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2A226" w14:textId="615DD7A8" w:rsidR="0067019C" w:rsidRPr="009E0C59" w:rsidRDefault="0067019C" w:rsidP="0067019C">
      <w:pPr>
        <w:jc w:val="center"/>
        <w:rPr>
          <w:rFonts w:ascii="Arial" w:hAnsi="Arial" w:cs="Arial"/>
        </w:rPr>
      </w:pPr>
      <w:bookmarkStart w:id="0" w:name="bookmark9"/>
      <w:r w:rsidRPr="009E0C59">
        <w:rPr>
          <w:rFonts w:ascii="Arial" w:hAnsi="Arial" w:cs="Arial"/>
          <w:noProof/>
        </w:rPr>
        <w:drawing>
          <wp:anchor distT="0" distB="0" distL="114300" distR="114300" simplePos="0" relativeHeight="251659264" behindDoc="1" locked="0" layoutInCell="1" allowOverlap="1" wp14:anchorId="75039D9E" wp14:editId="6483E5D0">
            <wp:simplePos x="0" y="0"/>
            <wp:positionH relativeFrom="column">
              <wp:posOffset>5131435</wp:posOffset>
            </wp:positionH>
            <wp:positionV relativeFrom="paragraph">
              <wp:posOffset>-434340</wp:posOffset>
            </wp:positionV>
            <wp:extent cx="923925" cy="923925"/>
            <wp:effectExtent l="0" t="0" r="9525" b="9525"/>
            <wp:wrapTight wrapText="bothSides">
              <wp:wrapPolygon edited="0">
                <wp:start x="6680" y="0"/>
                <wp:lineTo x="4008" y="1336"/>
                <wp:lineTo x="0" y="5344"/>
                <wp:lineTo x="0" y="16033"/>
                <wp:lineTo x="4899" y="21377"/>
                <wp:lineTo x="6680" y="21377"/>
                <wp:lineTo x="14697" y="21377"/>
                <wp:lineTo x="16478" y="21377"/>
                <wp:lineTo x="21377" y="16033"/>
                <wp:lineTo x="21377" y="5344"/>
                <wp:lineTo x="17369" y="1336"/>
                <wp:lineTo x="14697" y="0"/>
                <wp:lineTo x="6680" y="0"/>
              </wp:wrapPolygon>
            </wp:wrapTight>
            <wp:docPr id="1276547846" name="Рисунок 1" descr="E:\тутачки\ло цент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E:\тутачки\ло центр.JPG"/>
                    <pic:cNvPicPr>
                      <a:picLocks noChangeAspect="1" noChangeArrowheads="1"/>
                    </pic:cNvPicPr>
                  </pic:nvPicPr>
                  <pic:blipFill>
                    <a:blip r:embed="rId6"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E0C59">
        <w:rPr>
          <w:rFonts w:ascii="Arial" w:hAnsi="Arial" w:cs="Arial"/>
        </w:rPr>
        <w:t xml:space="preserve">Департамент </w:t>
      </w:r>
      <w:r>
        <w:rPr>
          <w:rFonts w:ascii="Arial" w:hAnsi="Arial" w:cs="Arial"/>
        </w:rPr>
        <w:t xml:space="preserve">социального развития </w:t>
      </w:r>
      <w:r w:rsidRPr="009E0C59">
        <w:rPr>
          <w:rFonts w:ascii="Arial" w:hAnsi="Arial" w:cs="Arial"/>
        </w:rPr>
        <w:t>Тюменской области</w:t>
      </w:r>
    </w:p>
    <w:p w14:paraId="13D34713" w14:textId="77777777" w:rsidR="0067019C" w:rsidRPr="009E0C59" w:rsidRDefault="0067019C" w:rsidP="0067019C">
      <w:pPr>
        <w:jc w:val="center"/>
        <w:rPr>
          <w:rFonts w:ascii="Arial" w:hAnsi="Arial" w:cs="Arial"/>
        </w:rPr>
      </w:pPr>
      <w:r w:rsidRPr="009E0C59">
        <w:rPr>
          <w:rFonts w:ascii="Arial" w:hAnsi="Arial" w:cs="Arial"/>
        </w:rPr>
        <w:t>Государственное автономное учреждение</w:t>
      </w:r>
    </w:p>
    <w:p w14:paraId="2B5A7161" w14:textId="77777777" w:rsidR="0067019C" w:rsidRPr="009E0C59" w:rsidRDefault="0067019C" w:rsidP="0067019C">
      <w:pPr>
        <w:jc w:val="center"/>
        <w:rPr>
          <w:rFonts w:ascii="Arial" w:hAnsi="Arial" w:cs="Arial"/>
        </w:rPr>
      </w:pPr>
      <w:r w:rsidRPr="009E0C59">
        <w:rPr>
          <w:rFonts w:ascii="Arial" w:hAnsi="Arial" w:cs="Arial"/>
        </w:rPr>
        <w:t>Тюменской области «Областной центр профилактики и реабилитации»</w:t>
      </w:r>
    </w:p>
    <w:p w14:paraId="47BC6909" w14:textId="77777777" w:rsidR="0067019C" w:rsidRDefault="0067019C" w:rsidP="0067019C">
      <w:pPr>
        <w:rPr>
          <w:rFonts w:ascii="Arial" w:hAnsi="Arial" w:cs="Arial"/>
          <w:b/>
        </w:rPr>
      </w:pPr>
    </w:p>
    <w:p w14:paraId="22164D19" w14:textId="77777777" w:rsidR="0067019C" w:rsidRDefault="0067019C" w:rsidP="0067019C">
      <w:pPr>
        <w:rPr>
          <w:rFonts w:ascii="Arial" w:hAnsi="Arial" w:cs="Arial"/>
          <w:b/>
        </w:rPr>
      </w:pPr>
    </w:p>
    <w:p w14:paraId="4C986EDB" w14:textId="77777777" w:rsidR="0067019C" w:rsidRDefault="0067019C" w:rsidP="0067019C">
      <w:pPr>
        <w:jc w:val="center"/>
        <w:rPr>
          <w:rFonts w:ascii="Arial" w:hAnsi="Arial" w:cs="Arial"/>
        </w:rPr>
      </w:pPr>
    </w:p>
    <w:p w14:paraId="0EE198EF" w14:textId="77777777" w:rsidR="0067019C" w:rsidRDefault="0067019C" w:rsidP="0067019C">
      <w:pPr>
        <w:jc w:val="center"/>
        <w:rPr>
          <w:rFonts w:ascii="Arial" w:hAnsi="Arial" w:cs="Arial"/>
          <w:b/>
        </w:rPr>
      </w:pPr>
    </w:p>
    <w:p w14:paraId="75275CD8" w14:textId="77777777" w:rsidR="0067019C" w:rsidRDefault="0067019C" w:rsidP="0067019C">
      <w:pPr>
        <w:jc w:val="center"/>
        <w:rPr>
          <w:rFonts w:ascii="Arial" w:hAnsi="Arial" w:cs="Arial"/>
          <w:b/>
        </w:rPr>
      </w:pPr>
    </w:p>
    <w:p w14:paraId="66185244" w14:textId="77777777" w:rsidR="0067019C" w:rsidRDefault="0067019C" w:rsidP="0067019C">
      <w:pPr>
        <w:jc w:val="center"/>
        <w:rPr>
          <w:rFonts w:ascii="Arial" w:hAnsi="Arial" w:cs="Arial"/>
          <w:b/>
        </w:rPr>
      </w:pPr>
    </w:p>
    <w:p w14:paraId="2C1FC455" w14:textId="77777777" w:rsidR="0067019C" w:rsidRDefault="0067019C" w:rsidP="0067019C">
      <w:pPr>
        <w:jc w:val="center"/>
        <w:rPr>
          <w:rFonts w:ascii="Arial" w:hAnsi="Arial" w:cs="Arial"/>
          <w:b/>
        </w:rPr>
      </w:pPr>
    </w:p>
    <w:p w14:paraId="1331D3F8" w14:textId="77777777" w:rsidR="0067019C" w:rsidRDefault="0067019C" w:rsidP="0067019C">
      <w:pPr>
        <w:jc w:val="center"/>
        <w:rPr>
          <w:rFonts w:ascii="Arial" w:hAnsi="Arial" w:cs="Arial"/>
          <w:b/>
        </w:rPr>
      </w:pPr>
    </w:p>
    <w:p w14:paraId="2BDF5C1C" w14:textId="77777777" w:rsidR="0067019C" w:rsidRDefault="0067019C" w:rsidP="0067019C">
      <w:pPr>
        <w:jc w:val="center"/>
        <w:rPr>
          <w:rFonts w:ascii="Arial" w:hAnsi="Arial" w:cs="Arial"/>
          <w:b/>
        </w:rPr>
      </w:pPr>
    </w:p>
    <w:p w14:paraId="709A9313" w14:textId="77777777" w:rsidR="0067019C" w:rsidRDefault="0067019C" w:rsidP="0067019C">
      <w:pPr>
        <w:jc w:val="center"/>
        <w:rPr>
          <w:rFonts w:ascii="Arial" w:hAnsi="Arial" w:cs="Arial"/>
          <w:b/>
        </w:rPr>
      </w:pPr>
    </w:p>
    <w:p w14:paraId="7F885691" w14:textId="77777777" w:rsidR="0067019C" w:rsidRDefault="0067019C" w:rsidP="0067019C">
      <w:pPr>
        <w:jc w:val="center"/>
        <w:rPr>
          <w:rFonts w:ascii="Arial" w:hAnsi="Arial" w:cs="Arial"/>
          <w:b/>
        </w:rPr>
      </w:pPr>
    </w:p>
    <w:p w14:paraId="1413C8EB" w14:textId="77777777" w:rsidR="0067019C" w:rsidRDefault="0067019C" w:rsidP="0067019C">
      <w:pPr>
        <w:jc w:val="center"/>
        <w:rPr>
          <w:rFonts w:ascii="Arial" w:hAnsi="Arial" w:cs="Arial"/>
          <w:b/>
        </w:rPr>
      </w:pPr>
    </w:p>
    <w:p w14:paraId="2D1FD06A" w14:textId="77777777" w:rsidR="0067019C" w:rsidRDefault="0067019C" w:rsidP="0067019C">
      <w:pPr>
        <w:jc w:val="center"/>
        <w:rPr>
          <w:rFonts w:ascii="Arial" w:hAnsi="Arial" w:cs="Arial"/>
          <w:b/>
        </w:rPr>
      </w:pPr>
    </w:p>
    <w:p w14:paraId="4E6518E6" w14:textId="77777777" w:rsidR="0067019C" w:rsidRDefault="0067019C" w:rsidP="0067019C">
      <w:pPr>
        <w:jc w:val="center"/>
        <w:rPr>
          <w:rFonts w:ascii="Arial" w:hAnsi="Arial" w:cs="Arial"/>
          <w:b/>
        </w:rPr>
      </w:pPr>
    </w:p>
    <w:p w14:paraId="18FA1E69" w14:textId="77777777" w:rsidR="0067019C" w:rsidRDefault="0067019C" w:rsidP="0067019C">
      <w:pPr>
        <w:jc w:val="center"/>
        <w:rPr>
          <w:rFonts w:ascii="Arial" w:hAnsi="Arial" w:cs="Arial"/>
          <w:b/>
        </w:rPr>
      </w:pPr>
    </w:p>
    <w:p w14:paraId="54801AAA" w14:textId="77777777" w:rsidR="0067019C" w:rsidRDefault="0067019C" w:rsidP="0067019C">
      <w:pPr>
        <w:jc w:val="center"/>
        <w:rPr>
          <w:rFonts w:ascii="Arial" w:hAnsi="Arial" w:cs="Arial"/>
          <w:b/>
        </w:rPr>
      </w:pPr>
    </w:p>
    <w:p w14:paraId="7FB4C656" w14:textId="77777777" w:rsidR="0067019C" w:rsidRDefault="0067019C" w:rsidP="0067019C">
      <w:pPr>
        <w:jc w:val="right"/>
        <w:rPr>
          <w:rFonts w:ascii="Arial" w:hAnsi="Arial" w:cs="Arial"/>
          <w:b/>
        </w:rPr>
      </w:pPr>
    </w:p>
    <w:p w14:paraId="5529D650" w14:textId="77777777" w:rsidR="0067019C" w:rsidRDefault="0067019C" w:rsidP="0067019C">
      <w:pPr>
        <w:rPr>
          <w:rFonts w:ascii="Arial" w:hAnsi="Arial" w:cs="Arial"/>
          <w:b/>
        </w:rPr>
      </w:pPr>
    </w:p>
    <w:p w14:paraId="410FABAE" w14:textId="77777777" w:rsidR="0067019C" w:rsidRDefault="0067019C" w:rsidP="0067019C">
      <w:pPr>
        <w:rPr>
          <w:rFonts w:ascii="Arial" w:hAnsi="Arial" w:cs="Arial"/>
          <w:b/>
        </w:rPr>
      </w:pPr>
    </w:p>
    <w:p w14:paraId="113A0C47" w14:textId="77777777" w:rsidR="0067019C" w:rsidRDefault="0067019C" w:rsidP="0067019C">
      <w:pPr>
        <w:rPr>
          <w:rFonts w:ascii="Arial" w:hAnsi="Arial" w:cs="Arial"/>
          <w:b/>
        </w:rPr>
      </w:pPr>
    </w:p>
    <w:p w14:paraId="7AF5C001" w14:textId="77777777" w:rsidR="0067019C" w:rsidRDefault="0067019C" w:rsidP="0067019C">
      <w:pPr>
        <w:rPr>
          <w:rFonts w:ascii="Arial" w:hAnsi="Arial" w:cs="Arial"/>
          <w:b/>
        </w:rPr>
      </w:pPr>
    </w:p>
    <w:p w14:paraId="40D3D9C1" w14:textId="77777777" w:rsidR="0067019C" w:rsidRDefault="0067019C" w:rsidP="0067019C">
      <w:pPr>
        <w:rPr>
          <w:rFonts w:ascii="Arial" w:hAnsi="Arial" w:cs="Arial"/>
          <w:b/>
        </w:rPr>
      </w:pPr>
    </w:p>
    <w:p w14:paraId="1A559077" w14:textId="77777777" w:rsidR="0067019C" w:rsidRDefault="0067019C" w:rsidP="0067019C">
      <w:pPr>
        <w:rPr>
          <w:rFonts w:ascii="Arial" w:hAnsi="Arial" w:cs="Arial"/>
          <w:b/>
        </w:rPr>
      </w:pPr>
    </w:p>
    <w:p w14:paraId="5F93E66B" w14:textId="77777777" w:rsidR="0067019C" w:rsidRDefault="0067019C" w:rsidP="0067019C">
      <w:pPr>
        <w:jc w:val="center"/>
        <w:rPr>
          <w:rFonts w:ascii="Arial" w:hAnsi="Arial" w:cs="Arial"/>
          <w:b/>
        </w:rPr>
      </w:pPr>
    </w:p>
    <w:p w14:paraId="47FB71C2" w14:textId="77777777" w:rsidR="0067019C" w:rsidRPr="007F035E" w:rsidRDefault="0067019C" w:rsidP="0067019C">
      <w:pPr>
        <w:jc w:val="center"/>
        <w:rPr>
          <w:rFonts w:ascii="Arial" w:hAnsi="Arial" w:cs="Arial"/>
          <w:b/>
        </w:rPr>
      </w:pPr>
      <w:r w:rsidRPr="007F035E">
        <w:rPr>
          <w:rFonts w:ascii="Arial" w:hAnsi="Arial" w:cs="Arial"/>
          <w:b/>
        </w:rPr>
        <w:t>ПРОЕКТ РЕАБИЛИТАЦИИ НАРКОЗАВИСМЫХ И АЛКОЗАВИС</w:t>
      </w:r>
      <w:r w:rsidRPr="006737A2">
        <w:rPr>
          <w:rFonts w:ascii="Arial" w:hAnsi="Arial" w:cs="Arial"/>
          <w:b/>
        </w:rPr>
        <w:t>И</w:t>
      </w:r>
      <w:r w:rsidRPr="007F035E">
        <w:rPr>
          <w:rFonts w:ascii="Arial" w:hAnsi="Arial" w:cs="Arial"/>
          <w:b/>
        </w:rPr>
        <w:t xml:space="preserve">МЫХ ГРАЖДАН </w:t>
      </w:r>
    </w:p>
    <w:p w14:paraId="144805FB" w14:textId="77777777" w:rsidR="0067019C" w:rsidRPr="007F035E" w:rsidRDefault="0067019C" w:rsidP="0067019C">
      <w:pPr>
        <w:jc w:val="center"/>
        <w:rPr>
          <w:rFonts w:ascii="Arial" w:hAnsi="Arial" w:cs="Arial"/>
          <w:b/>
        </w:rPr>
      </w:pPr>
      <w:r w:rsidRPr="007F035E">
        <w:rPr>
          <w:rFonts w:ascii="Arial" w:hAnsi="Arial" w:cs="Arial"/>
          <w:b/>
        </w:rPr>
        <w:t>«ФЕНИКС»</w:t>
      </w:r>
    </w:p>
    <w:p w14:paraId="2A1A343E" w14:textId="77777777" w:rsidR="0067019C" w:rsidRPr="00D851E8" w:rsidRDefault="0067019C" w:rsidP="0067019C">
      <w:pPr>
        <w:jc w:val="center"/>
        <w:rPr>
          <w:rFonts w:ascii="Arial" w:hAnsi="Arial" w:cs="Arial"/>
          <w:b/>
        </w:rPr>
      </w:pPr>
    </w:p>
    <w:p w14:paraId="4A5301FE" w14:textId="77777777" w:rsidR="0067019C" w:rsidRPr="00D851E8" w:rsidRDefault="0067019C" w:rsidP="0067019C">
      <w:pPr>
        <w:jc w:val="center"/>
        <w:rPr>
          <w:rFonts w:ascii="Arial" w:hAnsi="Arial" w:cs="Arial"/>
          <w:b/>
        </w:rPr>
      </w:pPr>
    </w:p>
    <w:p w14:paraId="6D805472" w14:textId="77777777" w:rsidR="0067019C" w:rsidRPr="00D851E8" w:rsidRDefault="0067019C" w:rsidP="0067019C">
      <w:pPr>
        <w:jc w:val="center"/>
        <w:rPr>
          <w:rFonts w:ascii="Arial" w:hAnsi="Arial" w:cs="Arial"/>
          <w:b/>
        </w:rPr>
      </w:pPr>
    </w:p>
    <w:p w14:paraId="6F349E2F" w14:textId="77777777" w:rsidR="0067019C" w:rsidRPr="00D851E8" w:rsidRDefault="0067019C" w:rsidP="0067019C">
      <w:pPr>
        <w:jc w:val="center"/>
        <w:rPr>
          <w:rFonts w:ascii="Arial" w:hAnsi="Arial" w:cs="Arial"/>
        </w:rPr>
      </w:pPr>
    </w:p>
    <w:p w14:paraId="50A56C2E" w14:textId="77777777" w:rsidR="0067019C" w:rsidRPr="00D851E8" w:rsidRDefault="0067019C" w:rsidP="0067019C">
      <w:pPr>
        <w:jc w:val="center"/>
        <w:rPr>
          <w:rFonts w:ascii="Arial" w:hAnsi="Arial" w:cs="Arial"/>
        </w:rPr>
      </w:pPr>
    </w:p>
    <w:p w14:paraId="75340B55" w14:textId="77777777" w:rsidR="0067019C" w:rsidRPr="00D851E8" w:rsidRDefault="0067019C" w:rsidP="0067019C">
      <w:pPr>
        <w:jc w:val="center"/>
        <w:rPr>
          <w:rFonts w:ascii="Arial" w:hAnsi="Arial" w:cs="Arial"/>
        </w:rPr>
      </w:pPr>
    </w:p>
    <w:p w14:paraId="68A3A7EC" w14:textId="77777777" w:rsidR="0067019C" w:rsidRPr="00D851E8" w:rsidRDefault="0067019C" w:rsidP="0067019C">
      <w:pPr>
        <w:jc w:val="center"/>
        <w:rPr>
          <w:rFonts w:ascii="Arial" w:hAnsi="Arial" w:cs="Arial"/>
        </w:rPr>
      </w:pPr>
    </w:p>
    <w:p w14:paraId="696E063D" w14:textId="77777777" w:rsidR="0067019C" w:rsidRDefault="0067019C" w:rsidP="0067019C">
      <w:pPr>
        <w:jc w:val="center"/>
        <w:rPr>
          <w:rFonts w:ascii="Arial" w:hAnsi="Arial" w:cs="Arial"/>
          <w:b/>
        </w:rPr>
      </w:pPr>
    </w:p>
    <w:p w14:paraId="3CF23584" w14:textId="77777777" w:rsidR="0067019C" w:rsidRDefault="0067019C" w:rsidP="0067019C">
      <w:pPr>
        <w:jc w:val="center"/>
        <w:rPr>
          <w:rFonts w:ascii="Arial" w:hAnsi="Arial" w:cs="Arial"/>
          <w:b/>
        </w:rPr>
      </w:pPr>
    </w:p>
    <w:p w14:paraId="32FBDD40" w14:textId="77777777" w:rsidR="0067019C" w:rsidRDefault="0067019C" w:rsidP="0067019C">
      <w:pPr>
        <w:jc w:val="center"/>
        <w:rPr>
          <w:rFonts w:ascii="Arial" w:hAnsi="Arial" w:cs="Arial"/>
          <w:b/>
        </w:rPr>
      </w:pPr>
    </w:p>
    <w:p w14:paraId="7B61A227" w14:textId="77777777" w:rsidR="0067019C" w:rsidRDefault="0067019C" w:rsidP="0067019C">
      <w:pPr>
        <w:jc w:val="center"/>
        <w:rPr>
          <w:rFonts w:ascii="Arial" w:hAnsi="Arial" w:cs="Arial"/>
          <w:b/>
        </w:rPr>
      </w:pPr>
    </w:p>
    <w:p w14:paraId="10E0C5D8" w14:textId="77777777" w:rsidR="0067019C" w:rsidRDefault="0067019C" w:rsidP="0067019C">
      <w:pPr>
        <w:jc w:val="center"/>
        <w:rPr>
          <w:rFonts w:ascii="Arial" w:hAnsi="Arial" w:cs="Arial"/>
          <w:b/>
        </w:rPr>
      </w:pPr>
    </w:p>
    <w:p w14:paraId="57F6701A" w14:textId="77777777" w:rsidR="0067019C" w:rsidRDefault="0067019C" w:rsidP="0067019C">
      <w:pPr>
        <w:jc w:val="center"/>
        <w:rPr>
          <w:rFonts w:ascii="Arial" w:hAnsi="Arial" w:cs="Arial"/>
          <w:b/>
        </w:rPr>
      </w:pPr>
    </w:p>
    <w:p w14:paraId="001C3985" w14:textId="77777777" w:rsidR="0067019C" w:rsidRDefault="0067019C" w:rsidP="0067019C">
      <w:pPr>
        <w:jc w:val="center"/>
        <w:rPr>
          <w:rFonts w:ascii="Arial" w:hAnsi="Arial" w:cs="Arial"/>
          <w:b/>
        </w:rPr>
      </w:pPr>
    </w:p>
    <w:p w14:paraId="41297B6B" w14:textId="77777777" w:rsidR="0067019C" w:rsidRDefault="0067019C" w:rsidP="0067019C">
      <w:pPr>
        <w:jc w:val="center"/>
        <w:rPr>
          <w:rFonts w:ascii="Arial" w:hAnsi="Arial" w:cs="Arial"/>
          <w:b/>
        </w:rPr>
      </w:pPr>
    </w:p>
    <w:p w14:paraId="4EA96CBC" w14:textId="77777777" w:rsidR="0067019C" w:rsidRDefault="0067019C" w:rsidP="0067019C">
      <w:pPr>
        <w:jc w:val="center"/>
        <w:rPr>
          <w:rFonts w:ascii="Arial" w:hAnsi="Arial" w:cs="Arial"/>
          <w:b/>
        </w:rPr>
      </w:pPr>
    </w:p>
    <w:p w14:paraId="7BAA89DE" w14:textId="77777777" w:rsidR="0067019C" w:rsidRDefault="0067019C" w:rsidP="0067019C">
      <w:pPr>
        <w:jc w:val="center"/>
        <w:rPr>
          <w:rFonts w:ascii="Arial" w:hAnsi="Arial" w:cs="Arial"/>
          <w:b/>
        </w:rPr>
      </w:pPr>
    </w:p>
    <w:p w14:paraId="0D951F2C" w14:textId="77777777" w:rsidR="0067019C" w:rsidRDefault="0067019C" w:rsidP="0067019C">
      <w:pPr>
        <w:jc w:val="center"/>
        <w:rPr>
          <w:rFonts w:ascii="Arial" w:hAnsi="Arial" w:cs="Arial"/>
          <w:b/>
        </w:rPr>
      </w:pPr>
    </w:p>
    <w:p w14:paraId="33CD58ED" w14:textId="77777777" w:rsidR="0067019C" w:rsidRDefault="0067019C" w:rsidP="0067019C">
      <w:pPr>
        <w:jc w:val="center"/>
        <w:rPr>
          <w:rFonts w:ascii="Arial" w:hAnsi="Arial" w:cs="Arial"/>
          <w:b/>
        </w:rPr>
      </w:pPr>
    </w:p>
    <w:p w14:paraId="143EF257" w14:textId="77777777" w:rsidR="0067019C" w:rsidRDefault="0067019C" w:rsidP="0067019C">
      <w:pPr>
        <w:jc w:val="center"/>
        <w:rPr>
          <w:rFonts w:ascii="Arial" w:hAnsi="Arial" w:cs="Arial"/>
          <w:b/>
        </w:rPr>
      </w:pPr>
    </w:p>
    <w:p w14:paraId="70C4F679" w14:textId="77777777" w:rsidR="0067019C" w:rsidRDefault="0067019C" w:rsidP="0067019C">
      <w:pPr>
        <w:jc w:val="center"/>
        <w:rPr>
          <w:rFonts w:ascii="Arial" w:hAnsi="Arial" w:cs="Arial"/>
          <w:b/>
        </w:rPr>
      </w:pPr>
    </w:p>
    <w:p w14:paraId="0363A0FE" w14:textId="77777777" w:rsidR="0067019C" w:rsidRPr="00D851E8" w:rsidRDefault="0067019C" w:rsidP="0067019C">
      <w:pPr>
        <w:jc w:val="center"/>
        <w:rPr>
          <w:rFonts w:ascii="Arial" w:hAnsi="Arial" w:cs="Arial"/>
          <w:b/>
        </w:rPr>
      </w:pPr>
    </w:p>
    <w:p w14:paraId="2023E15B" w14:textId="77777777" w:rsidR="0067019C" w:rsidRDefault="0067019C" w:rsidP="0067019C">
      <w:pPr>
        <w:jc w:val="center"/>
        <w:rPr>
          <w:rFonts w:ascii="Arial" w:hAnsi="Arial" w:cs="Arial"/>
          <w:b/>
          <w:color w:val="FFFFFF"/>
        </w:rPr>
      </w:pPr>
      <w:r w:rsidRPr="00D851E8">
        <w:rPr>
          <w:rFonts w:ascii="Arial" w:hAnsi="Arial" w:cs="Arial"/>
          <w:b/>
          <w:color w:val="FFFFFF"/>
        </w:rPr>
        <w:t>.</w:t>
      </w:r>
    </w:p>
    <w:p w14:paraId="1B891290" w14:textId="77777777" w:rsidR="0067019C" w:rsidRPr="00070296" w:rsidRDefault="0067019C" w:rsidP="0067019C">
      <w:pPr>
        <w:jc w:val="center"/>
        <w:rPr>
          <w:rFonts w:ascii="Arial" w:hAnsi="Arial" w:cs="Arial"/>
          <w:b/>
          <w:color w:val="FFFFFF"/>
        </w:rPr>
      </w:pPr>
      <w:r w:rsidRPr="00D851E8">
        <w:rPr>
          <w:rFonts w:ascii="Arial" w:hAnsi="Arial" w:cs="Arial"/>
        </w:rPr>
        <w:t>Тюмень</w:t>
      </w:r>
      <w:r>
        <w:rPr>
          <w:rFonts w:ascii="Arial" w:hAnsi="Arial" w:cs="Arial"/>
          <w:b/>
          <w:color w:val="FFFFFF"/>
        </w:rPr>
        <w:t xml:space="preserve">   </w:t>
      </w:r>
      <w:r>
        <w:rPr>
          <w:rFonts w:ascii="Arial" w:hAnsi="Arial" w:cs="Arial"/>
        </w:rPr>
        <w:t>20</w:t>
      </w:r>
      <w:r w:rsidRPr="0067019C">
        <w:rPr>
          <w:rFonts w:ascii="Arial" w:hAnsi="Arial" w:cs="Arial"/>
        </w:rPr>
        <w:t>2</w:t>
      </w:r>
      <w:r>
        <w:rPr>
          <w:rFonts w:ascii="Arial" w:hAnsi="Arial" w:cs="Arial"/>
        </w:rPr>
        <w:t>3 год</w:t>
      </w:r>
    </w:p>
    <w:p w14:paraId="68273473" w14:textId="77777777" w:rsidR="0067019C" w:rsidRDefault="0067019C" w:rsidP="0084299E">
      <w:pPr>
        <w:pStyle w:val="32"/>
        <w:keepNext/>
        <w:keepLines/>
        <w:ind w:firstLine="540"/>
        <w:jc w:val="both"/>
        <w:outlineLvl w:val="9"/>
        <w:rPr>
          <w:rFonts w:ascii="Times New Roman" w:hAnsi="Times New Roman" w:cs="Times New Roman"/>
          <w:sz w:val="24"/>
          <w:szCs w:val="24"/>
        </w:rPr>
        <w:sectPr w:rsidR="0067019C" w:rsidSect="0084299E">
          <w:pgSz w:w="12749" w:h="16757"/>
          <w:pgMar w:top="471" w:right="1220" w:bottom="1335" w:left="1418" w:header="0" w:footer="3" w:gutter="0"/>
          <w:cols w:space="720"/>
          <w:docGrid w:linePitch="360"/>
        </w:sectPr>
      </w:pPr>
    </w:p>
    <w:p w14:paraId="0D464021" w14:textId="77777777" w:rsidR="0067019C" w:rsidRPr="00456B9C" w:rsidRDefault="0067019C" w:rsidP="0067019C">
      <w:pPr>
        <w:rPr>
          <w:rFonts w:ascii="Arial" w:hAnsi="Arial" w:cs="Arial"/>
          <w:b/>
          <w:bCs/>
        </w:rPr>
      </w:pPr>
      <w:r w:rsidRPr="00456B9C">
        <w:rPr>
          <w:rFonts w:ascii="Arial" w:hAnsi="Arial" w:cs="Arial"/>
          <w:b/>
          <w:bCs/>
        </w:rPr>
        <w:lastRenderedPageBreak/>
        <w:t>Паспорт проекта</w:t>
      </w:r>
    </w:p>
    <w:p w14:paraId="5B16E23E" w14:textId="77777777" w:rsidR="0067019C" w:rsidRPr="00456B9C" w:rsidRDefault="0067019C" w:rsidP="0067019C">
      <w:pPr>
        <w:rPr>
          <w:rFonts w:ascii="Arial" w:hAnsi="Arial" w:cs="Arial"/>
          <w:b/>
          <w:bCs/>
        </w:rPr>
      </w:pPr>
    </w:p>
    <w:p w14:paraId="17F24BD8" w14:textId="77777777" w:rsidR="0067019C" w:rsidRPr="00456B9C" w:rsidRDefault="0067019C" w:rsidP="0067019C">
      <w:pPr>
        <w:rPr>
          <w:rFonts w:ascii="Arial" w:hAnsi="Arial" w:cs="Arial"/>
          <w:b/>
          <w:bCs/>
        </w:rPr>
      </w:pPr>
      <w:bookmarkStart w:id="1" w:name="_Hlk238625935"/>
      <w:r w:rsidRPr="00456B9C">
        <w:rPr>
          <w:rFonts w:ascii="Arial" w:hAnsi="Arial" w:cs="Arial"/>
          <w:b/>
          <w:bCs/>
        </w:rPr>
        <w:t>Обоснование актуальности:</w:t>
      </w:r>
    </w:p>
    <w:p w14:paraId="4554542B" w14:textId="77777777" w:rsidR="0067019C" w:rsidRDefault="0067019C" w:rsidP="0067019C">
      <w:pPr>
        <w:rPr>
          <w:rFonts w:ascii="Arial" w:hAnsi="Arial" w:cs="Arial"/>
        </w:rPr>
      </w:pPr>
      <w:r w:rsidRPr="00040855">
        <w:rPr>
          <w:rFonts w:ascii="Arial" w:hAnsi="Arial" w:cs="Arial"/>
        </w:rPr>
        <w:t xml:space="preserve">Проблема </w:t>
      </w:r>
      <w:r>
        <w:rPr>
          <w:rFonts w:ascii="Arial" w:hAnsi="Arial" w:cs="Arial"/>
        </w:rPr>
        <w:t>зависимого поведения (</w:t>
      </w:r>
      <w:r w:rsidRPr="00040855">
        <w:rPr>
          <w:rFonts w:ascii="Arial" w:hAnsi="Arial" w:cs="Arial"/>
        </w:rPr>
        <w:t>наркомании</w:t>
      </w:r>
      <w:r>
        <w:rPr>
          <w:rFonts w:ascii="Arial" w:hAnsi="Arial" w:cs="Arial"/>
        </w:rPr>
        <w:t xml:space="preserve"> и алкоголизма)</w:t>
      </w:r>
      <w:r w:rsidRPr="00040855">
        <w:rPr>
          <w:rFonts w:ascii="Arial" w:hAnsi="Arial" w:cs="Arial"/>
        </w:rPr>
        <w:t xml:space="preserve"> в современном российском обществе особенно актуальна. </w:t>
      </w:r>
      <w:r>
        <w:rPr>
          <w:rFonts w:ascii="Arial" w:hAnsi="Arial" w:cs="Arial"/>
        </w:rPr>
        <w:t xml:space="preserve">Несмотря на профилактические меры, </w:t>
      </w:r>
      <w:r w:rsidRPr="00040855">
        <w:rPr>
          <w:rFonts w:ascii="Arial" w:hAnsi="Arial" w:cs="Arial"/>
        </w:rPr>
        <w:t xml:space="preserve">распространение </w:t>
      </w:r>
      <w:r>
        <w:rPr>
          <w:rFonts w:ascii="Arial" w:hAnsi="Arial" w:cs="Arial"/>
        </w:rPr>
        <w:t xml:space="preserve">наркомании и алкоголизма в подростково-молодежной среде </w:t>
      </w:r>
      <w:r w:rsidRPr="00040855">
        <w:rPr>
          <w:rFonts w:ascii="Arial" w:hAnsi="Arial" w:cs="Arial"/>
        </w:rPr>
        <w:t>происходит угрожающими темпами и имеет тенденцию к обо</w:t>
      </w:r>
      <w:r>
        <w:rPr>
          <w:rFonts w:ascii="Arial" w:hAnsi="Arial" w:cs="Arial"/>
        </w:rPr>
        <w:t>стрению:</w:t>
      </w:r>
      <w:r w:rsidRPr="00040855">
        <w:rPr>
          <w:rFonts w:ascii="Arial" w:hAnsi="Arial" w:cs="Arial"/>
        </w:rPr>
        <w:t xml:space="preserve"> растут как употребление наркотических средств и психоактивных веществ, так и объем</w:t>
      </w:r>
      <w:r>
        <w:rPr>
          <w:rFonts w:ascii="Arial" w:hAnsi="Arial" w:cs="Arial"/>
        </w:rPr>
        <w:t>ы</w:t>
      </w:r>
      <w:r w:rsidRPr="00040855">
        <w:rPr>
          <w:rFonts w:ascii="Arial" w:hAnsi="Arial" w:cs="Arial"/>
        </w:rPr>
        <w:t xml:space="preserve"> незаконного оборота наркотиков, количество преступлений, совершаемых на почве </w:t>
      </w:r>
      <w:r>
        <w:rPr>
          <w:rFonts w:ascii="Arial" w:hAnsi="Arial" w:cs="Arial"/>
        </w:rPr>
        <w:t xml:space="preserve">алкогольного опьянения или </w:t>
      </w:r>
      <w:r w:rsidRPr="00040855">
        <w:rPr>
          <w:rFonts w:ascii="Arial" w:hAnsi="Arial" w:cs="Arial"/>
        </w:rPr>
        <w:t>наркозависимости.</w:t>
      </w:r>
      <w:r>
        <w:rPr>
          <w:rFonts w:ascii="Arial" w:hAnsi="Arial" w:cs="Arial"/>
        </w:rPr>
        <w:t xml:space="preserve"> Также частыми остаются случаи замены одного вида зависимости на другой, люди, прекращающие употреблять наркотические средства, начинают </w:t>
      </w:r>
      <w:proofErr w:type="spellStart"/>
      <w:r>
        <w:rPr>
          <w:rFonts w:ascii="Arial" w:hAnsi="Arial" w:cs="Arial"/>
        </w:rPr>
        <w:t>алкоголизироваться</w:t>
      </w:r>
      <w:proofErr w:type="spellEnd"/>
      <w:r>
        <w:rPr>
          <w:rFonts w:ascii="Arial" w:hAnsi="Arial" w:cs="Arial"/>
        </w:rPr>
        <w:t>.</w:t>
      </w:r>
    </w:p>
    <w:p w14:paraId="4F2DC006" w14:textId="77777777" w:rsidR="0067019C" w:rsidRDefault="0067019C" w:rsidP="0067019C">
      <w:pPr>
        <w:rPr>
          <w:rFonts w:ascii="Arial" w:hAnsi="Arial" w:cs="Arial"/>
        </w:rPr>
      </w:pPr>
      <w:r>
        <w:rPr>
          <w:rFonts w:ascii="Arial" w:hAnsi="Arial" w:cs="Arial"/>
        </w:rPr>
        <w:t>Н</w:t>
      </w:r>
      <w:r w:rsidRPr="000D158A">
        <w:rPr>
          <w:rFonts w:ascii="Arial" w:hAnsi="Arial" w:cs="Arial"/>
        </w:rPr>
        <w:t xml:space="preserve">аркомания </w:t>
      </w:r>
      <w:r>
        <w:rPr>
          <w:rFonts w:ascii="Arial" w:hAnsi="Arial" w:cs="Arial"/>
        </w:rPr>
        <w:t xml:space="preserve">и алкоголизм в России </w:t>
      </w:r>
      <w:r w:rsidRPr="000D158A">
        <w:rPr>
          <w:rFonts w:ascii="Arial" w:hAnsi="Arial" w:cs="Arial"/>
        </w:rPr>
        <w:t>име</w:t>
      </w:r>
      <w:r>
        <w:rPr>
          <w:rFonts w:ascii="Arial" w:hAnsi="Arial" w:cs="Arial"/>
        </w:rPr>
        <w:t>ю</w:t>
      </w:r>
      <w:r w:rsidRPr="000D158A">
        <w:rPr>
          <w:rFonts w:ascii="Arial" w:hAnsi="Arial" w:cs="Arial"/>
        </w:rPr>
        <w:t>т характер эпидемии, а зависимые</w:t>
      </w:r>
      <w:r>
        <w:rPr>
          <w:rFonts w:ascii="Arial" w:hAnsi="Arial" w:cs="Arial"/>
        </w:rPr>
        <w:t xml:space="preserve"> граждане</w:t>
      </w:r>
      <w:r w:rsidRPr="000D158A">
        <w:rPr>
          <w:rFonts w:ascii="Arial" w:hAnsi="Arial" w:cs="Arial"/>
        </w:rPr>
        <w:t xml:space="preserve"> – основной источник </w:t>
      </w:r>
      <w:r>
        <w:rPr>
          <w:rFonts w:ascii="Arial" w:hAnsi="Arial" w:cs="Arial"/>
        </w:rPr>
        <w:t xml:space="preserve">ее </w:t>
      </w:r>
      <w:r w:rsidRPr="000D158A">
        <w:rPr>
          <w:rFonts w:ascii="Arial" w:hAnsi="Arial" w:cs="Arial"/>
        </w:rPr>
        <w:t xml:space="preserve">распространения. Вместе с тем до сегодняшнего дня не создано программ, способных эффективно решать проблемы наркозависимых, продолжительность и качество ремиссии в результате остается недопустимо низким. Чаще всего, </w:t>
      </w:r>
      <w:r>
        <w:rPr>
          <w:rFonts w:ascii="Arial" w:hAnsi="Arial" w:cs="Arial"/>
        </w:rPr>
        <w:t xml:space="preserve">это происходит </w:t>
      </w:r>
      <w:r w:rsidRPr="000D158A">
        <w:rPr>
          <w:rFonts w:ascii="Arial" w:hAnsi="Arial" w:cs="Arial"/>
        </w:rPr>
        <w:t xml:space="preserve">вследствие однобокости большинства реабилитационных проектов, не учитывающих всех проблем распадающейся личности </w:t>
      </w:r>
      <w:r>
        <w:rPr>
          <w:rFonts w:ascii="Arial" w:hAnsi="Arial" w:cs="Arial"/>
        </w:rPr>
        <w:t>зависимого человека</w:t>
      </w:r>
      <w:r w:rsidRPr="000D158A">
        <w:rPr>
          <w:rFonts w:ascii="Arial" w:hAnsi="Arial" w:cs="Arial"/>
        </w:rPr>
        <w:t xml:space="preserve">. </w:t>
      </w:r>
      <w:r w:rsidRPr="00040855">
        <w:rPr>
          <w:rFonts w:ascii="Arial" w:hAnsi="Arial" w:cs="Arial"/>
        </w:rPr>
        <w:t>Исследование ПАВ-зависимости обнаруживает, что она определяется целым рядом факторов: семейными, личностными, социальными. И только комплексный подход позволит эффективно решать проблем</w:t>
      </w:r>
      <w:r>
        <w:rPr>
          <w:rFonts w:ascii="Arial" w:hAnsi="Arial" w:cs="Arial"/>
        </w:rPr>
        <w:t>ы</w:t>
      </w:r>
      <w:r w:rsidRPr="00040855">
        <w:rPr>
          <w:rFonts w:ascii="Arial" w:hAnsi="Arial" w:cs="Arial"/>
        </w:rPr>
        <w:t xml:space="preserve"> наркомании</w:t>
      </w:r>
      <w:r>
        <w:rPr>
          <w:rFonts w:ascii="Arial" w:hAnsi="Arial" w:cs="Arial"/>
        </w:rPr>
        <w:t xml:space="preserve"> и алкоголизма</w:t>
      </w:r>
      <w:r w:rsidRPr="00040855">
        <w:rPr>
          <w:rFonts w:ascii="Arial" w:hAnsi="Arial" w:cs="Arial"/>
        </w:rPr>
        <w:t xml:space="preserve">. </w:t>
      </w:r>
    </w:p>
    <w:p w14:paraId="292C8E2F" w14:textId="77777777" w:rsidR="0067019C" w:rsidRPr="00040855" w:rsidRDefault="0067019C" w:rsidP="0067019C">
      <w:pPr>
        <w:rPr>
          <w:rFonts w:ascii="Arial" w:hAnsi="Arial" w:cs="Arial"/>
        </w:rPr>
      </w:pPr>
      <w:r w:rsidRPr="00040855">
        <w:rPr>
          <w:rFonts w:ascii="Arial" w:hAnsi="Arial" w:cs="Arial"/>
        </w:rPr>
        <w:t>Проект «Феникс» направлен именно на такое - комплексное решение проблем людей с зависимостью. Этот проект - плод работы по восстановительному лечению больных наркоманией</w:t>
      </w:r>
      <w:r>
        <w:rPr>
          <w:rFonts w:ascii="Arial" w:hAnsi="Arial" w:cs="Arial"/>
        </w:rPr>
        <w:t xml:space="preserve"> и алкоголизмом</w:t>
      </w:r>
      <w:r w:rsidRPr="00040855">
        <w:rPr>
          <w:rFonts w:ascii="Arial" w:hAnsi="Arial" w:cs="Arial"/>
        </w:rPr>
        <w:t xml:space="preserve"> специалистов ГАУ ТО «Областной центр профилактики и реабилитации».</w:t>
      </w:r>
    </w:p>
    <w:p w14:paraId="2D57590C" w14:textId="77777777" w:rsidR="0067019C" w:rsidRPr="00FD0A6B" w:rsidRDefault="0067019C" w:rsidP="0067019C">
      <w:pPr>
        <w:rPr>
          <w:rFonts w:ascii="Arial" w:hAnsi="Arial" w:cs="Arial"/>
          <w:color w:val="FF0000"/>
        </w:rPr>
      </w:pPr>
      <w:r w:rsidRPr="00456B9C">
        <w:rPr>
          <w:rFonts w:ascii="Arial" w:hAnsi="Arial" w:cs="Arial"/>
          <w:b/>
          <w:bCs/>
        </w:rPr>
        <w:t xml:space="preserve">Целевая группа проекта: </w:t>
      </w:r>
      <w:r w:rsidRPr="00456B9C">
        <w:rPr>
          <w:rFonts w:ascii="Arial" w:hAnsi="Arial" w:cs="Arial"/>
        </w:rPr>
        <w:t>наркозависимые</w:t>
      </w:r>
      <w:r w:rsidRPr="00B90220">
        <w:rPr>
          <w:rFonts w:ascii="Arial" w:hAnsi="Arial" w:cs="Arial"/>
        </w:rPr>
        <w:t xml:space="preserve"> </w:t>
      </w:r>
      <w:r>
        <w:rPr>
          <w:rFonts w:ascii="Arial" w:hAnsi="Arial" w:cs="Arial"/>
        </w:rPr>
        <w:t xml:space="preserve">и алкозависимые </w:t>
      </w:r>
      <w:r w:rsidRPr="00B90220">
        <w:rPr>
          <w:rFonts w:ascii="Arial" w:hAnsi="Arial" w:cs="Arial"/>
        </w:rPr>
        <w:t>граждане Тюменской области</w:t>
      </w:r>
      <w:r>
        <w:rPr>
          <w:rFonts w:ascii="Arial" w:hAnsi="Arial" w:cs="Arial"/>
        </w:rPr>
        <w:t xml:space="preserve"> </w:t>
      </w:r>
    </w:p>
    <w:p w14:paraId="0AFFEF23" w14:textId="77777777" w:rsidR="0067019C" w:rsidRPr="00456B9C" w:rsidRDefault="0067019C" w:rsidP="0067019C">
      <w:pPr>
        <w:rPr>
          <w:rFonts w:ascii="Arial" w:hAnsi="Arial" w:cs="Arial"/>
        </w:rPr>
      </w:pPr>
      <w:r w:rsidRPr="00456B9C">
        <w:rPr>
          <w:rFonts w:ascii="Arial" w:hAnsi="Arial" w:cs="Arial"/>
          <w:b/>
          <w:bCs/>
        </w:rPr>
        <w:t xml:space="preserve">Участники проекта: </w:t>
      </w:r>
      <w:r w:rsidRPr="00456B9C">
        <w:rPr>
          <w:rFonts w:ascii="Arial" w:hAnsi="Arial" w:cs="Arial"/>
        </w:rPr>
        <w:t xml:space="preserve">психологи, медицинские </w:t>
      </w:r>
      <w:r w:rsidRPr="00800DD9">
        <w:rPr>
          <w:rFonts w:ascii="Arial" w:hAnsi="Arial" w:cs="Arial"/>
        </w:rPr>
        <w:t>работники, волонтеры (граждане, прошедшие реабилитацию в центре); консультанты –, специалисты, обладающие опытом работы по программе выздоровления, находящиеся в длительной ремиссии, созависимые (родственники, близкие друзья)</w:t>
      </w:r>
      <w:r w:rsidRPr="00456B9C">
        <w:rPr>
          <w:rFonts w:ascii="Arial" w:hAnsi="Arial" w:cs="Arial"/>
        </w:rPr>
        <w:t xml:space="preserve"> больных</w:t>
      </w:r>
      <w:r>
        <w:rPr>
          <w:rFonts w:ascii="Arial" w:hAnsi="Arial" w:cs="Arial"/>
          <w:color w:val="FF0000"/>
        </w:rPr>
        <w:t>.</w:t>
      </w:r>
    </w:p>
    <w:p w14:paraId="1785DA06" w14:textId="77777777" w:rsidR="0067019C" w:rsidRPr="00C530BC" w:rsidRDefault="0067019C" w:rsidP="0067019C">
      <w:pPr>
        <w:rPr>
          <w:rFonts w:ascii="Arial" w:hAnsi="Arial" w:cs="Arial"/>
        </w:rPr>
      </w:pPr>
      <w:r w:rsidRPr="00C530BC">
        <w:rPr>
          <w:rFonts w:ascii="Arial" w:hAnsi="Arial" w:cs="Arial"/>
          <w:b/>
        </w:rPr>
        <w:t xml:space="preserve">Основная идея </w:t>
      </w:r>
      <w:proofErr w:type="gramStart"/>
      <w:r w:rsidRPr="00C530BC">
        <w:rPr>
          <w:rFonts w:ascii="Arial" w:hAnsi="Arial" w:cs="Arial"/>
          <w:b/>
        </w:rPr>
        <w:t>проекта:</w:t>
      </w:r>
      <w:r w:rsidRPr="00C530BC">
        <w:rPr>
          <w:rFonts w:ascii="Arial" w:hAnsi="Arial" w:cs="Arial"/>
        </w:rPr>
        <w:t xml:space="preserve">   </w:t>
      </w:r>
      <w:proofErr w:type="gramEnd"/>
      <w:r w:rsidRPr="00C530BC">
        <w:rPr>
          <w:rFonts w:ascii="Arial" w:hAnsi="Arial" w:cs="Arial"/>
        </w:rPr>
        <w:t xml:space="preserve"> Основная идея проекта закл</w:t>
      </w:r>
      <w:r>
        <w:rPr>
          <w:rFonts w:ascii="Arial" w:hAnsi="Arial" w:cs="Arial"/>
        </w:rPr>
        <w:t>ючается в объединении наиболее эффективных</w:t>
      </w:r>
      <w:r w:rsidRPr="00C530BC">
        <w:rPr>
          <w:rFonts w:ascii="Arial" w:hAnsi="Arial" w:cs="Arial"/>
        </w:rPr>
        <w:t xml:space="preserve"> подходов к реабилитации наркозависимых</w:t>
      </w:r>
      <w:r>
        <w:rPr>
          <w:rFonts w:ascii="Arial" w:hAnsi="Arial" w:cs="Arial"/>
        </w:rPr>
        <w:t xml:space="preserve"> и алкозависимых граждан</w:t>
      </w:r>
      <w:r w:rsidRPr="00C530BC">
        <w:rPr>
          <w:rFonts w:ascii="Arial" w:hAnsi="Arial" w:cs="Arial"/>
        </w:rPr>
        <w:t xml:space="preserve"> с целью создания системной программы, обеспечивающей восстановление всех сторон личности </w:t>
      </w:r>
      <w:r>
        <w:rPr>
          <w:rFonts w:ascii="Arial" w:hAnsi="Arial" w:cs="Arial"/>
        </w:rPr>
        <w:t>зависимого</w:t>
      </w:r>
      <w:r w:rsidRPr="00C530BC">
        <w:rPr>
          <w:rFonts w:ascii="Arial" w:hAnsi="Arial" w:cs="Arial"/>
        </w:rPr>
        <w:t>: физической, духовн</w:t>
      </w:r>
      <w:r>
        <w:rPr>
          <w:rFonts w:ascii="Arial" w:hAnsi="Arial" w:cs="Arial"/>
        </w:rPr>
        <w:t>ой, психологической и социальной.</w:t>
      </w:r>
    </w:p>
    <w:p w14:paraId="0509D686" w14:textId="77777777" w:rsidR="0067019C" w:rsidRPr="0034551F" w:rsidRDefault="0067019C" w:rsidP="0067019C">
      <w:pPr>
        <w:rPr>
          <w:rFonts w:ascii="Arial" w:hAnsi="Arial" w:cs="Arial"/>
        </w:rPr>
      </w:pPr>
      <w:r w:rsidRPr="00456B9C">
        <w:rPr>
          <w:rFonts w:ascii="Arial" w:hAnsi="Arial" w:cs="Arial"/>
          <w:b/>
          <w:bCs/>
        </w:rPr>
        <w:t>Цель проекта</w:t>
      </w:r>
      <w:r w:rsidRPr="0034551F">
        <w:rPr>
          <w:rFonts w:ascii="Arial" w:hAnsi="Arial" w:cs="Arial"/>
        </w:rPr>
        <w:t xml:space="preserve">: </w:t>
      </w:r>
      <w:r>
        <w:rPr>
          <w:rFonts w:ascii="Arial" w:hAnsi="Arial" w:cs="Arial"/>
        </w:rPr>
        <w:t>Профилактика распространения наркомании и алкоголизма путем р</w:t>
      </w:r>
      <w:r w:rsidRPr="0034551F">
        <w:rPr>
          <w:rFonts w:ascii="Arial" w:hAnsi="Arial" w:cs="Arial"/>
        </w:rPr>
        <w:t>еабилитаци</w:t>
      </w:r>
      <w:r>
        <w:rPr>
          <w:rFonts w:ascii="Arial" w:hAnsi="Arial" w:cs="Arial"/>
        </w:rPr>
        <w:t>и</w:t>
      </w:r>
      <w:r w:rsidRPr="0034551F">
        <w:rPr>
          <w:rFonts w:ascii="Arial" w:hAnsi="Arial" w:cs="Arial"/>
        </w:rPr>
        <w:t xml:space="preserve"> зависимых граждан</w:t>
      </w:r>
      <w:r>
        <w:rPr>
          <w:rFonts w:ascii="Arial" w:hAnsi="Arial" w:cs="Arial"/>
        </w:rPr>
        <w:t>, их социальной адаптации.</w:t>
      </w:r>
    </w:p>
    <w:p w14:paraId="65778AF3" w14:textId="77777777" w:rsidR="0067019C" w:rsidRPr="0034551F" w:rsidRDefault="0067019C" w:rsidP="0067019C">
      <w:pPr>
        <w:rPr>
          <w:rFonts w:ascii="Arial" w:hAnsi="Arial" w:cs="Arial"/>
          <w:b/>
          <w:bCs/>
        </w:rPr>
      </w:pPr>
      <w:r w:rsidRPr="0034551F">
        <w:rPr>
          <w:rFonts w:ascii="Arial" w:hAnsi="Arial" w:cs="Arial"/>
          <w:b/>
          <w:bCs/>
        </w:rPr>
        <w:t xml:space="preserve">Задачи проекта: </w:t>
      </w:r>
    </w:p>
    <w:p w14:paraId="361A75ED" w14:textId="77777777" w:rsidR="0067019C" w:rsidRPr="00B90220" w:rsidRDefault="0067019C" w:rsidP="0067019C">
      <w:pPr>
        <w:rPr>
          <w:rFonts w:ascii="Arial" w:hAnsi="Arial" w:cs="Arial"/>
          <w:b/>
          <w:bCs/>
        </w:rPr>
      </w:pPr>
      <w:r w:rsidRPr="00B90220">
        <w:rPr>
          <w:rFonts w:ascii="Arial" w:hAnsi="Arial" w:cs="Arial"/>
        </w:rPr>
        <w:t xml:space="preserve">Мотивация больных наркоманиями </w:t>
      </w:r>
      <w:r>
        <w:rPr>
          <w:rFonts w:ascii="Arial" w:hAnsi="Arial" w:cs="Arial"/>
        </w:rPr>
        <w:t xml:space="preserve">и алкоголизмом </w:t>
      </w:r>
      <w:r w:rsidRPr="00B90220">
        <w:rPr>
          <w:rFonts w:ascii="Arial" w:hAnsi="Arial" w:cs="Arial"/>
        </w:rPr>
        <w:t xml:space="preserve">на прохождение реабилитации.                                                                                                                                                                                                                                                            </w:t>
      </w:r>
    </w:p>
    <w:p w14:paraId="302AE349" w14:textId="77777777" w:rsidR="0067019C" w:rsidRPr="00B90220" w:rsidRDefault="0067019C" w:rsidP="0067019C">
      <w:pPr>
        <w:rPr>
          <w:rFonts w:ascii="Arial" w:hAnsi="Arial" w:cs="Arial"/>
          <w:b/>
          <w:bCs/>
        </w:rPr>
      </w:pPr>
      <w:r w:rsidRPr="00B90220">
        <w:rPr>
          <w:rFonts w:ascii="Arial" w:hAnsi="Arial" w:cs="Arial"/>
        </w:rPr>
        <w:t xml:space="preserve">Помощь пациенту в преодолении </w:t>
      </w:r>
      <w:proofErr w:type="spellStart"/>
      <w:r w:rsidRPr="00B90220">
        <w:rPr>
          <w:rFonts w:ascii="Arial" w:hAnsi="Arial" w:cs="Arial"/>
        </w:rPr>
        <w:t>постабстинентных</w:t>
      </w:r>
      <w:proofErr w:type="spellEnd"/>
      <w:r w:rsidRPr="00B90220">
        <w:rPr>
          <w:rFonts w:ascii="Arial" w:hAnsi="Arial" w:cs="Arial"/>
        </w:rPr>
        <w:t xml:space="preserve"> состояний</w:t>
      </w:r>
      <w:r>
        <w:rPr>
          <w:rFonts w:ascii="Arial" w:hAnsi="Arial" w:cs="Arial"/>
        </w:rPr>
        <w:t>.</w:t>
      </w:r>
    </w:p>
    <w:p w14:paraId="785E275B" w14:textId="77777777" w:rsidR="0067019C" w:rsidRPr="00B90220" w:rsidRDefault="0067019C" w:rsidP="0067019C">
      <w:pPr>
        <w:rPr>
          <w:rFonts w:ascii="Arial" w:hAnsi="Arial" w:cs="Arial"/>
          <w:b/>
          <w:bCs/>
        </w:rPr>
      </w:pPr>
      <w:r w:rsidRPr="00B90220">
        <w:rPr>
          <w:rFonts w:ascii="Arial" w:hAnsi="Arial" w:cs="Arial"/>
        </w:rPr>
        <w:t>Организация стационарной реабилитации</w:t>
      </w:r>
      <w:r>
        <w:rPr>
          <w:rFonts w:ascii="Arial" w:hAnsi="Arial" w:cs="Arial"/>
        </w:rPr>
        <w:t>.</w:t>
      </w:r>
      <w:r w:rsidRPr="00B90220">
        <w:rPr>
          <w:rFonts w:ascii="Arial" w:hAnsi="Arial" w:cs="Arial"/>
        </w:rPr>
        <w:t xml:space="preserve"> </w:t>
      </w:r>
    </w:p>
    <w:p w14:paraId="4F18C4F8" w14:textId="77777777" w:rsidR="0067019C" w:rsidRPr="00456B9C" w:rsidRDefault="0067019C" w:rsidP="0067019C">
      <w:pPr>
        <w:rPr>
          <w:rFonts w:ascii="Arial" w:hAnsi="Arial" w:cs="Arial"/>
          <w:b/>
          <w:bCs/>
        </w:rPr>
      </w:pPr>
      <w:r w:rsidRPr="00D5014B">
        <w:rPr>
          <w:rFonts w:ascii="Arial" w:hAnsi="Arial" w:cs="Arial"/>
        </w:rPr>
        <w:t xml:space="preserve">Работа с ближайшим </w:t>
      </w:r>
      <w:r>
        <w:rPr>
          <w:rFonts w:ascii="Arial" w:hAnsi="Arial" w:cs="Arial"/>
        </w:rPr>
        <w:t xml:space="preserve">социальным </w:t>
      </w:r>
      <w:r w:rsidRPr="00D5014B">
        <w:rPr>
          <w:rFonts w:ascii="Arial" w:hAnsi="Arial" w:cs="Arial"/>
        </w:rPr>
        <w:t xml:space="preserve">окружением </w:t>
      </w:r>
      <w:r>
        <w:rPr>
          <w:rFonts w:ascii="Arial" w:hAnsi="Arial" w:cs="Arial"/>
        </w:rPr>
        <w:t>зависимых.</w:t>
      </w:r>
      <w:r w:rsidRPr="00D5014B">
        <w:rPr>
          <w:rFonts w:ascii="Arial" w:hAnsi="Arial" w:cs="Arial"/>
        </w:rPr>
        <w:t xml:space="preserve"> </w:t>
      </w:r>
    </w:p>
    <w:p w14:paraId="04494221" w14:textId="77777777" w:rsidR="0067019C" w:rsidRPr="00456B9C" w:rsidRDefault="0067019C" w:rsidP="0067019C">
      <w:pPr>
        <w:rPr>
          <w:rFonts w:ascii="Arial" w:hAnsi="Arial" w:cs="Arial"/>
          <w:b/>
          <w:bCs/>
        </w:rPr>
      </w:pPr>
      <w:r w:rsidRPr="00456B9C">
        <w:rPr>
          <w:rFonts w:ascii="Arial" w:hAnsi="Arial" w:cs="Arial"/>
        </w:rPr>
        <w:t xml:space="preserve">Организация индивидуального </w:t>
      </w:r>
      <w:proofErr w:type="spellStart"/>
      <w:r w:rsidRPr="00456B9C">
        <w:rPr>
          <w:rFonts w:ascii="Arial" w:hAnsi="Arial" w:cs="Arial"/>
        </w:rPr>
        <w:t>постреабилитационного</w:t>
      </w:r>
      <w:proofErr w:type="spellEnd"/>
      <w:r w:rsidRPr="00456B9C">
        <w:rPr>
          <w:rFonts w:ascii="Arial" w:hAnsi="Arial" w:cs="Arial"/>
        </w:rPr>
        <w:t xml:space="preserve"> сопровождения </w:t>
      </w:r>
      <w:r>
        <w:rPr>
          <w:rFonts w:ascii="Arial" w:hAnsi="Arial" w:cs="Arial"/>
        </w:rPr>
        <w:t xml:space="preserve">резидентов в </w:t>
      </w:r>
      <w:proofErr w:type="spellStart"/>
      <w:r>
        <w:rPr>
          <w:rFonts w:ascii="Arial" w:hAnsi="Arial" w:cs="Arial"/>
        </w:rPr>
        <w:t>постреабилитационный</w:t>
      </w:r>
      <w:proofErr w:type="spellEnd"/>
      <w:r>
        <w:rPr>
          <w:rFonts w:ascii="Arial" w:hAnsi="Arial" w:cs="Arial"/>
        </w:rPr>
        <w:t xml:space="preserve"> период.</w:t>
      </w:r>
    </w:p>
    <w:p w14:paraId="097A8BE9" w14:textId="77777777" w:rsidR="0067019C" w:rsidRPr="00456B9C" w:rsidRDefault="0067019C" w:rsidP="0067019C">
      <w:pPr>
        <w:rPr>
          <w:rFonts w:ascii="Arial" w:hAnsi="Arial" w:cs="Arial"/>
          <w:b/>
          <w:bCs/>
        </w:rPr>
      </w:pPr>
      <w:r>
        <w:rPr>
          <w:rFonts w:ascii="Arial" w:hAnsi="Arial" w:cs="Arial"/>
        </w:rPr>
        <w:t>Мониторинг эффективности реализации проекта.</w:t>
      </w:r>
    </w:p>
    <w:bookmarkEnd w:id="1"/>
    <w:p w14:paraId="3D562BA8" w14:textId="77777777" w:rsidR="0067019C" w:rsidRPr="00456B9C" w:rsidRDefault="0067019C" w:rsidP="0067019C">
      <w:pPr>
        <w:rPr>
          <w:rFonts w:ascii="Arial" w:hAnsi="Arial" w:cs="Arial"/>
        </w:rPr>
      </w:pPr>
      <w:r w:rsidRPr="00456B9C">
        <w:rPr>
          <w:rFonts w:ascii="Arial" w:hAnsi="Arial" w:cs="Arial"/>
        </w:rPr>
        <w:t xml:space="preserve">Вышеназванные задачи определяют </w:t>
      </w:r>
      <w:r w:rsidRPr="00456B9C">
        <w:rPr>
          <w:rFonts w:ascii="Arial" w:hAnsi="Arial" w:cs="Arial"/>
          <w:b/>
          <w:bCs/>
        </w:rPr>
        <w:t xml:space="preserve">основные направления деятельности </w:t>
      </w:r>
      <w:r w:rsidRPr="00456B9C">
        <w:rPr>
          <w:rFonts w:ascii="Arial" w:hAnsi="Arial" w:cs="Arial"/>
        </w:rPr>
        <w:t>по проекту:</w:t>
      </w:r>
    </w:p>
    <w:p w14:paraId="2DD5A6D9" w14:textId="77777777" w:rsidR="0067019C" w:rsidRPr="00456B9C" w:rsidRDefault="0067019C" w:rsidP="0067019C">
      <w:pPr>
        <w:rPr>
          <w:rFonts w:ascii="Arial" w:hAnsi="Arial" w:cs="Arial"/>
          <w:lang w:val="en-US"/>
        </w:rPr>
      </w:pPr>
      <w:r>
        <w:rPr>
          <w:rFonts w:ascii="Arial" w:hAnsi="Arial" w:cs="Arial"/>
        </w:rPr>
        <w:t>медицинское</w:t>
      </w:r>
      <w:r w:rsidRPr="00456B9C">
        <w:rPr>
          <w:rFonts w:ascii="Arial" w:hAnsi="Arial" w:cs="Arial"/>
        </w:rPr>
        <w:t xml:space="preserve">, </w:t>
      </w:r>
    </w:p>
    <w:p w14:paraId="786E8C00" w14:textId="77777777" w:rsidR="0067019C" w:rsidRPr="00456B9C" w:rsidRDefault="0067019C" w:rsidP="0067019C">
      <w:pPr>
        <w:rPr>
          <w:rFonts w:ascii="Arial" w:hAnsi="Arial" w:cs="Arial"/>
          <w:lang w:val="en-US"/>
        </w:rPr>
      </w:pPr>
      <w:r>
        <w:rPr>
          <w:rFonts w:ascii="Arial" w:hAnsi="Arial" w:cs="Arial"/>
        </w:rPr>
        <w:t>психолого-психотерапевтическое</w:t>
      </w:r>
      <w:r w:rsidRPr="00456B9C">
        <w:rPr>
          <w:rFonts w:ascii="Arial" w:hAnsi="Arial" w:cs="Arial"/>
        </w:rPr>
        <w:t xml:space="preserve">, </w:t>
      </w:r>
    </w:p>
    <w:p w14:paraId="43FDCC8B" w14:textId="77777777" w:rsidR="0067019C" w:rsidRPr="00456B9C" w:rsidRDefault="0067019C" w:rsidP="0067019C">
      <w:pPr>
        <w:rPr>
          <w:rFonts w:ascii="Arial" w:hAnsi="Arial" w:cs="Arial"/>
          <w:lang w:val="en-US"/>
        </w:rPr>
      </w:pPr>
      <w:r w:rsidRPr="00456B9C">
        <w:rPr>
          <w:rFonts w:ascii="Arial" w:hAnsi="Arial" w:cs="Arial"/>
        </w:rPr>
        <w:t xml:space="preserve">профилактическое, </w:t>
      </w:r>
    </w:p>
    <w:p w14:paraId="7A9CC3BD" w14:textId="77777777" w:rsidR="0067019C" w:rsidRPr="00456B9C" w:rsidRDefault="0067019C" w:rsidP="0067019C">
      <w:pPr>
        <w:rPr>
          <w:rFonts w:ascii="Arial" w:hAnsi="Arial" w:cs="Arial"/>
        </w:rPr>
      </w:pPr>
      <w:r w:rsidRPr="00456B9C">
        <w:rPr>
          <w:rFonts w:ascii="Arial" w:hAnsi="Arial" w:cs="Arial"/>
        </w:rPr>
        <w:t xml:space="preserve">физкультурно-оздоровительное, </w:t>
      </w:r>
    </w:p>
    <w:p w14:paraId="6B0E224B" w14:textId="77777777" w:rsidR="0067019C" w:rsidRPr="00456B9C" w:rsidRDefault="0067019C" w:rsidP="0067019C">
      <w:pPr>
        <w:rPr>
          <w:rFonts w:ascii="Arial" w:hAnsi="Arial" w:cs="Arial"/>
        </w:rPr>
      </w:pPr>
      <w:r w:rsidRPr="00456B9C">
        <w:rPr>
          <w:rFonts w:ascii="Arial" w:hAnsi="Arial" w:cs="Arial"/>
        </w:rPr>
        <w:t>организационно-методическое,</w:t>
      </w:r>
    </w:p>
    <w:p w14:paraId="1846822C" w14:textId="77777777" w:rsidR="0067019C" w:rsidRPr="00456B9C" w:rsidRDefault="0067019C" w:rsidP="0067019C">
      <w:pPr>
        <w:rPr>
          <w:rFonts w:ascii="Arial" w:hAnsi="Arial" w:cs="Arial"/>
        </w:rPr>
      </w:pPr>
      <w:r w:rsidRPr="00456B9C">
        <w:rPr>
          <w:rFonts w:ascii="Arial" w:hAnsi="Arial" w:cs="Arial"/>
        </w:rPr>
        <w:t>социально-поддерживающее,</w:t>
      </w:r>
    </w:p>
    <w:p w14:paraId="63FC8D40" w14:textId="77777777" w:rsidR="0067019C" w:rsidRPr="00456B9C" w:rsidRDefault="0067019C" w:rsidP="0067019C">
      <w:pPr>
        <w:rPr>
          <w:rFonts w:ascii="Arial" w:hAnsi="Arial" w:cs="Arial"/>
        </w:rPr>
      </w:pPr>
      <w:r w:rsidRPr="00456B9C">
        <w:rPr>
          <w:rFonts w:ascii="Arial" w:hAnsi="Arial" w:cs="Arial"/>
        </w:rPr>
        <w:lastRenderedPageBreak/>
        <w:t>трудовое.</w:t>
      </w:r>
    </w:p>
    <w:p w14:paraId="6AC3C416" w14:textId="77777777" w:rsidR="0067019C" w:rsidRPr="00456B9C" w:rsidRDefault="0067019C" w:rsidP="0067019C">
      <w:pPr>
        <w:rPr>
          <w:rFonts w:ascii="Arial" w:hAnsi="Arial" w:cs="Arial"/>
          <w:b/>
          <w:bCs/>
        </w:rPr>
      </w:pPr>
      <w:r w:rsidRPr="00456B9C">
        <w:rPr>
          <w:rFonts w:ascii="Arial" w:hAnsi="Arial" w:cs="Arial"/>
          <w:b/>
          <w:bCs/>
        </w:rPr>
        <w:t>Принципы реализации проекта:</w:t>
      </w:r>
    </w:p>
    <w:p w14:paraId="73467926" w14:textId="77777777" w:rsidR="0067019C" w:rsidRPr="00456B9C" w:rsidRDefault="0067019C" w:rsidP="0067019C">
      <w:pPr>
        <w:rPr>
          <w:rFonts w:ascii="Arial" w:hAnsi="Arial" w:cs="Arial"/>
        </w:rPr>
      </w:pPr>
      <w:proofErr w:type="gramStart"/>
      <w:r w:rsidRPr="00D96F00">
        <w:rPr>
          <w:rFonts w:ascii="Arial" w:hAnsi="Arial" w:cs="Arial"/>
          <w:i/>
        </w:rPr>
        <w:t xml:space="preserve">Взаимопомощь  </w:t>
      </w:r>
      <w:r>
        <w:rPr>
          <w:rFonts w:ascii="Arial" w:hAnsi="Arial" w:cs="Arial"/>
          <w:i/>
        </w:rPr>
        <w:t>членов</w:t>
      </w:r>
      <w:proofErr w:type="gramEnd"/>
      <w:r>
        <w:rPr>
          <w:rFonts w:ascii="Arial" w:hAnsi="Arial" w:cs="Arial"/>
          <w:i/>
        </w:rPr>
        <w:t xml:space="preserve"> </w:t>
      </w:r>
      <w:r>
        <w:rPr>
          <w:rFonts w:ascii="Arial" w:hAnsi="Arial" w:cs="Arial"/>
        </w:rPr>
        <w:t>терапевтической группы</w:t>
      </w:r>
      <w:r w:rsidRPr="00456B9C">
        <w:rPr>
          <w:rFonts w:ascii="Arial" w:hAnsi="Arial" w:cs="Arial"/>
        </w:rPr>
        <w:t xml:space="preserve"> является незаменимым терапевтическим инструментом и обеспечивает максимально безболезне</w:t>
      </w:r>
      <w:r>
        <w:rPr>
          <w:rFonts w:ascii="Arial" w:hAnsi="Arial" w:cs="Arial"/>
        </w:rPr>
        <w:t>нное принятие правил и режима группы</w:t>
      </w:r>
      <w:r w:rsidRPr="00456B9C">
        <w:rPr>
          <w:rFonts w:ascii="Arial" w:hAnsi="Arial" w:cs="Arial"/>
        </w:rPr>
        <w:t xml:space="preserve">. </w:t>
      </w:r>
    </w:p>
    <w:p w14:paraId="71A29BFD" w14:textId="77777777" w:rsidR="0067019C" w:rsidRPr="00456B9C" w:rsidRDefault="0067019C" w:rsidP="0067019C">
      <w:pPr>
        <w:rPr>
          <w:rFonts w:ascii="Arial" w:hAnsi="Arial" w:cs="Arial"/>
        </w:rPr>
      </w:pPr>
      <w:proofErr w:type="gramStart"/>
      <w:r w:rsidRPr="00D96F00">
        <w:rPr>
          <w:rFonts w:ascii="Arial" w:hAnsi="Arial" w:cs="Arial"/>
          <w:i/>
        </w:rPr>
        <w:t xml:space="preserve">Принятие </w:t>
      </w:r>
      <w:r w:rsidRPr="00456B9C">
        <w:rPr>
          <w:rFonts w:ascii="Arial" w:hAnsi="Arial" w:cs="Arial"/>
        </w:rPr>
        <w:t xml:space="preserve"> люд</w:t>
      </w:r>
      <w:r>
        <w:rPr>
          <w:rFonts w:ascii="Arial" w:hAnsi="Arial" w:cs="Arial"/>
        </w:rPr>
        <w:t>ей</w:t>
      </w:r>
      <w:proofErr w:type="gramEnd"/>
      <w:r w:rsidRPr="00456B9C">
        <w:rPr>
          <w:rFonts w:ascii="Arial" w:hAnsi="Arial" w:cs="Arial"/>
        </w:rPr>
        <w:t>, страдающи</w:t>
      </w:r>
      <w:r>
        <w:rPr>
          <w:rFonts w:ascii="Arial" w:hAnsi="Arial" w:cs="Arial"/>
        </w:rPr>
        <w:t>х</w:t>
      </w:r>
      <w:r w:rsidRPr="00456B9C">
        <w:rPr>
          <w:rFonts w:ascii="Arial" w:hAnsi="Arial" w:cs="Arial"/>
        </w:rPr>
        <w:t xml:space="preserve"> наркомани</w:t>
      </w:r>
      <w:r>
        <w:rPr>
          <w:rFonts w:ascii="Arial" w:hAnsi="Arial" w:cs="Arial"/>
        </w:rPr>
        <w:t>ями и алкоголизмом</w:t>
      </w:r>
      <w:r w:rsidRPr="00456B9C">
        <w:rPr>
          <w:rFonts w:ascii="Arial" w:hAnsi="Arial" w:cs="Arial"/>
        </w:rPr>
        <w:t>, а также признание их человеческого достоинства.</w:t>
      </w:r>
    </w:p>
    <w:p w14:paraId="06473C6A" w14:textId="77777777" w:rsidR="0067019C" w:rsidRDefault="0067019C" w:rsidP="0067019C">
      <w:pPr>
        <w:rPr>
          <w:rFonts w:ascii="Arial" w:hAnsi="Arial" w:cs="Arial"/>
        </w:rPr>
      </w:pPr>
      <w:r w:rsidRPr="00D96F00">
        <w:rPr>
          <w:rFonts w:ascii="Arial" w:hAnsi="Arial" w:cs="Arial"/>
          <w:i/>
        </w:rPr>
        <w:t>Системный подход к болезни</w:t>
      </w:r>
      <w:r w:rsidRPr="00456B9C">
        <w:rPr>
          <w:rFonts w:ascii="Arial" w:hAnsi="Arial" w:cs="Arial"/>
        </w:rPr>
        <w:t xml:space="preserve">, предполагающий </w:t>
      </w:r>
      <w:r>
        <w:rPr>
          <w:rFonts w:ascii="Arial" w:hAnsi="Arial" w:cs="Arial"/>
        </w:rPr>
        <w:t>м</w:t>
      </w:r>
      <w:r w:rsidRPr="00456B9C">
        <w:rPr>
          <w:rFonts w:ascii="Arial" w:hAnsi="Arial" w:cs="Arial"/>
        </w:rPr>
        <w:t>аксимальное использование потенциала многопрофильной бригады специалистов, в которой важную роль играют с</w:t>
      </w:r>
      <w:r>
        <w:rPr>
          <w:rFonts w:ascii="Arial" w:hAnsi="Arial" w:cs="Arial"/>
        </w:rPr>
        <w:t>пециально</w:t>
      </w:r>
      <w:r w:rsidRPr="00456B9C">
        <w:rPr>
          <w:rFonts w:ascii="Arial" w:hAnsi="Arial" w:cs="Arial"/>
        </w:rPr>
        <w:t xml:space="preserve"> подготовленные </w:t>
      </w:r>
      <w:r>
        <w:rPr>
          <w:rFonts w:ascii="Arial" w:hAnsi="Arial" w:cs="Arial"/>
        </w:rPr>
        <w:t>консультанты и</w:t>
      </w:r>
      <w:r w:rsidRPr="00456B9C">
        <w:rPr>
          <w:rFonts w:ascii="Arial" w:hAnsi="Arial" w:cs="Arial"/>
        </w:rPr>
        <w:t>з числа лиц, больных наркоманией</w:t>
      </w:r>
      <w:r>
        <w:rPr>
          <w:rFonts w:ascii="Arial" w:hAnsi="Arial" w:cs="Arial"/>
        </w:rPr>
        <w:t>/алкоголизмом,</w:t>
      </w:r>
      <w:r w:rsidRPr="00456B9C">
        <w:rPr>
          <w:rFonts w:ascii="Arial" w:hAnsi="Arial" w:cs="Arial"/>
        </w:rPr>
        <w:t xml:space="preserve"> имеющих стаж работы по программе и стойкую ремиссию не менее 4-5 лет.</w:t>
      </w:r>
    </w:p>
    <w:p w14:paraId="75E55997" w14:textId="77777777" w:rsidR="0067019C" w:rsidRPr="00456B9C" w:rsidRDefault="0067019C" w:rsidP="0067019C">
      <w:pPr>
        <w:rPr>
          <w:rFonts w:ascii="Arial" w:hAnsi="Arial" w:cs="Arial"/>
        </w:rPr>
      </w:pPr>
      <w:r w:rsidRPr="00D96F00">
        <w:rPr>
          <w:rFonts w:ascii="Arial" w:hAnsi="Arial" w:cs="Arial"/>
          <w:i/>
        </w:rPr>
        <w:t>Семейный подход к болезни</w:t>
      </w:r>
      <w:r>
        <w:rPr>
          <w:rFonts w:ascii="Arial" w:hAnsi="Arial" w:cs="Arial"/>
        </w:rPr>
        <w:t xml:space="preserve">, предполагающий </w:t>
      </w:r>
      <w:r w:rsidRPr="00456B9C">
        <w:rPr>
          <w:rFonts w:ascii="Arial" w:hAnsi="Arial" w:cs="Arial"/>
        </w:rPr>
        <w:t>активное участие родственников больного в реабилитации.</w:t>
      </w:r>
    </w:p>
    <w:p w14:paraId="7AAAE0B3" w14:textId="77777777" w:rsidR="0067019C" w:rsidRDefault="0067019C" w:rsidP="0067019C">
      <w:pPr>
        <w:rPr>
          <w:rFonts w:ascii="Arial" w:hAnsi="Arial" w:cs="Arial"/>
        </w:rPr>
      </w:pPr>
      <w:r w:rsidRPr="00D96F00">
        <w:rPr>
          <w:rFonts w:ascii="Arial" w:hAnsi="Arial" w:cs="Arial"/>
          <w:i/>
        </w:rPr>
        <w:t>Личная ответственность пациента</w:t>
      </w:r>
      <w:r w:rsidRPr="00D96F00">
        <w:rPr>
          <w:rFonts w:ascii="Arial" w:hAnsi="Arial" w:cs="Arial"/>
        </w:rPr>
        <w:t xml:space="preserve"> за течение процесса выздоровления. </w:t>
      </w:r>
    </w:p>
    <w:p w14:paraId="087B3422" w14:textId="77777777" w:rsidR="0067019C" w:rsidRPr="005145F4" w:rsidRDefault="0067019C" w:rsidP="0067019C">
      <w:pPr>
        <w:rPr>
          <w:rFonts w:ascii="Arial" w:hAnsi="Arial" w:cs="Arial"/>
        </w:rPr>
      </w:pPr>
      <w:r>
        <w:rPr>
          <w:rFonts w:ascii="Arial" w:hAnsi="Arial" w:cs="Arial"/>
          <w:i/>
        </w:rPr>
        <w:t xml:space="preserve">Этапность и преемственность </w:t>
      </w:r>
      <w:r>
        <w:rPr>
          <w:rFonts w:ascii="Arial" w:hAnsi="Arial" w:cs="Arial"/>
        </w:rPr>
        <w:t>реабилитационных мероприятий.</w:t>
      </w:r>
    </w:p>
    <w:p w14:paraId="798BAEA0" w14:textId="77777777" w:rsidR="0067019C" w:rsidRDefault="0067019C" w:rsidP="0067019C">
      <w:pPr>
        <w:rPr>
          <w:rFonts w:ascii="Arial" w:hAnsi="Arial" w:cs="Arial"/>
          <w:b/>
          <w:bCs/>
        </w:rPr>
      </w:pPr>
    </w:p>
    <w:p w14:paraId="7EB72BC1" w14:textId="77777777" w:rsidR="0067019C" w:rsidRPr="00456B9C" w:rsidRDefault="0067019C" w:rsidP="0067019C">
      <w:pPr>
        <w:rPr>
          <w:rFonts w:ascii="Arial" w:hAnsi="Arial" w:cs="Arial"/>
          <w:b/>
          <w:bCs/>
        </w:rPr>
      </w:pPr>
      <w:r w:rsidRPr="00456B9C">
        <w:rPr>
          <w:rFonts w:ascii="Arial" w:hAnsi="Arial" w:cs="Arial"/>
          <w:b/>
          <w:bCs/>
        </w:rPr>
        <w:t>Этапы реализации проекта</w:t>
      </w:r>
      <w:r>
        <w:rPr>
          <w:rFonts w:ascii="Arial" w:hAnsi="Arial" w:cs="Arial"/>
          <w:b/>
          <w:bCs/>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953"/>
        <w:gridCol w:w="2552"/>
      </w:tblGrid>
      <w:tr w:rsidR="0067019C" w:rsidRPr="00456B9C" w14:paraId="3D604837" w14:textId="77777777" w:rsidTr="0067019C">
        <w:trPr>
          <w:trHeight w:val="421"/>
        </w:trPr>
        <w:tc>
          <w:tcPr>
            <w:tcW w:w="1560" w:type="dxa"/>
            <w:tcBorders>
              <w:top w:val="single" w:sz="4" w:space="0" w:color="auto"/>
              <w:left w:val="single" w:sz="4" w:space="0" w:color="auto"/>
              <w:bottom w:val="single" w:sz="4" w:space="0" w:color="auto"/>
              <w:right w:val="single" w:sz="4" w:space="0" w:color="auto"/>
            </w:tcBorders>
          </w:tcPr>
          <w:p w14:paraId="5416803A" w14:textId="77777777" w:rsidR="0067019C" w:rsidRPr="00456B9C" w:rsidRDefault="0067019C" w:rsidP="0067019C">
            <w:pPr>
              <w:rPr>
                <w:rFonts w:ascii="Arial" w:hAnsi="Arial" w:cs="Arial"/>
              </w:rPr>
            </w:pPr>
            <w:r w:rsidRPr="00456B9C">
              <w:rPr>
                <w:rFonts w:ascii="Arial" w:hAnsi="Arial" w:cs="Arial"/>
              </w:rPr>
              <w:t>Этап</w:t>
            </w:r>
          </w:p>
        </w:tc>
        <w:tc>
          <w:tcPr>
            <w:tcW w:w="5953" w:type="dxa"/>
            <w:tcBorders>
              <w:top w:val="single" w:sz="4" w:space="0" w:color="auto"/>
              <w:left w:val="single" w:sz="4" w:space="0" w:color="auto"/>
              <w:bottom w:val="single" w:sz="4" w:space="0" w:color="auto"/>
              <w:right w:val="single" w:sz="4" w:space="0" w:color="auto"/>
            </w:tcBorders>
          </w:tcPr>
          <w:p w14:paraId="7E42074F" w14:textId="77777777" w:rsidR="0067019C" w:rsidRPr="00456B9C" w:rsidRDefault="0067019C" w:rsidP="0067019C">
            <w:pPr>
              <w:rPr>
                <w:rFonts w:ascii="Arial" w:hAnsi="Arial" w:cs="Arial"/>
              </w:rPr>
            </w:pPr>
            <w:r w:rsidRPr="00456B9C">
              <w:rPr>
                <w:rFonts w:ascii="Arial" w:hAnsi="Arial" w:cs="Arial"/>
              </w:rPr>
              <w:t>Содержание</w:t>
            </w:r>
          </w:p>
        </w:tc>
        <w:tc>
          <w:tcPr>
            <w:tcW w:w="2552" w:type="dxa"/>
            <w:tcBorders>
              <w:top w:val="single" w:sz="4" w:space="0" w:color="auto"/>
              <w:left w:val="single" w:sz="4" w:space="0" w:color="auto"/>
              <w:bottom w:val="single" w:sz="4" w:space="0" w:color="auto"/>
              <w:right w:val="single" w:sz="4" w:space="0" w:color="auto"/>
            </w:tcBorders>
          </w:tcPr>
          <w:p w14:paraId="461F6486" w14:textId="77777777" w:rsidR="0067019C" w:rsidRPr="00456B9C" w:rsidRDefault="0067019C" w:rsidP="0067019C">
            <w:pPr>
              <w:rPr>
                <w:rFonts w:ascii="Arial" w:hAnsi="Arial" w:cs="Arial"/>
              </w:rPr>
            </w:pPr>
            <w:r w:rsidRPr="00456B9C">
              <w:rPr>
                <w:rFonts w:ascii="Arial" w:hAnsi="Arial" w:cs="Arial"/>
              </w:rPr>
              <w:t>Исполнители</w:t>
            </w:r>
          </w:p>
        </w:tc>
      </w:tr>
      <w:tr w:rsidR="0067019C" w:rsidRPr="00456B9C" w14:paraId="18240618" w14:textId="77777777" w:rsidTr="0067019C">
        <w:trPr>
          <w:trHeight w:val="421"/>
        </w:trPr>
        <w:tc>
          <w:tcPr>
            <w:tcW w:w="1560" w:type="dxa"/>
            <w:tcBorders>
              <w:top w:val="single" w:sz="4" w:space="0" w:color="auto"/>
              <w:left w:val="single" w:sz="4" w:space="0" w:color="auto"/>
              <w:bottom w:val="single" w:sz="4" w:space="0" w:color="auto"/>
              <w:right w:val="single" w:sz="4" w:space="0" w:color="auto"/>
            </w:tcBorders>
          </w:tcPr>
          <w:p w14:paraId="31BF3029" w14:textId="77777777" w:rsidR="0067019C" w:rsidRPr="00456B9C" w:rsidRDefault="0067019C" w:rsidP="0067019C">
            <w:pPr>
              <w:rPr>
                <w:rFonts w:ascii="Arial" w:hAnsi="Arial" w:cs="Arial"/>
              </w:rPr>
            </w:pPr>
            <w:r w:rsidRPr="00456B9C">
              <w:rPr>
                <w:rFonts w:ascii="Arial" w:hAnsi="Arial" w:cs="Arial"/>
              </w:rPr>
              <w:t>1 этап</w:t>
            </w:r>
          </w:p>
          <w:p w14:paraId="0EA767FE" w14:textId="77777777" w:rsidR="0067019C" w:rsidRPr="00456B9C" w:rsidRDefault="0067019C" w:rsidP="0067019C">
            <w:pPr>
              <w:rPr>
                <w:rFonts w:ascii="Arial" w:hAnsi="Arial" w:cs="Arial"/>
              </w:rPr>
            </w:pPr>
            <w:r w:rsidRPr="00456B9C">
              <w:rPr>
                <w:rFonts w:ascii="Arial" w:hAnsi="Arial" w:cs="Arial"/>
              </w:rPr>
              <w:t>Подготовительный</w:t>
            </w:r>
          </w:p>
          <w:p w14:paraId="474D3F9C" w14:textId="77777777" w:rsidR="0067019C" w:rsidRPr="00456B9C" w:rsidRDefault="0067019C" w:rsidP="0067019C">
            <w:pPr>
              <w:rPr>
                <w:rFonts w:ascii="Arial" w:hAnsi="Arial" w:cs="Arial"/>
              </w:rPr>
            </w:pPr>
            <w:r>
              <w:rPr>
                <w:rFonts w:ascii="Arial" w:hAnsi="Arial" w:cs="Arial"/>
              </w:rPr>
              <w:t xml:space="preserve">До </w:t>
            </w:r>
            <w:r w:rsidRPr="00456B9C">
              <w:rPr>
                <w:rFonts w:ascii="Arial" w:hAnsi="Arial" w:cs="Arial"/>
              </w:rPr>
              <w:t>3 дней</w:t>
            </w:r>
          </w:p>
        </w:tc>
        <w:tc>
          <w:tcPr>
            <w:tcW w:w="5953" w:type="dxa"/>
            <w:tcBorders>
              <w:top w:val="single" w:sz="4" w:space="0" w:color="auto"/>
              <w:left w:val="single" w:sz="4" w:space="0" w:color="auto"/>
              <w:bottom w:val="single" w:sz="4" w:space="0" w:color="auto"/>
              <w:right w:val="single" w:sz="4" w:space="0" w:color="auto"/>
            </w:tcBorders>
          </w:tcPr>
          <w:p w14:paraId="798E1052" w14:textId="77777777" w:rsidR="0067019C" w:rsidRPr="00456B9C" w:rsidRDefault="0067019C" w:rsidP="0067019C">
            <w:pPr>
              <w:rPr>
                <w:rFonts w:ascii="Arial" w:hAnsi="Arial" w:cs="Arial"/>
              </w:rPr>
            </w:pPr>
            <w:r w:rsidRPr="00456B9C">
              <w:rPr>
                <w:rFonts w:ascii="Arial" w:hAnsi="Arial" w:cs="Arial"/>
              </w:rPr>
              <w:t>Обращение пациента в ССК.</w:t>
            </w:r>
          </w:p>
          <w:p w14:paraId="5A151306" w14:textId="77777777" w:rsidR="0067019C" w:rsidRPr="00456B9C" w:rsidRDefault="0067019C" w:rsidP="0067019C">
            <w:pPr>
              <w:rPr>
                <w:rFonts w:ascii="Arial" w:hAnsi="Arial" w:cs="Arial"/>
              </w:rPr>
            </w:pPr>
            <w:r w:rsidRPr="00456B9C">
              <w:rPr>
                <w:rFonts w:ascii="Arial" w:hAnsi="Arial" w:cs="Arial"/>
              </w:rPr>
              <w:t>Первичное консультирование у психолога с целью определения и закрепления мотивации на лечение.</w:t>
            </w:r>
          </w:p>
          <w:p w14:paraId="7587A31F" w14:textId="77777777" w:rsidR="0067019C" w:rsidRPr="00456B9C" w:rsidRDefault="0067019C" w:rsidP="0067019C">
            <w:pPr>
              <w:rPr>
                <w:rFonts w:ascii="Arial" w:hAnsi="Arial" w:cs="Arial"/>
              </w:rPr>
            </w:pPr>
            <w:r w:rsidRPr="00456B9C">
              <w:rPr>
                <w:rFonts w:ascii="Arial" w:hAnsi="Arial" w:cs="Arial"/>
              </w:rPr>
              <w:t>Консультация родителей больного специалистом по семейным отношениям, психотерапевтом, психологом.</w:t>
            </w:r>
          </w:p>
          <w:p w14:paraId="6F89C336" w14:textId="77777777" w:rsidR="0067019C" w:rsidRDefault="0067019C" w:rsidP="0067019C">
            <w:pPr>
              <w:rPr>
                <w:rFonts w:ascii="Arial" w:hAnsi="Arial" w:cs="Arial"/>
              </w:rPr>
            </w:pPr>
            <w:r w:rsidRPr="00456B9C">
              <w:rPr>
                <w:rFonts w:ascii="Arial" w:hAnsi="Arial" w:cs="Arial"/>
              </w:rPr>
              <w:t xml:space="preserve">Осмотр врачом-наркологом пациента. </w:t>
            </w:r>
          </w:p>
          <w:p w14:paraId="1312DEA3" w14:textId="77777777" w:rsidR="0067019C" w:rsidRPr="00456B9C" w:rsidRDefault="0067019C" w:rsidP="0067019C">
            <w:pPr>
              <w:rPr>
                <w:rFonts w:ascii="Arial" w:hAnsi="Arial" w:cs="Arial"/>
              </w:rPr>
            </w:pPr>
            <w:r>
              <w:rPr>
                <w:rFonts w:ascii="Arial" w:hAnsi="Arial" w:cs="Arial"/>
              </w:rPr>
              <w:t>Обращение при необходимости в наркологическую службу за выписным эпикризом.</w:t>
            </w:r>
          </w:p>
          <w:p w14:paraId="55F3DBF8" w14:textId="77777777" w:rsidR="0067019C" w:rsidRPr="00456B9C" w:rsidRDefault="0067019C" w:rsidP="0067019C">
            <w:pPr>
              <w:rPr>
                <w:rFonts w:ascii="Arial" w:hAnsi="Arial" w:cs="Arial"/>
              </w:rPr>
            </w:pPr>
            <w:r w:rsidRPr="00456B9C">
              <w:rPr>
                <w:rFonts w:ascii="Arial" w:hAnsi="Arial" w:cs="Arial"/>
              </w:rPr>
              <w:t>Сбор пациентом необходимых для поступления документов и анализов.</w:t>
            </w:r>
          </w:p>
          <w:p w14:paraId="074AA13F" w14:textId="77777777" w:rsidR="0067019C" w:rsidRPr="00456B9C" w:rsidRDefault="0067019C" w:rsidP="0067019C">
            <w:pPr>
              <w:rPr>
                <w:rFonts w:ascii="Arial" w:hAnsi="Arial" w:cs="Arial"/>
              </w:rPr>
            </w:pPr>
            <w:r w:rsidRPr="00456B9C">
              <w:rPr>
                <w:rFonts w:ascii="Arial" w:hAnsi="Arial" w:cs="Arial"/>
              </w:rPr>
              <w:t>Выписка пациенту направления на лечение и реабилитацию.</w:t>
            </w:r>
          </w:p>
        </w:tc>
        <w:tc>
          <w:tcPr>
            <w:tcW w:w="2552" w:type="dxa"/>
            <w:tcBorders>
              <w:top w:val="single" w:sz="4" w:space="0" w:color="auto"/>
              <w:left w:val="single" w:sz="4" w:space="0" w:color="auto"/>
              <w:bottom w:val="single" w:sz="4" w:space="0" w:color="auto"/>
              <w:right w:val="single" w:sz="4" w:space="0" w:color="auto"/>
            </w:tcBorders>
          </w:tcPr>
          <w:p w14:paraId="5518B3CB" w14:textId="77777777" w:rsidR="0067019C" w:rsidRPr="00456B9C" w:rsidRDefault="0067019C" w:rsidP="0067019C">
            <w:pPr>
              <w:rPr>
                <w:rFonts w:ascii="Arial" w:hAnsi="Arial" w:cs="Arial"/>
              </w:rPr>
            </w:pPr>
            <w:r>
              <w:rPr>
                <w:rFonts w:ascii="Arial" w:hAnsi="Arial" w:cs="Arial"/>
              </w:rPr>
              <w:t>П</w:t>
            </w:r>
            <w:r w:rsidRPr="00456B9C">
              <w:rPr>
                <w:rFonts w:ascii="Arial" w:hAnsi="Arial" w:cs="Arial"/>
              </w:rPr>
              <w:t>сихолог ССК</w:t>
            </w:r>
          </w:p>
          <w:p w14:paraId="2FB65EA5" w14:textId="77777777" w:rsidR="0067019C" w:rsidRPr="00456B9C" w:rsidRDefault="0067019C" w:rsidP="0067019C">
            <w:pPr>
              <w:rPr>
                <w:rFonts w:ascii="Arial" w:hAnsi="Arial" w:cs="Arial"/>
              </w:rPr>
            </w:pPr>
            <w:r w:rsidRPr="00456B9C">
              <w:rPr>
                <w:rFonts w:ascii="Arial" w:hAnsi="Arial" w:cs="Arial"/>
              </w:rPr>
              <w:t xml:space="preserve">Специалист ССК по </w:t>
            </w:r>
            <w:proofErr w:type="gramStart"/>
            <w:r w:rsidRPr="00456B9C">
              <w:rPr>
                <w:rFonts w:ascii="Arial" w:hAnsi="Arial" w:cs="Arial"/>
              </w:rPr>
              <w:t>семейн</w:t>
            </w:r>
            <w:r>
              <w:rPr>
                <w:rFonts w:ascii="Arial" w:hAnsi="Arial" w:cs="Arial"/>
              </w:rPr>
              <w:t xml:space="preserve">ому </w:t>
            </w:r>
            <w:r w:rsidRPr="00456B9C">
              <w:rPr>
                <w:rFonts w:ascii="Arial" w:hAnsi="Arial" w:cs="Arial"/>
              </w:rPr>
              <w:t xml:space="preserve"> </w:t>
            </w:r>
            <w:r>
              <w:rPr>
                <w:rFonts w:ascii="Arial" w:hAnsi="Arial" w:cs="Arial"/>
              </w:rPr>
              <w:t>консультированию</w:t>
            </w:r>
            <w:proofErr w:type="gramEnd"/>
            <w:r w:rsidRPr="00456B9C">
              <w:rPr>
                <w:rFonts w:ascii="Arial" w:hAnsi="Arial" w:cs="Arial"/>
              </w:rPr>
              <w:t>, психотерапевт, психолог</w:t>
            </w:r>
          </w:p>
          <w:p w14:paraId="0259A900" w14:textId="77777777" w:rsidR="0067019C" w:rsidRPr="00456B9C" w:rsidRDefault="0067019C" w:rsidP="0067019C">
            <w:pPr>
              <w:rPr>
                <w:rFonts w:ascii="Arial" w:hAnsi="Arial" w:cs="Arial"/>
              </w:rPr>
            </w:pPr>
            <w:r w:rsidRPr="00456B9C">
              <w:rPr>
                <w:rFonts w:ascii="Arial" w:hAnsi="Arial" w:cs="Arial"/>
              </w:rPr>
              <w:t xml:space="preserve">Врач-нарколог </w:t>
            </w:r>
          </w:p>
          <w:p w14:paraId="44B51C4C" w14:textId="77777777" w:rsidR="0067019C" w:rsidRDefault="0067019C" w:rsidP="0067019C">
            <w:pPr>
              <w:rPr>
                <w:rFonts w:ascii="Arial" w:hAnsi="Arial" w:cs="Arial"/>
              </w:rPr>
            </w:pPr>
          </w:p>
          <w:p w14:paraId="730B6B65" w14:textId="77777777" w:rsidR="0067019C" w:rsidRPr="00456B9C" w:rsidRDefault="0067019C" w:rsidP="0067019C">
            <w:pPr>
              <w:rPr>
                <w:rFonts w:ascii="Arial" w:hAnsi="Arial" w:cs="Arial"/>
              </w:rPr>
            </w:pPr>
            <w:r w:rsidRPr="00456B9C">
              <w:rPr>
                <w:rFonts w:ascii="Arial" w:hAnsi="Arial" w:cs="Arial"/>
              </w:rPr>
              <w:t>Руководитель ССК</w:t>
            </w:r>
          </w:p>
        </w:tc>
      </w:tr>
      <w:tr w:rsidR="0067019C" w:rsidRPr="00456B9C" w14:paraId="7CF52612" w14:textId="77777777" w:rsidTr="0067019C">
        <w:trPr>
          <w:trHeight w:val="171"/>
        </w:trPr>
        <w:tc>
          <w:tcPr>
            <w:tcW w:w="1560" w:type="dxa"/>
            <w:tcBorders>
              <w:top w:val="single" w:sz="4" w:space="0" w:color="auto"/>
              <w:left w:val="single" w:sz="4" w:space="0" w:color="auto"/>
              <w:bottom w:val="single" w:sz="4" w:space="0" w:color="auto"/>
              <w:right w:val="single" w:sz="4" w:space="0" w:color="auto"/>
            </w:tcBorders>
          </w:tcPr>
          <w:p w14:paraId="390A78B2" w14:textId="77777777" w:rsidR="0067019C" w:rsidRPr="00456B9C" w:rsidRDefault="0067019C" w:rsidP="0067019C">
            <w:pPr>
              <w:rPr>
                <w:rFonts w:ascii="Arial" w:hAnsi="Arial" w:cs="Arial"/>
              </w:rPr>
            </w:pPr>
            <w:r w:rsidRPr="00456B9C">
              <w:rPr>
                <w:rFonts w:ascii="Arial" w:hAnsi="Arial" w:cs="Arial"/>
              </w:rPr>
              <w:t xml:space="preserve"> 2 этап</w:t>
            </w:r>
          </w:p>
          <w:p w14:paraId="61C5246C" w14:textId="77777777" w:rsidR="0067019C" w:rsidRDefault="0067019C" w:rsidP="0067019C">
            <w:pPr>
              <w:rPr>
                <w:rFonts w:ascii="Arial" w:hAnsi="Arial" w:cs="Arial"/>
              </w:rPr>
            </w:pPr>
            <w:r>
              <w:rPr>
                <w:rFonts w:ascii="Arial" w:hAnsi="Arial" w:cs="Arial"/>
              </w:rPr>
              <w:t>Восстановительный</w:t>
            </w:r>
          </w:p>
          <w:p w14:paraId="63132251" w14:textId="77777777" w:rsidR="0067019C" w:rsidRPr="00456B9C" w:rsidRDefault="0067019C" w:rsidP="0067019C">
            <w:pPr>
              <w:rPr>
                <w:rFonts w:ascii="Arial" w:hAnsi="Arial" w:cs="Arial"/>
              </w:rPr>
            </w:pPr>
            <w:r>
              <w:rPr>
                <w:rFonts w:ascii="Arial" w:hAnsi="Arial" w:cs="Arial"/>
              </w:rPr>
              <w:t>От 5 до 7</w:t>
            </w:r>
            <w:r w:rsidRPr="00456B9C">
              <w:rPr>
                <w:rFonts w:ascii="Arial" w:hAnsi="Arial" w:cs="Arial"/>
              </w:rPr>
              <w:t xml:space="preserve"> дней</w:t>
            </w:r>
          </w:p>
        </w:tc>
        <w:tc>
          <w:tcPr>
            <w:tcW w:w="5953" w:type="dxa"/>
            <w:tcBorders>
              <w:top w:val="single" w:sz="4" w:space="0" w:color="auto"/>
              <w:left w:val="single" w:sz="4" w:space="0" w:color="auto"/>
              <w:bottom w:val="single" w:sz="4" w:space="0" w:color="auto"/>
              <w:right w:val="single" w:sz="4" w:space="0" w:color="auto"/>
            </w:tcBorders>
          </w:tcPr>
          <w:p w14:paraId="70186A85" w14:textId="77777777" w:rsidR="0067019C" w:rsidRDefault="0067019C" w:rsidP="0067019C">
            <w:pPr>
              <w:rPr>
                <w:rFonts w:ascii="Arial" w:hAnsi="Arial" w:cs="Arial"/>
              </w:rPr>
            </w:pPr>
            <w:r w:rsidRPr="00D96F00">
              <w:rPr>
                <w:rFonts w:ascii="Arial" w:hAnsi="Arial" w:cs="Arial"/>
              </w:rPr>
              <w:t xml:space="preserve">Поступление в </w:t>
            </w:r>
            <w:r>
              <w:rPr>
                <w:rFonts w:ascii="Arial" w:hAnsi="Arial" w:cs="Arial"/>
              </w:rPr>
              <w:t xml:space="preserve">отделение </w:t>
            </w:r>
            <w:r w:rsidRPr="00D96F00">
              <w:rPr>
                <w:rFonts w:ascii="Arial" w:hAnsi="Arial" w:cs="Arial"/>
              </w:rPr>
              <w:t xml:space="preserve"> </w:t>
            </w:r>
          </w:p>
          <w:p w14:paraId="73BB5C23" w14:textId="77777777" w:rsidR="0067019C" w:rsidRPr="00D96F00" w:rsidRDefault="0067019C" w:rsidP="0067019C">
            <w:pPr>
              <w:rPr>
                <w:rFonts w:ascii="Arial" w:hAnsi="Arial" w:cs="Arial"/>
              </w:rPr>
            </w:pPr>
            <w:r w:rsidRPr="00D96F00">
              <w:rPr>
                <w:rFonts w:ascii="Arial" w:hAnsi="Arial" w:cs="Arial"/>
              </w:rPr>
              <w:t>Оформление истории болезни пациента.</w:t>
            </w:r>
          </w:p>
          <w:p w14:paraId="75CA933D" w14:textId="77777777" w:rsidR="0067019C" w:rsidRPr="00456B9C" w:rsidRDefault="0067019C" w:rsidP="0067019C">
            <w:pPr>
              <w:rPr>
                <w:rFonts w:ascii="Arial" w:hAnsi="Arial" w:cs="Arial"/>
              </w:rPr>
            </w:pPr>
            <w:r w:rsidRPr="00456B9C">
              <w:rPr>
                <w:rFonts w:ascii="Arial" w:hAnsi="Arial" w:cs="Arial"/>
              </w:rPr>
              <w:t>Назначение лечения по показаниям.</w:t>
            </w:r>
          </w:p>
          <w:p w14:paraId="777F73FB" w14:textId="77777777" w:rsidR="0067019C" w:rsidRPr="00456B9C" w:rsidRDefault="0067019C" w:rsidP="0067019C">
            <w:pPr>
              <w:rPr>
                <w:rFonts w:ascii="Arial" w:hAnsi="Arial" w:cs="Arial"/>
              </w:rPr>
            </w:pPr>
            <w:r w:rsidRPr="00456B9C">
              <w:rPr>
                <w:rFonts w:ascii="Arial" w:hAnsi="Arial" w:cs="Arial"/>
              </w:rPr>
              <w:t>Восстановление соматоневрологических нарушений, вызванных употреблением ПАВ.</w:t>
            </w:r>
          </w:p>
          <w:p w14:paraId="6F9168E1" w14:textId="77777777" w:rsidR="0067019C" w:rsidRPr="00456B9C" w:rsidRDefault="0067019C" w:rsidP="0067019C">
            <w:pPr>
              <w:rPr>
                <w:rFonts w:ascii="Arial" w:hAnsi="Arial" w:cs="Arial"/>
              </w:rPr>
            </w:pPr>
            <w:r w:rsidRPr="00456B9C">
              <w:rPr>
                <w:rFonts w:ascii="Arial" w:hAnsi="Arial" w:cs="Arial"/>
              </w:rPr>
              <w:t>Ежедневный осмотр пациента.</w:t>
            </w:r>
          </w:p>
          <w:p w14:paraId="387173F4" w14:textId="77777777" w:rsidR="0067019C" w:rsidRDefault="0067019C" w:rsidP="0067019C">
            <w:pPr>
              <w:rPr>
                <w:rFonts w:ascii="Arial" w:hAnsi="Arial" w:cs="Arial"/>
              </w:rPr>
            </w:pPr>
            <w:r w:rsidRPr="00456B9C">
              <w:rPr>
                <w:rFonts w:ascii="Arial" w:hAnsi="Arial" w:cs="Arial"/>
              </w:rPr>
              <w:t>Закрепление мотивации на реабилитацию.</w:t>
            </w:r>
          </w:p>
          <w:p w14:paraId="737A26FD" w14:textId="77777777" w:rsidR="0067019C" w:rsidRPr="00456B9C" w:rsidRDefault="0067019C" w:rsidP="0067019C">
            <w:pPr>
              <w:rPr>
                <w:rFonts w:ascii="Arial" w:hAnsi="Arial" w:cs="Arial"/>
              </w:rPr>
            </w:pPr>
            <w:r w:rsidRPr="00456B9C">
              <w:rPr>
                <w:rFonts w:ascii="Arial" w:hAnsi="Arial" w:cs="Arial"/>
              </w:rPr>
              <w:t>Консультация родителей больного специалист</w:t>
            </w:r>
            <w:r>
              <w:rPr>
                <w:rFonts w:ascii="Arial" w:hAnsi="Arial" w:cs="Arial"/>
              </w:rPr>
              <w:t>а</w:t>
            </w:r>
            <w:r w:rsidRPr="00456B9C">
              <w:rPr>
                <w:rFonts w:ascii="Arial" w:hAnsi="Arial" w:cs="Arial"/>
              </w:rPr>
              <w:t>м</w:t>
            </w:r>
            <w:r>
              <w:rPr>
                <w:rFonts w:ascii="Arial" w:hAnsi="Arial" w:cs="Arial"/>
              </w:rPr>
              <w:t>и ССК</w:t>
            </w:r>
            <w:r w:rsidRPr="00456B9C">
              <w:rPr>
                <w:rFonts w:ascii="Arial" w:hAnsi="Arial" w:cs="Arial"/>
              </w:rPr>
              <w:t xml:space="preserve"> </w:t>
            </w:r>
          </w:p>
        </w:tc>
        <w:tc>
          <w:tcPr>
            <w:tcW w:w="2552" w:type="dxa"/>
            <w:tcBorders>
              <w:top w:val="single" w:sz="4" w:space="0" w:color="auto"/>
              <w:left w:val="single" w:sz="4" w:space="0" w:color="auto"/>
              <w:bottom w:val="single" w:sz="4" w:space="0" w:color="auto"/>
              <w:right w:val="single" w:sz="4" w:space="0" w:color="auto"/>
            </w:tcBorders>
          </w:tcPr>
          <w:p w14:paraId="30369F76" w14:textId="77777777" w:rsidR="0067019C" w:rsidRPr="00456B9C" w:rsidRDefault="0067019C" w:rsidP="0067019C">
            <w:pPr>
              <w:rPr>
                <w:rFonts w:ascii="Arial" w:hAnsi="Arial" w:cs="Arial"/>
              </w:rPr>
            </w:pPr>
            <w:r w:rsidRPr="00456B9C">
              <w:rPr>
                <w:rFonts w:ascii="Arial" w:hAnsi="Arial" w:cs="Arial"/>
              </w:rPr>
              <w:t>Главный врач</w:t>
            </w:r>
          </w:p>
          <w:p w14:paraId="3A904CE8" w14:textId="77777777" w:rsidR="0067019C" w:rsidRDefault="0067019C" w:rsidP="0067019C">
            <w:pPr>
              <w:rPr>
                <w:rFonts w:ascii="Arial" w:hAnsi="Arial" w:cs="Arial"/>
              </w:rPr>
            </w:pPr>
            <w:r>
              <w:rPr>
                <w:rFonts w:ascii="Arial" w:hAnsi="Arial" w:cs="Arial"/>
              </w:rPr>
              <w:t>Врач</w:t>
            </w:r>
            <w:r w:rsidRPr="00456B9C">
              <w:rPr>
                <w:rFonts w:ascii="Arial" w:hAnsi="Arial" w:cs="Arial"/>
              </w:rPr>
              <w:t>-нарколог</w:t>
            </w:r>
          </w:p>
          <w:p w14:paraId="4CE32E5B" w14:textId="77777777" w:rsidR="0067019C" w:rsidRPr="00456B9C" w:rsidRDefault="0067019C" w:rsidP="0067019C">
            <w:pPr>
              <w:rPr>
                <w:rFonts w:ascii="Arial" w:hAnsi="Arial" w:cs="Arial"/>
              </w:rPr>
            </w:pPr>
            <w:r>
              <w:rPr>
                <w:rFonts w:ascii="Arial" w:hAnsi="Arial" w:cs="Arial"/>
              </w:rPr>
              <w:t>Психиатр</w:t>
            </w:r>
          </w:p>
          <w:p w14:paraId="42763D3D" w14:textId="77777777" w:rsidR="0067019C" w:rsidRPr="00456B9C" w:rsidRDefault="0067019C" w:rsidP="0067019C">
            <w:pPr>
              <w:rPr>
                <w:rFonts w:ascii="Arial" w:hAnsi="Arial" w:cs="Arial"/>
              </w:rPr>
            </w:pPr>
          </w:p>
          <w:p w14:paraId="4D182161" w14:textId="77777777" w:rsidR="0067019C" w:rsidRDefault="0067019C" w:rsidP="0067019C">
            <w:pPr>
              <w:rPr>
                <w:rFonts w:ascii="Arial" w:hAnsi="Arial" w:cs="Arial"/>
              </w:rPr>
            </w:pPr>
          </w:p>
          <w:p w14:paraId="31C5665F" w14:textId="77777777" w:rsidR="0067019C" w:rsidRPr="00456B9C" w:rsidRDefault="0067019C" w:rsidP="0067019C">
            <w:pPr>
              <w:rPr>
                <w:rFonts w:ascii="Arial" w:hAnsi="Arial" w:cs="Arial"/>
              </w:rPr>
            </w:pPr>
            <w:r>
              <w:rPr>
                <w:rFonts w:ascii="Arial" w:hAnsi="Arial" w:cs="Arial"/>
              </w:rPr>
              <w:t>Консультанты</w:t>
            </w:r>
            <w:r w:rsidRPr="00456B9C">
              <w:rPr>
                <w:rFonts w:ascii="Arial" w:hAnsi="Arial" w:cs="Arial"/>
              </w:rPr>
              <w:t xml:space="preserve"> проекта Специалист</w:t>
            </w:r>
            <w:r>
              <w:rPr>
                <w:rFonts w:ascii="Arial" w:hAnsi="Arial" w:cs="Arial"/>
              </w:rPr>
              <w:t>ы</w:t>
            </w:r>
            <w:r w:rsidRPr="00456B9C">
              <w:rPr>
                <w:rFonts w:ascii="Arial" w:hAnsi="Arial" w:cs="Arial"/>
              </w:rPr>
              <w:t xml:space="preserve"> ССК </w:t>
            </w:r>
          </w:p>
        </w:tc>
      </w:tr>
      <w:tr w:rsidR="0067019C" w:rsidRPr="00456B9C" w14:paraId="359845CB" w14:textId="77777777" w:rsidTr="0067019C">
        <w:trPr>
          <w:trHeight w:val="230"/>
        </w:trPr>
        <w:tc>
          <w:tcPr>
            <w:tcW w:w="1560" w:type="dxa"/>
            <w:tcBorders>
              <w:top w:val="single" w:sz="4" w:space="0" w:color="auto"/>
              <w:left w:val="single" w:sz="4" w:space="0" w:color="auto"/>
              <w:bottom w:val="single" w:sz="4" w:space="0" w:color="auto"/>
              <w:right w:val="single" w:sz="4" w:space="0" w:color="auto"/>
            </w:tcBorders>
          </w:tcPr>
          <w:p w14:paraId="63C27F64" w14:textId="77777777" w:rsidR="0067019C" w:rsidRPr="00456B9C" w:rsidRDefault="0067019C" w:rsidP="0067019C">
            <w:pPr>
              <w:rPr>
                <w:rFonts w:ascii="Arial" w:hAnsi="Arial" w:cs="Arial"/>
              </w:rPr>
            </w:pPr>
            <w:r w:rsidRPr="00456B9C">
              <w:rPr>
                <w:rFonts w:ascii="Arial" w:hAnsi="Arial" w:cs="Arial"/>
              </w:rPr>
              <w:t>3 этап</w:t>
            </w:r>
          </w:p>
          <w:p w14:paraId="379E0D19" w14:textId="77777777" w:rsidR="0067019C" w:rsidRPr="00456B9C" w:rsidRDefault="0067019C" w:rsidP="0067019C">
            <w:pPr>
              <w:rPr>
                <w:rFonts w:ascii="Arial" w:hAnsi="Arial" w:cs="Arial"/>
              </w:rPr>
            </w:pPr>
            <w:r w:rsidRPr="00456B9C">
              <w:rPr>
                <w:rFonts w:ascii="Arial" w:hAnsi="Arial" w:cs="Arial"/>
              </w:rPr>
              <w:t>Адаптационный</w:t>
            </w:r>
          </w:p>
          <w:p w14:paraId="456955E4" w14:textId="77777777" w:rsidR="0067019C" w:rsidRPr="00456B9C" w:rsidRDefault="0067019C" w:rsidP="0067019C">
            <w:pPr>
              <w:rPr>
                <w:rFonts w:ascii="Arial" w:hAnsi="Arial" w:cs="Arial"/>
              </w:rPr>
            </w:pPr>
            <w:r>
              <w:rPr>
                <w:rFonts w:ascii="Arial" w:hAnsi="Arial" w:cs="Arial"/>
              </w:rPr>
              <w:t xml:space="preserve">До </w:t>
            </w:r>
            <w:r w:rsidRPr="00456B9C">
              <w:rPr>
                <w:rFonts w:ascii="Arial" w:hAnsi="Arial" w:cs="Arial"/>
              </w:rPr>
              <w:t>10 дней</w:t>
            </w:r>
          </w:p>
        </w:tc>
        <w:tc>
          <w:tcPr>
            <w:tcW w:w="5953" w:type="dxa"/>
            <w:tcBorders>
              <w:top w:val="single" w:sz="4" w:space="0" w:color="auto"/>
              <w:left w:val="single" w:sz="4" w:space="0" w:color="auto"/>
              <w:bottom w:val="single" w:sz="4" w:space="0" w:color="auto"/>
              <w:right w:val="single" w:sz="4" w:space="0" w:color="auto"/>
            </w:tcBorders>
          </w:tcPr>
          <w:p w14:paraId="7510F58D" w14:textId="77777777" w:rsidR="0067019C" w:rsidRPr="00456B9C" w:rsidRDefault="0067019C" w:rsidP="0067019C">
            <w:pPr>
              <w:rPr>
                <w:rFonts w:ascii="Arial" w:hAnsi="Arial" w:cs="Arial"/>
              </w:rPr>
            </w:pPr>
            <w:r w:rsidRPr="00456B9C">
              <w:rPr>
                <w:rFonts w:ascii="Arial" w:hAnsi="Arial" w:cs="Arial"/>
              </w:rPr>
              <w:t>Поступление в отделение реабилитации.</w:t>
            </w:r>
          </w:p>
          <w:p w14:paraId="26A90761" w14:textId="77777777" w:rsidR="0067019C" w:rsidRDefault="0067019C" w:rsidP="0067019C">
            <w:pPr>
              <w:rPr>
                <w:rFonts w:ascii="Arial" w:hAnsi="Arial" w:cs="Arial"/>
              </w:rPr>
            </w:pPr>
            <w:r w:rsidRPr="004365DB">
              <w:rPr>
                <w:rFonts w:ascii="Arial" w:hAnsi="Arial" w:cs="Arial"/>
              </w:rPr>
              <w:t>Составление социального паспорта пациента.</w:t>
            </w:r>
          </w:p>
          <w:p w14:paraId="3D8CD01B" w14:textId="77777777" w:rsidR="0067019C" w:rsidRDefault="0067019C" w:rsidP="0067019C">
            <w:pPr>
              <w:rPr>
                <w:rFonts w:ascii="Arial" w:hAnsi="Arial" w:cs="Arial"/>
              </w:rPr>
            </w:pPr>
            <w:r w:rsidRPr="004365DB">
              <w:rPr>
                <w:rFonts w:ascii="Arial" w:hAnsi="Arial" w:cs="Arial"/>
              </w:rPr>
              <w:t xml:space="preserve">Профилактический осмотр врача. </w:t>
            </w:r>
          </w:p>
          <w:p w14:paraId="5E187AAB" w14:textId="77777777" w:rsidR="0067019C" w:rsidRPr="00456B9C" w:rsidRDefault="0067019C" w:rsidP="0067019C">
            <w:pPr>
              <w:rPr>
                <w:rFonts w:ascii="Arial" w:hAnsi="Arial" w:cs="Arial"/>
              </w:rPr>
            </w:pPr>
            <w:r w:rsidRPr="00456B9C">
              <w:rPr>
                <w:rFonts w:ascii="Arial" w:hAnsi="Arial" w:cs="Arial"/>
              </w:rPr>
              <w:t>Консультация родителей больного специалистом по семейн</w:t>
            </w:r>
            <w:r>
              <w:rPr>
                <w:rFonts w:ascii="Arial" w:hAnsi="Arial" w:cs="Arial"/>
              </w:rPr>
              <w:t>ому консультированию</w:t>
            </w:r>
            <w:r w:rsidRPr="00456B9C">
              <w:rPr>
                <w:rFonts w:ascii="Arial" w:hAnsi="Arial" w:cs="Arial"/>
              </w:rPr>
              <w:t>, психотерапевтом, психологом.</w:t>
            </w:r>
          </w:p>
          <w:p w14:paraId="6C26CA4F" w14:textId="77777777" w:rsidR="0067019C" w:rsidRPr="00456B9C" w:rsidRDefault="0067019C" w:rsidP="0067019C">
            <w:pPr>
              <w:rPr>
                <w:rFonts w:ascii="Arial" w:hAnsi="Arial" w:cs="Arial"/>
              </w:rPr>
            </w:pPr>
            <w:r w:rsidRPr="00456B9C">
              <w:rPr>
                <w:rFonts w:ascii="Arial" w:hAnsi="Arial" w:cs="Arial"/>
              </w:rPr>
              <w:t>Обучение пациента соблюдению внутреннего распорядка и режима дня.</w:t>
            </w:r>
          </w:p>
          <w:p w14:paraId="272C30E3" w14:textId="77777777" w:rsidR="0067019C" w:rsidRPr="00456B9C" w:rsidRDefault="0067019C" w:rsidP="0067019C">
            <w:pPr>
              <w:rPr>
                <w:rFonts w:ascii="Arial" w:hAnsi="Arial" w:cs="Arial"/>
              </w:rPr>
            </w:pPr>
            <w:r w:rsidRPr="00456B9C">
              <w:rPr>
                <w:rFonts w:ascii="Arial" w:hAnsi="Arial" w:cs="Arial"/>
              </w:rPr>
              <w:t>Интеграция в группу для новичков.</w:t>
            </w:r>
          </w:p>
          <w:p w14:paraId="655C356D" w14:textId="77777777" w:rsidR="0067019C" w:rsidRPr="00456B9C" w:rsidRDefault="0067019C" w:rsidP="0067019C">
            <w:pPr>
              <w:rPr>
                <w:rFonts w:ascii="Arial" w:hAnsi="Arial" w:cs="Arial"/>
              </w:rPr>
            </w:pPr>
            <w:r w:rsidRPr="00456B9C">
              <w:rPr>
                <w:rFonts w:ascii="Arial" w:hAnsi="Arial" w:cs="Arial"/>
              </w:rPr>
              <w:lastRenderedPageBreak/>
              <w:t>Первичная консультация психолога, диагностика внутреннего состояния пациента.</w:t>
            </w:r>
          </w:p>
          <w:p w14:paraId="1D7A82F2" w14:textId="77777777" w:rsidR="0067019C" w:rsidRPr="00456B9C" w:rsidRDefault="0067019C" w:rsidP="0067019C">
            <w:pPr>
              <w:rPr>
                <w:rFonts w:ascii="Arial" w:hAnsi="Arial" w:cs="Arial"/>
              </w:rPr>
            </w:pPr>
            <w:r w:rsidRPr="00456B9C">
              <w:rPr>
                <w:rFonts w:ascii="Arial" w:hAnsi="Arial" w:cs="Arial"/>
              </w:rPr>
              <w:t>Составление индивидуального плана работы по программе реабилитации.</w:t>
            </w:r>
          </w:p>
        </w:tc>
        <w:tc>
          <w:tcPr>
            <w:tcW w:w="2552" w:type="dxa"/>
            <w:tcBorders>
              <w:top w:val="single" w:sz="4" w:space="0" w:color="auto"/>
              <w:left w:val="single" w:sz="4" w:space="0" w:color="auto"/>
              <w:bottom w:val="single" w:sz="4" w:space="0" w:color="auto"/>
              <w:right w:val="single" w:sz="4" w:space="0" w:color="auto"/>
            </w:tcBorders>
          </w:tcPr>
          <w:p w14:paraId="7FFE4A6A" w14:textId="77777777" w:rsidR="0067019C" w:rsidRDefault="0067019C" w:rsidP="0067019C">
            <w:pPr>
              <w:rPr>
                <w:rFonts w:ascii="Arial" w:hAnsi="Arial" w:cs="Arial"/>
              </w:rPr>
            </w:pPr>
            <w:r>
              <w:rPr>
                <w:rFonts w:ascii="Arial" w:hAnsi="Arial" w:cs="Arial"/>
              </w:rPr>
              <w:lastRenderedPageBreak/>
              <w:t xml:space="preserve">Главный врач Руководитель проекта </w:t>
            </w:r>
            <w:r w:rsidRPr="00456B9C">
              <w:rPr>
                <w:rFonts w:ascii="Arial" w:hAnsi="Arial" w:cs="Arial"/>
              </w:rPr>
              <w:t>«Феникс»</w:t>
            </w:r>
            <w:r>
              <w:rPr>
                <w:rFonts w:ascii="Arial" w:hAnsi="Arial" w:cs="Arial"/>
              </w:rPr>
              <w:t>,</w:t>
            </w:r>
          </w:p>
          <w:p w14:paraId="5979AFCE" w14:textId="77777777" w:rsidR="0067019C" w:rsidRDefault="0067019C" w:rsidP="0067019C">
            <w:pPr>
              <w:rPr>
                <w:rFonts w:ascii="Arial" w:hAnsi="Arial" w:cs="Arial"/>
              </w:rPr>
            </w:pPr>
            <w:r>
              <w:rPr>
                <w:rFonts w:ascii="Arial" w:hAnsi="Arial" w:cs="Arial"/>
              </w:rPr>
              <w:t>В</w:t>
            </w:r>
            <w:r w:rsidRPr="00456B9C">
              <w:rPr>
                <w:rFonts w:ascii="Arial" w:hAnsi="Arial" w:cs="Arial"/>
              </w:rPr>
              <w:t>рач- нарколог</w:t>
            </w:r>
          </w:p>
          <w:p w14:paraId="2C5A4FDF" w14:textId="77777777" w:rsidR="0067019C" w:rsidRPr="00456B9C" w:rsidRDefault="0067019C" w:rsidP="0067019C">
            <w:pPr>
              <w:rPr>
                <w:rFonts w:ascii="Arial" w:hAnsi="Arial" w:cs="Arial"/>
              </w:rPr>
            </w:pPr>
            <w:r>
              <w:rPr>
                <w:rFonts w:ascii="Arial" w:hAnsi="Arial" w:cs="Arial"/>
              </w:rPr>
              <w:t>Психиатр</w:t>
            </w:r>
          </w:p>
          <w:p w14:paraId="1FB6F648" w14:textId="77777777" w:rsidR="0067019C" w:rsidRPr="00456B9C" w:rsidRDefault="0067019C" w:rsidP="0067019C">
            <w:pPr>
              <w:rPr>
                <w:rFonts w:ascii="Arial" w:hAnsi="Arial" w:cs="Arial"/>
              </w:rPr>
            </w:pPr>
            <w:r w:rsidRPr="00456B9C">
              <w:rPr>
                <w:rFonts w:ascii="Arial" w:hAnsi="Arial" w:cs="Arial"/>
              </w:rPr>
              <w:t>Специалист</w:t>
            </w:r>
            <w:r>
              <w:rPr>
                <w:rFonts w:ascii="Arial" w:hAnsi="Arial" w:cs="Arial"/>
              </w:rPr>
              <w:t>ы</w:t>
            </w:r>
            <w:r w:rsidRPr="00456B9C">
              <w:rPr>
                <w:rFonts w:ascii="Arial" w:hAnsi="Arial" w:cs="Arial"/>
              </w:rPr>
              <w:t xml:space="preserve"> ССК </w:t>
            </w:r>
          </w:p>
          <w:p w14:paraId="4912DA95" w14:textId="77777777" w:rsidR="0067019C" w:rsidRPr="00456B9C" w:rsidRDefault="0067019C" w:rsidP="0067019C">
            <w:pPr>
              <w:rPr>
                <w:rFonts w:ascii="Arial" w:hAnsi="Arial" w:cs="Arial"/>
              </w:rPr>
            </w:pPr>
          </w:p>
          <w:p w14:paraId="73586955" w14:textId="77777777" w:rsidR="0067019C" w:rsidRPr="00456B9C" w:rsidRDefault="0067019C" w:rsidP="0067019C">
            <w:pPr>
              <w:rPr>
                <w:rFonts w:ascii="Arial" w:hAnsi="Arial" w:cs="Arial"/>
              </w:rPr>
            </w:pPr>
          </w:p>
          <w:p w14:paraId="21CDCE9A" w14:textId="77777777" w:rsidR="0067019C" w:rsidRDefault="0067019C" w:rsidP="0067019C">
            <w:pPr>
              <w:rPr>
                <w:rFonts w:ascii="Arial" w:hAnsi="Arial" w:cs="Arial"/>
              </w:rPr>
            </w:pPr>
          </w:p>
          <w:p w14:paraId="6F7BB2FF" w14:textId="77777777" w:rsidR="0067019C" w:rsidRDefault="0067019C" w:rsidP="0067019C">
            <w:pPr>
              <w:rPr>
                <w:rFonts w:ascii="Arial" w:hAnsi="Arial" w:cs="Arial"/>
              </w:rPr>
            </w:pPr>
            <w:r>
              <w:rPr>
                <w:rFonts w:ascii="Arial" w:hAnsi="Arial" w:cs="Arial"/>
              </w:rPr>
              <w:lastRenderedPageBreak/>
              <w:t>Консультанты</w:t>
            </w:r>
          </w:p>
          <w:p w14:paraId="778EE4A8" w14:textId="77777777" w:rsidR="0067019C" w:rsidRDefault="0067019C" w:rsidP="0067019C">
            <w:pPr>
              <w:rPr>
                <w:rFonts w:ascii="Arial" w:hAnsi="Arial" w:cs="Arial"/>
              </w:rPr>
            </w:pPr>
          </w:p>
          <w:p w14:paraId="3FE70355" w14:textId="77777777" w:rsidR="0067019C" w:rsidRPr="00456B9C" w:rsidRDefault="0067019C" w:rsidP="0067019C">
            <w:pPr>
              <w:rPr>
                <w:rFonts w:ascii="Arial" w:hAnsi="Arial" w:cs="Arial"/>
              </w:rPr>
            </w:pPr>
            <w:r>
              <w:rPr>
                <w:rFonts w:ascii="Arial" w:hAnsi="Arial" w:cs="Arial"/>
              </w:rPr>
              <w:t>Психолог Психотерапевт</w:t>
            </w:r>
          </w:p>
          <w:p w14:paraId="1C77A8ED" w14:textId="77777777" w:rsidR="0067019C" w:rsidRPr="00456B9C" w:rsidRDefault="0067019C" w:rsidP="0067019C">
            <w:pPr>
              <w:rPr>
                <w:rFonts w:ascii="Arial" w:hAnsi="Arial" w:cs="Arial"/>
              </w:rPr>
            </w:pPr>
            <w:r>
              <w:rPr>
                <w:rFonts w:ascii="Arial" w:hAnsi="Arial" w:cs="Arial"/>
              </w:rPr>
              <w:t xml:space="preserve">Руководитель проекта </w:t>
            </w:r>
            <w:r w:rsidRPr="00456B9C">
              <w:rPr>
                <w:rFonts w:ascii="Arial" w:hAnsi="Arial" w:cs="Arial"/>
              </w:rPr>
              <w:t>«Феникс»</w:t>
            </w:r>
            <w:r>
              <w:rPr>
                <w:rFonts w:ascii="Arial" w:hAnsi="Arial" w:cs="Arial"/>
              </w:rPr>
              <w:t>,</w:t>
            </w:r>
          </w:p>
        </w:tc>
      </w:tr>
      <w:tr w:rsidR="0067019C" w:rsidRPr="00456B9C" w14:paraId="0B4AD65C" w14:textId="77777777" w:rsidTr="0067019C">
        <w:trPr>
          <w:trHeight w:val="325"/>
        </w:trPr>
        <w:tc>
          <w:tcPr>
            <w:tcW w:w="1560" w:type="dxa"/>
            <w:tcBorders>
              <w:top w:val="single" w:sz="4" w:space="0" w:color="auto"/>
              <w:left w:val="single" w:sz="4" w:space="0" w:color="auto"/>
              <w:bottom w:val="single" w:sz="4" w:space="0" w:color="auto"/>
              <w:right w:val="single" w:sz="4" w:space="0" w:color="auto"/>
            </w:tcBorders>
          </w:tcPr>
          <w:p w14:paraId="2DBA5157" w14:textId="77777777" w:rsidR="0067019C" w:rsidRPr="00456B9C" w:rsidRDefault="0067019C" w:rsidP="0067019C">
            <w:pPr>
              <w:rPr>
                <w:rFonts w:ascii="Arial" w:hAnsi="Arial" w:cs="Arial"/>
              </w:rPr>
            </w:pPr>
            <w:r w:rsidRPr="00456B9C">
              <w:rPr>
                <w:rFonts w:ascii="Arial" w:hAnsi="Arial" w:cs="Arial"/>
              </w:rPr>
              <w:lastRenderedPageBreak/>
              <w:t>4 этап</w:t>
            </w:r>
          </w:p>
          <w:p w14:paraId="5FCF5337" w14:textId="77777777" w:rsidR="0067019C" w:rsidRPr="00456B9C" w:rsidRDefault="0067019C" w:rsidP="0067019C">
            <w:pPr>
              <w:rPr>
                <w:rFonts w:ascii="Arial" w:hAnsi="Arial" w:cs="Arial"/>
              </w:rPr>
            </w:pPr>
            <w:r w:rsidRPr="00456B9C">
              <w:rPr>
                <w:rFonts w:ascii="Arial" w:hAnsi="Arial" w:cs="Arial"/>
              </w:rPr>
              <w:t>Основной</w:t>
            </w:r>
          </w:p>
          <w:p w14:paraId="2FB8524D" w14:textId="77777777" w:rsidR="0067019C" w:rsidRDefault="0067019C" w:rsidP="0067019C">
            <w:pPr>
              <w:rPr>
                <w:rFonts w:ascii="Arial" w:hAnsi="Arial" w:cs="Arial"/>
              </w:rPr>
            </w:pPr>
            <w:r>
              <w:rPr>
                <w:rFonts w:ascii="Arial" w:hAnsi="Arial" w:cs="Arial"/>
              </w:rPr>
              <w:t xml:space="preserve">40 - </w:t>
            </w:r>
            <w:r w:rsidRPr="00456B9C">
              <w:rPr>
                <w:rFonts w:ascii="Arial" w:hAnsi="Arial" w:cs="Arial"/>
              </w:rPr>
              <w:t>60 дней</w:t>
            </w:r>
          </w:p>
          <w:p w14:paraId="4D3A2E56" w14:textId="77777777" w:rsidR="0067019C" w:rsidRPr="00456B9C" w:rsidRDefault="0067019C" w:rsidP="0067019C">
            <w:pPr>
              <w:rPr>
                <w:rFonts w:ascii="Arial" w:hAnsi="Arial" w:cs="Arial"/>
              </w:rPr>
            </w:pPr>
            <w:r>
              <w:rPr>
                <w:rFonts w:ascii="Arial" w:hAnsi="Arial" w:cs="Arial"/>
              </w:rPr>
              <w:t xml:space="preserve"> (в зависимости от показаний)</w:t>
            </w:r>
          </w:p>
        </w:tc>
        <w:tc>
          <w:tcPr>
            <w:tcW w:w="5953" w:type="dxa"/>
            <w:tcBorders>
              <w:top w:val="single" w:sz="4" w:space="0" w:color="auto"/>
              <w:left w:val="single" w:sz="4" w:space="0" w:color="auto"/>
              <w:bottom w:val="single" w:sz="4" w:space="0" w:color="auto"/>
              <w:right w:val="single" w:sz="4" w:space="0" w:color="auto"/>
            </w:tcBorders>
          </w:tcPr>
          <w:p w14:paraId="4C107554" w14:textId="77777777" w:rsidR="0067019C" w:rsidRPr="00456B9C" w:rsidRDefault="0067019C" w:rsidP="0067019C">
            <w:pPr>
              <w:rPr>
                <w:rFonts w:ascii="Arial" w:hAnsi="Arial" w:cs="Arial"/>
              </w:rPr>
            </w:pPr>
            <w:r w:rsidRPr="00456B9C">
              <w:rPr>
                <w:rFonts w:ascii="Arial" w:hAnsi="Arial" w:cs="Arial"/>
              </w:rPr>
              <w:t>Полное исполнение пациентом распорядка дня.</w:t>
            </w:r>
          </w:p>
          <w:p w14:paraId="2E71FA6C" w14:textId="77777777" w:rsidR="0067019C" w:rsidRPr="00456B9C" w:rsidRDefault="0067019C" w:rsidP="0067019C">
            <w:pPr>
              <w:rPr>
                <w:rFonts w:ascii="Arial" w:hAnsi="Arial" w:cs="Arial"/>
              </w:rPr>
            </w:pPr>
            <w:r w:rsidRPr="00456B9C">
              <w:rPr>
                <w:rFonts w:ascii="Arial" w:hAnsi="Arial" w:cs="Arial"/>
              </w:rPr>
              <w:t>Письменная работа по программе «12х</w:t>
            </w:r>
            <w:proofErr w:type="gramStart"/>
            <w:r w:rsidRPr="00456B9C">
              <w:rPr>
                <w:rFonts w:ascii="Arial" w:hAnsi="Arial" w:cs="Arial"/>
              </w:rPr>
              <w:t xml:space="preserve">12»   </w:t>
            </w:r>
            <w:proofErr w:type="gramEnd"/>
            <w:r w:rsidRPr="00456B9C">
              <w:rPr>
                <w:rFonts w:ascii="Arial" w:hAnsi="Arial" w:cs="Arial"/>
              </w:rPr>
              <w:t xml:space="preserve"> (1 шаг).</w:t>
            </w:r>
          </w:p>
          <w:p w14:paraId="65A0D214" w14:textId="77777777" w:rsidR="0067019C" w:rsidRPr="00456B9C" w:rsidRDefault="0067019C" w:rsidP="0067019C">
            <w:pPr>
              <w:rPr>
                <w:rFonts w:ascii="Arial" w:hAnsi="Arial" w:cs="Arial"/>
              </w:rPr>
            </w:pPr>
            <w:r w:rsidRPr="00456B9C">
              <w:rPr>
                <w:rFonts w:ascii="Arial" w:hAnsi="Arial" w:cs="Arial"/>
              </w:rPr>
              <w:t>Анализ чувств.</w:t>
            </w:r>
          </w:p>
          <w:p w14:paraId="65A84917" w14:textId="77777777" w:rsidR="0067019C" w:rsidRPr="00456B9C" w:rsidRDefault="0067019C" w:rsidP="0067019C">
            <w:pPr>
              <w:rPr>
                <w:rFonts w:ascii="Arial" w:hAnsi="Arial" w:cs="Arial"/>
              </w:rPr>
            </w:pPr>
            <w:r w:rsidRPr="00456B9C">
              <w:rPr>
                <w:rFonts w:ascii="Arial" w:hAnsi="Arial" w:cs="Arial"/>
              </w:rPr>
              <w:t>Индивидуальные консультации у психолога и психотерапевта.</w:t>
            </w:r>
          </w:p>
          <w:p w14:paraId="0408F2EB" w14:textId="77777777" w:rsidR="0067019C" w:rsidRPr="00456B9C" w:rsidRDefault="0067019C" w:rsidP="0067019C">
            <w:pPr>
              <w:rPr>
                <w:rFonts w:ascii="Arial" w:hAnsi="Arial" w:cs="Arial"/>
              </w:rPr>
            </w:pPr>
            <w:r w:rsidRPr="00456B9C">
              <w:rPr>
                <w:rFonts w:ascii="Arial" w:hAnsi="Arial" w:cs="Arial"/>
              </w:rPr>
              <w:t>Работа в тренинговых группах.</w:t>
            </w:r>
          </w:p>
          <w:p w14:paraId="665BC2A3" w14:textId="77777777" w:rsidR="0067019C" w:rsidRPr="00456B9C" w:rsidRDefault="0067019C" w:rsidP="0067019C">
            <w:pPr>
              <w:rPr>
                <w:rFonts w:ascii="Arial" w:hAnsi="Arial" w:cs="Arial"/>
              </w:rPr>
            </w:pPr>
            <w:r w:rsidRPr="00456B9C">
              <w:rPr>
                <w:rFonts w:ascii="Arial" w:hAnsi="Arial" w:cs="Arial"/>
              </w:rPr>
              <w:t>Трудотерапия с получением профессиональн</w:t>
            </w:r>
            <w:r>
              <w:rPr>
                <w:rFonts w:ascii="Arial" w:hAnsi="Arial" w:cs="Arial"/>
              </w:rPr>
              <w:t>ых навыков</w:t>
            </w:r>
            <w:r w:rsidRPr="00456B9C">
              <w:rPr>
                <w:rFonts w:ascii="Arial" w:hAnsi="Arial" w:cs="Arial"/>
              </w:rPr>
              <w:t xml:space="preserve">. </w:t>
            </w:r>
          </w:p>
          <w:p w14:paraId="6946D9EE" w14:textId="77777777" w:rsidR="0067019C" w:rsidRPr="00456B9C" w:rsidRDefault="0067019C" w:rsidP="0067019C">
            <w:pPr>
              <w:rPr>
                <w:rFonts w:ascii="Arial" w:hAnsi="Arial" w:cs="Arial"/>
              </w:rPr>
            </w:pPr>
            <w:r w:rsidRPr="00456B9C">
              <w:rPr>
                <w:rFonts w:ascii="Arial" w:hAnsi="Arial" w:cs="Arial"/>
              </w:rPr>
              <w:t>Спортивные и досуговые мероприятия.</w:t>
            </w:r>
          </w:p>
          <w:p w14:paraId="5E235CD2" w14:textId="77777777" w:rsidR="0067019C" w:rsidRPr="00456B9C" w:rsidRDefault="0067019C" w:rsidP="0067019C">
            <w:pPr>
              <w:rPr>
                <w:rFonts w:ascii="Arial" w:hAnsi="Arial" w:cs="Arial"/>
              </w:rPr>
            </w:pPr>
            <w:r w:rsidRPr="00456B9C">
              <w:rPr>
                <w:rFonts w:ascii="Arial" w:hAnsi="Arial" w:cs="Arial"/>
              </w:rPr>
              <w:t>Водные процедуры с элементами закаливания.</w:t>
            </w:r>
          </w:p>
          <w:p w14:paraId="0DACCA92" w14:textId="77777777" w:rsidR="0067019C" w:rsidRPr="004365DB" w:rsidRDefault="0067019C" w:rsidP="0067019C">
            <w:pPr>
              <w:rPr>
                <w:rFonts w:ascii="Arial" w:hAnsi="Arial" w:cs="Arial"/>
              </w:rPr>
            </w:pPr>
            <w:r w:rsidRPr="004365DB">
              <w:rPr>
                <w:rFonts w:ascii="Arial" w:hAnsi="Arial" w:cs="Arial"/>
              </w:rPr>
              <w:t xml:space="preserve">Консультации для родителей в ССК. </w:t>
            </w:r>
          </w:p>
          <w:p w14:paraId="38E3F431" w14:textId="77777777" w:rsidR="0067019C" w:rsidRPr="00456B9C" w:rsidRDefault="0067019C" w:rsidP="0067019C">
            <w:pPr>
              <w:rPr>
                <w:rFonts w:ascii="Arial" w:hAnsi="Arial" w:cs="Arial"/>
              </w:rPr>
            </w:pPr>
            <w:r w:rsidRPr="00456B9C">
              <w:rPr>
                <w:rFonts w:ascii="Arial" w:hAnsi="Arial" w:cs="Arial"/>
              </w:rPr>
              <w:t>Консультации пациентов, пребывающих в домашнем отпуске.</w:t>
            </w:r>
          </w:p>
          <w:p w14:paraId="1C1BDBA3" w14:textId="77777777" w:rsidR="0067019C" w:rsidRPr="00456B9C" w:rsidRDefault="0067019C" w:rsidP="0067019C">
            <w:pPr>
              <w:rPr>
                <w:rFonts w:ascii="Arial" w:hAnsi="Arial" w:cs="Arial"/>
              </w:rPr>
            </w:pPr>
            <w:r w:rsidRPr="00456B9C">
              <w:rPr>
                <w:rFonts w:ascii="Arial" w:hAnsi="Arial" w:cs="Arial"/>
              </w:rPr>
              <w:t>Интеграция в терапевтические соо</w:t>
            </w:r>
            <w:r>
              <w:rPr>
                <w:rFonts w:ascii="Arial" w:hAnsi="Arial" w:cs="Arial"/>
              </w:rPr>
              <w:t xml:space="preserve">бщества, осуществляющие свою деятельность на территории Тюменской области </w:t>
            </w:r>
          </w:p>
        </w:tc>
        <w:tc>
          <w:tcPr>
            <w:tcW w:w="2552" w:type="dxa"/>
            <w:tcBorders>
              <w:top w:val="single" w:sz="4" w:space="0" w:color="auto"/>
              <w:left w:val="single" w:sz="4" w:space="0" w:color="auto"/>
              <w:bottom w:val="single" w:sz="4" w:space="0" w:color="auto"/>
              <w:right w:val="single" w:sz="4" w:space="0" w:color="auto"/>
            </w:tcBorders>
          </w:tcPr>
          <w:p w14:paraId="73C5BBE7" w14:textId="77777777" w:rsidR="0067019C" w:rsidRDefault="0067019C" w:rsidP="0067019C">
            <w:pPr>
              <w:rPr>
                <w:rFonts w:ascii="Arial" w:hAnsi="Arial" w:cs="Arial"/>
              </w:rPr>
            </w:pPr>
            <w:r>
              <w:rPr>
                <w:rFonts w:ascii="Arial" w:hAnsi="Arial" w:cs="Arial"/>
              </w:rPr>
              <w:t xml:space="preserve">Руководитель проекта </w:t>
            </w:r>
            <w:r w:rsidRPr="00456B9C">
              <w:rPr>
                <w:rFonts w:ascii="Arial" w:hAnsi="Arial" w:cs="Arial"/>
              </w:rPr>
              <w:t>«Феникс»</w:t>
            </w:r>
          </w:p>
          <w:p w14:paraId="03C675E6" w14:textId="77777777" w:rsidR="0067019C" w:rsidRDefault="0067019C" w:rsidP="0067019C">
            <w:pPr>
              <w:rPr>
                <w:rFonts w:ascii="Arial" w:hAnsi="Arial" w:cs="Arial"/>
              </w:rPr>
            </w:pPr>
            <w:r>
              <w:rPr>
                <w:rFonts w:ascii="Arial" w:hAnsi="Arial" w:cs="Arial"/>
              </w:rPr>
              <w:t>К</w:t>
            </w:r>
            <w:r w:rsidRPr="00456B9C">
              <w:rPr>
                <w:rFonts w:ascii="Arial" w:hAnsi="Arial" w:cs="Arial"/>
              </w:rPr>
              <w:t>онсультант</w:t>
            </w:r>
            <w:r>
              <w:rPr>
                <w:rFonts w:ascii="Arial" w:hAnsi="Arial" w:cs="Arial"/>
              </w:rPr>
              <w:t>ы</w:t>
            </w:r>
          </w:p>
          <w:p w14:paraId="6FA59819" w14:textId="77777777" w:rsidR="0067019C" w:rsidRPr="00456B9C" w:rsidRDefault="0067019C" w:rsidP="0067019C">
            <w:pPr>
              <w:rPr>
                <w:rFonts w:ascii="Arial" w:hAnsi="Arial" w:cs="Arial"/>
              </w:rPr>
            </w:pPr>
          </w:p>
          <w:p w14:paraId="3EC8E2FB" w14:textId="77777777" w:rsidR="0067019C" w:rsidRDefault="0067019C" w:rsidP="0067019C">
            <w:pPr>
              <w:rPr>
                <w:rFonts w:ascii="Arial" w:hAnsi="Arial" w:cs="Arial"/>
              </w:rPr>
            </w:pPr>
          </w:p>
          <w:p w14:paraId="3BB8803D" w14:textId="77777777" w:rsidR="0067019C" w:rsidRDefault="0067019C" w:rsidP="0067019C">
            <w:pPr>
              <w:rPr>
                <w:rFonts w:ascii="Arial" w:hAnsi="Arial" w:cs="Arial"/>
              </w:rPr>
            </w:pPr>
            <w:r>
              <w:rPr>
                <w:rFonts w:ascii="Arial" w:hAnsi="Arial" w:cs="Arial"/>
              </w:rPr>
              <w:t>Психолог</w:t>
            </w:r>
            <w:r w:rsidRPr="00456B9C">
              <w:rPr>
                <w:rFonts w:ascii="Arial" w:hAnsi="Arial" w:cs="Arial"/>
              </w:rPr>
              <w:t xml:space="preserve"> </w:t>
            </w:r>
            <w:r>
              <w:rPr>
                <w:rFonts w:ascii="Arial" w:hAnsi="Arial" w:cs="Arial"/>
              </w:rPr>
              <w:t>П</w:t>
            </w:r>
            <w:r w:rsidRPr="00456B9C">
              <w:rPr>
                <w:rFonts w:ascii="Arial" w:hAnsi="Arial" w:cs="Arial"/>
              </w:rPr>
              <w:t xml:space="preserve">сихотерапевт </w:t>
            </w:r>
          </w:p>
          <w:p w14:paraId="301C81D2" w14:textId="77777777" w:rsidR="0067019C" w:rsidRDefault="0067019C" w:rsidP="0067019C">
            <w:pPr>
              <w:rPr>
                <w:rFonts w:ascii="Arial" w:hAnsi="Arial" w:cs="Arial"/>
              </w:rPr>
            </w:pPr>
            <w:r w:rsidRPr="00456B9C">
              <w:rPr>
                <w:rFonts w:ascii="Arial" w:hAnsi="Arial" w:cs="Arial"/>
              </w:rPr>
              <w:t xml:space="preserve">службы </w:t>
            </w:r>
          </w:p>
          <w:p w14:paraId="50AD3113" w14:textId="77777777" w:rsidR="0067019C" w:rsidRDefault="0067019C" w:rsidP="0067019C">
            <w:pPr>
              <w:rPr>
                <w:rFonts w:ascii="Arial" w:hAnsi="Arial" w:cs="Arial"/>
              </w:rPr>
            </w:pPr>
          </w:p>
          <w:p w14:paraId="1F40934D" w14:textId="77777777" w:rsidR="0067019C" w:rsidRPr="00456B9C" w:rsidRDefault="0067019C" w:rsidP="0067019C">
            <w:pPr>
              <w:rPr>
                <w:rFonts w:ascii="Arial" w:hAnsi="Arial" w:cs="Arial"/>
              </w:rPr>
            </w:pPr>
            <w:r>
              <w:rPr>
                <w:rFonts w:ascii="Arial" w:hAnsi="Arial" w:cs="Arial"/>
              </w:rPr>
              <w:t>Мастера производственного обучения</w:t>
            </w:r>
          </w:p>
          <w:p w14:paraId="0B5FABF2" w14:textId="77777777" w:rsidR="0067019C" w:rsidRPr="00456B9C" w:rsidRDefault="0067019C" w:rsidP="0067019C">
            <w:pPr>
              <w:rPr>
                <w:rFonts w:ascii="Arial" w:hAnsi="Arial" w:cs="Arial"/>
              </w:rPr>
            </w:pPr>
            <w:r>
              <w:rPr>
                <w:rFonts w:ascii="Arial" w:hAnsi="Arial" w:cs="Arial"/>
              </w:rPr>
              <w:t>Физрук</w:t>
            </w:r>
          </w:p>
          <w:p w14:paraId="70541484" w14:textId="77777777" w:rsidR="0067019C" w:rsidRPr="00456B9C" w:rsidRDefault="0067019C" w:rsidP="0067019C">
            <w:pPr>
              <w:rPr>
                <w:rFonts w:ascii="Arial" w:hAnsi="Arial" w:cs="Arial"/>
              </w:rPr>
            </w:pPr>
            <w:r w:rsidRPr="00456B9C">
              <w:rPr>
                <w:rFonts w:ascii="Arial" w:hAnsi="Arial" w:cs="Arial"/>
              </w:rPr>
              <w:t>Консультант</w:t>
            </w:r>
            <w:r>
              <w:rPr>
                <w:rFonts w:ascii="Arial" w:hAnsi="Arial" w:cs="Arial"/>
              </w:rPr>
              <w:t>ы</w:t>
            </w:r>
          </w:p>
          <w:p w14:paraId="64A3EF3B" w14:textId="77777777" w:rsidR="0067019C" w:rsidRPr="00456B9C" w:rsidRDefault="0067019C" w:rsidP="0067019C">
            <w:pPr>
              <w:rPr>
                <w:rFonts w:ascii="Arial" w:hAnsi="Arial" w:cs="Arial"/>
              </w:rPr>
            </w:pPr>
            <w:r w:rsidRPr="00456B9C">
              <w:rPr>
                <w:rFonts w:ascii="Arial" w:hAnsi="Arial" w:cs="Arial"/>
              </w:rPr>
              <w:t>Специалист</w:t>
            </w:r>
            <w:r>
              <w:rPr>
                <w:rFonts w:ascii="Arial" w:hAnsi="Arial" w:cs="Arial"/>
              </w:rPr>
              <w:t>ы</w:t>
            </w:r>
            <w:r w:rsidRPr="00456B9C">
              <w:rPr>
                <w:rFonts w:ascii="Arial" w:hAnsi="Arial" w:cs="Arial"/>
              </w:rPr>
              <w:t xml:space="preserve"> ССК </w:t>
            </w:r>
          </w:p>
          <w:p w14:paraId="001D9E34" w14:textId="77777777" w:rsidR="0067019C" w:rsidRPr="00456B9C" w:rsidRDefault="0067019C" w:rsidP="0067019C">
            <w:pPr>
              <w:rPr>
                <w:rFonts w:ascii="Arial" w:hAnsi="Arial" w:cs="Arial"/>
              </w:rPr>
            </w:pPr>
          </w:p>
        </w:tc>
      </w:tr>
      <w:tr w:rsidR="0067019C" w:rsidRPr="00456B9C" w14:paraId="04509027" w14:textId="77777777" w:rsidTr="0067019C">
        <w:trPr>
          <w:trHeight w:val="335"/>
        </w:trPr>
        <w:tc>
          <w:tcPr>
            <w:tcW w:w="1560" w:type="dxa"/>
            <w:tcBorders>
              <w:top w:val="single" w:sz="4" w:space="0" w:color="auto"/>
              <w:left w:val="single" w:sz="4" w:space="0" w:color="auto"/>
              <w:bottom w:val="single" w:sz="4" w:space="0" w:color="auto"/>
              <w:right w:val="single" w:sz="4" w:space="0" w:color="auto"/>
            </w:tcBorders>
          </w:tcPr>
          <w:p w14:paraId="510E3401" w14:textId="77777777" w:rsidR="0067019C" w:rsidRPr="00456B9C" w:rsidRDefault="0067019C" w:rsidP="0067019C">
            <w:pPr>
              <w:rPr>
                <w:rFonts w:ascii="Arial" w:hAnsi="Arial" w:cs="Arial"/>
              </w:rPr>
            </w:pPr>
            <w:r w:rsidRPr="00456B9C">
              <w:rPr>
                <w:rFonts w:ascii="Arial" w:hAnsi="Arial" w:cs="Arial"/>
              </w:rPr>
              <w:t>5 этап</w:t>
            </w:r>
          </w:p>
          <w:p w14:paraId="28EDF581" w14:textId="77777777" w:rsidR="0067019C" w:rsidRPr="00456B9C" w:rsidRDefault="0067019C" w:rsidP="0067019C">
            <w:pPr>
              <w:rPr>
                <w:rFonts w:ascii="Arial" w:hAnsi="Arial" w:cs="Arial"/>
              </w:rPr>
            </w:pPr>
            <w:r w:rsidRPr="00456B9C">
              <w:rPr>
                <w:rFonts w:ascii="Arial" w:hAnsi="Arial" w:cs="Arial"/>
              </w:rPr>
              <w:t>Переходный</w:t>
            </w:r>
          </w:p>
          <w:p w14:paraId="4BF016AD" w14:textId="77777777" w:rsidR="0067019C" w:rsidRPr="00456B9C" w:rsidRDefault="0067019C" w:rsidP="0067019C">
            <w:pPr>
              <w:rPr>
                <w:rFonts w:ascii="Arial" w:hAnsi="Arial" w:cs="Arial"/>
              </w:rPr>
            </w:pPr>
            <w:r>
              <w:rPr>
                <w:rFonts w:ascii="Arial" w:hAnsi="Arial" w:cs="Arial"/>
              </w:rPr>
              <w:t xml:space="preserve">До </w:t>
            </w:r>
            <w:r w:rsidRPr="00456B9C">
              <w:rPr>
                <w:rFonts w:ascii="Arial" w:hAnsi="Arial" w:cs="Arial"/>
              </w:rPr>
              <w:t>14 дней</w:t>
            </w:r>
          </w:p>
        </w:tc>
        <w:tc>
          <w:tcPr>
            <w:tcW w:w="5953" w:type="dxa"/>
            <w:tcBorders>
              <w:top w:val="single" w:sz="4" w:space="0" w:color="auto"/>
              <w:left w:val="single" w:sz="4" w:space="0" w:color="auto"/>
              <w:bottom w:val="single" w:sz="4" w:space="0" w:color="auto"/>
              <w:right w:val="single" w:sz="4" w:space="0" w:color="auto"/>
            </w:tcBorders>
          </w:tcPr>
          <w:p w14:paraId="54A2C942" w14:textId="77777777" w:rsidR="0067019C" w:rsidRPr="00456B9C" w:rsidRDefault="0067019C" w:rsidP="0067019C">
            <w:pPr>
              <w:rPr>
                <w:rFonts w:ascii="Arial" w:hAnsi="Arial" w:cs="Arial"/>
              </w:rPr>
            </w:pPr>
            <w:r w:rsidRPr="00456B9C">
              <w:rPr>
                <w:rFonts w:ascii="Arial" w:hAnsi="Arial" w:cs="Arial"/>
              </w:rPr>
              <w:t xml:space="preserve">Составление </w:t>
            </w:r>
            <w:proofErr w:type="spellStart"/>
            <w:r w:rsidRPr="00456B9C">
              <w:rPr>
                <w:rFonts w:ascii="Arial" w:hAnsi="Arial" w:cs="Arial"/>
              </w:rPr>
              <w:t>постреабилитационного</w:t>
            </w:r>
            <w:proofErr w:type="spellEnd"/>
            <w:r w:rsidRPr="00456B9C">
              <w:rPr>
                <w:rFonts w:ascii="Arial" w:hAnsi="Arial" w:cs="Arial"/>
              </w:rPr>
              <w:t xml:space="preserve"> плана.</w:t>
            </w:r>
          </w:p>
          <w:p w14:paraId="040FBDB9" w14:textId="77777777" w:rsidR="0067019C" w:rsidRPr="00456B9C" w:rsidRDefault="0067019C" w:rsidP="0067019C">
            <w:pPr>
              <w:rPr>
                <w:rFonts w:ascii="Arial" w:hAnsi="Arial" w:cs="Arial"/>
              </w:rPr>
            </w:pPr>
            <w:r w:rsidRPr="00456B9C">
              <w:rPr>
                <w:rFonts w:ascii="Arial" w:hAnsi="Arial" w:cs="Arial"/>
              </w:rPr>
              <w:t>Назначение наставника.</w:t>
            </w:r>
          </w:p>
          <w:p w14:paraId="6AEE2664" w14:textId="77777777" w:rsidR="0067019C" w:rsidRDefault="0067019C" w:rsidP="0067019C">
            <w:pPr>
              <w:rPr>
                <w:rFonts w:ascii="Arial" w:hAnsi="Arial" w:cs="Arial"/>
              </w:rPr>
            </w:pPr>
            <w:r w:rsidRPr="00456B9C">
              <w:rPr>
                <w:rFonts w:ascii="Arial" w:hAnsi="Arial" w:cs="Arial"/>
              </w:rPr>
              <w:t>Передача опыта группе новичков.</w:t>
            </w:r>
          </w:p>
          <w:p w14:paraId="4D43AF68" w14:textId="77777777" w:rsidR="0067019C" w:rsidRPr="00456B9C" w:rsidRDefault="0067019C" w:rsidP="0067019C">
            <w:pPr>
              <w:rPr>
                <w:rFonts w:ascii="Arial" w:hAnsi="Arial" w:cs="Arial"/>
              </w:rPr>
            </w:pPr>
            <w:r w:rsidRPr="00456B9C">
              <w:rPr>
                <w:rFonts w:ascii="Arial" w:hAnsi="Arial" w:cs="Arial"/>
              </w:rPr>
              <w:t>Работа пациента со специалистом по семейн</w:t>
            </w:r>
            <w:r>
              <w:rPr>
                <w:rFonts w:ascii="Arial" w:hAnsi="Arial" w:cs="Arial"/>
              </w:rPr>
              <w:t>ому консультированию</w:t>
            </w:r>
            <w:r w:rsidRPr="00456B9C">
              <w:rPr>
                <w:rFonts w:ascii="Arial" w:hAnsi="Arial" w:cs="Arial"/>
              </w:rPr>
              <w:t>.</w:t>
            </w:r>
          </w:p>
        </w:tc>
        <w:tc>
          <w:tcPr>
            <w:tcW w:w="2552" w:type="dxa"/>
            <w:tcBorders>
              <w:top w:val="single" w:sz="4" w:space="0" w:color="auto"/>
              <w:left w:val="single" w:sz="4" w:space="0" w:color="auto"/>
              <w:bottom w:val="single" w:sz="4" w:space="0" w:color="auto"/>
              <w:right w:val="single" w:sz="4" w:space="0" w:color="auto"/>
            </w:tcBorders>
          </w:tcPr>
          <w:p w14:paraId="38AD03F8" w14:textId="77777777" w:rsidR="0067019C" w:rsidRDefault="0067019C" w:rsidP="0067019C">
            <w:pPr>
              <w:rPr>
                <w:rFonts w:ascii="Arial" w:hAnsi="Arial" w:cs="Arial"/>
              </w:rPr>
            </w:pPr>
            <w:r>
              <w:rPr>
                <w:rFonts w:ascii="Arial" w:hAnsi="Arial" w:cs="Arial"/>
              </w:rPr>
              <w:t>Главный врач Руководитель проекта «Феникс»</w:t>
            </w:r>
          </w:p>
          <w:p w14:paraId="607E1D1B" w14:textId="77777777" w:rsidR="0067019C" w:rsidRPr="00456B9C" w:rsidRDefault="0067019C" w:rsidP="0067019C">
            <w:pPr>
              <w:rPr>
                <w:rFonts w:ascii="Arial" w:hAnsi="Arial" w:cs="Arial"/>
              </w:rPr>
            </w:pPr>
            <w:r>
              <w:rPr>
                <w:rFonts w:ascii="Arial" w:hAnsi="Arial" w:cs="Arial"/>
              </w:rPr>
              <w:t xml:space="preserve">Психолог </w:t>
            </w:r>
          </w:p>
          <w:p w14:paraId="612F70BE" w14:textId="77777777" w:rsidR="0067019C" w:rsidRDefault="0067019C" w:rsidP="0067019C">
            <w:pPr>
              <w:rPr>
                <w:rFonts w:ascii="Arial" w:hAnsi="Arial" w:cs="Arial"/>
              </w:rPr>
            </w:pPr>
          </w:p>
          <w:p w14:paraId="7405245A" w14:textId="77777777" w:rsidR="0067019C" w:rsidRPr="00456B9C" w:rsidRDefault="0067019C" w:rsidP="0067019C">
            <w:pPr>
              <w:rPr>
                <w:rFonts w:ascii="Arial" w:hAnsi="Arial" w:cs="Arial"/>
              </w:rPr>
            </w:pPr>
            <w:r>
              <w:rPr>
                <w:rFonts w:ascii="Arial" w:hAnsi="Arial" w:cs="Arial"/>
              </w:rPr>
              <w:t xml:space="preserve">Специалисты </w:t>
            </w:r>
            <w:r w:rsidRPr="00456B9C">
              <w:rPr>
                <w:rFonts w:ascii="Arial" w:hAnsi="Arial" w:cs="Arial"/>
              </w:rPr>
              <w:t>ССК</w:t>
            </w:r>
          </w:p>
        </w:tc>
      </w:tr>
      <w:tr w:rsidR="0067019C" w:rsidRPr="00456B9C" w14:paraId="79DA9D5D" w14:textId="77777777" w:rsidTr="0067019C">
        <w:trPr>
          <w:trHeight w:val="297"/>
        </w:trPr>
        <w:tc>
          <w:tcPr>
            <w:tcW w:w="1560" w:type="dxa"/>
            <w:tcBorders>
              <w:top w:val="single" w:sz="4" w:space="0" w:color="auto"/>
              <w:left w:val="single" w:sz="4" w:space="0" w:color="auto"/>
              <w:bottom w:val="single" w:sz="4" w:space="0" w:color="auto"/>
              <w:right w:val="single" w:sz="4" w:space="0" w:color="auto"/>
            </w:tcBorders>
          </w:tcPr>
          <w:p w14:paraId="21B6DA99" w14:textId="77777777" w:rsidR="0067019C" w:rsidRPr="00456B9C" w:rsidRDefault="0067019C" w:rsidP="0067019C">
            <w:pPr>
              <w:rPr>
                <w:rFonts w:ascii="Arial" w:hAnsi="Arial" w:cs="Arial"/>
              </w:rPr>
            </w:pPr>
            <w:r w:rsidRPr="00456B9C">
              <w:rPr>
                <w:rFonts w:ascii="Arial" w:hAnsi="Arial" w:cs="Arial"/>
              </w:rPr>
              <w:t>6 этап</w:t>
            </w:r>
          </w:p>
          <w:p w14:paraId="7EECDC6C" w14:textId="77777777" w:rsidR="0067019C" w:rsidRPr="00456B9C" w:rsidRDefault="0067019C" w:rsidP="0067019C">
            <w:pPr>
              <w:rPr>
                <w:rFonts w:ascii="Arial" w:hAnsi="Arial" w:cs="Arial"/>
              </w:rPr>
            </w:pPr>
            <w:r w:rsidRPr="00456B9C">
              <w:rPr>
                <w:rFonts w:ascii="Arial" w:hAnsi="Arial" w:cs="Arial"/>
              </w:rPr>
              <w:t>Профилактический</w:t>
            </w:r>
          </w:p>
          <w:p w14:paraId="5FD107F4" w14:textId="77777777" w:rsidR="0067019C" w:rsidRPr="00456B9C" w:rsidRDefault="0067019C" w:rsidP="0067019C">
            <w:pPr>
              <w:rPr>
                <w:rFonts w:ascii="Arial" w:hAnsi="Arial" w:cs="Arial"/>
              </w:rPr>
            </w:pPr>
            <w:r w:rsidRPr="00456B9C">
              <w:rPr>
                <w:rFonts w:ascii="Arial" w:hAnsi="Arial" w:cs="Arial"/>
              </w:rPr>
              <w:t>1 год и более</w:t>
            </w:r>
          </w:p>
        </w:tc>
        <w:tc>
          <w:tcPr>
            <w:tcW w:w="5953" w:type="dxa"/>
            <w:tcBorders>
              <w:top w:val="single" w:sz="4" w:space="0" w:color="auto"/>
              <w:left w:val="single" w:sz="4" w:space="0" w:color="auto"/>
              <w:bottom w:val="single" w:sz="4" w:space="0" w:color="auto"/>
              <w:right w:val="single" w:sz="4" w:space="0" w:color="auto"/>
            </w:tcBorders>
          </w:tcPr>
          <w:p w14:paraId="712B0B0E" w14:textId="77777777" w:rsidR="0067019C" w:rsidRPr="00456B9C" w:rsidRDefault="0067019C" w:rsidP="0067019C">
            <w:pPr>
              <w:rPr>
                <w:rFonts w:ascii="Arial" w:hAnsi="Arial" w:cs="Arial"/>
              </w:rPr>
            </w:pPr>
            <w:r w:rsidRPr="00456B9C">
              <w:rPr>
                <w:rFonts w:ascii="Arial" w:hAnsi="Arial" w:cs="Arial"/>
              </w:rPr>
              <w:t>Участие в работе Центра на правах волонтера.</w:t>
            </w:r>
          </w:p>
          <w:p w14:paraId="1B541C1D" w14:textId="77777777" w:rsidR="0067019C" w:rsidRPr="00456B9C" w:rsidRDefault="0067019C" w:rsidP="0067019C">
            <w:pPr>
              <w:rPr>
                <w:rFonts w:ascii="Arial" w:hAnsi="Arial" w:cs="Arial"/>
              </w:rPr>
            </w:pPr>
            <w:r w:rsidRPr="00456B9C">
              <w:rPr>
                <w:rFonts w:ascii="Arial" w:hAnsi="Arial" w:cs="Arial"/>
              </w:rPr>
              <w:t>Участие в терапевтических сообществах.</w:t>
            </w:r>
          </w:p>
          <w:p w14:paraId="04C73A1D" w14:textId="77777777" w:rsidR="0067019C" w:rsidRPr="00456B9C" w:rsidRDefault="0067019C" w:rsidP="0067019C">
            <w:pPr>
              <w:rPr>
                <w:rFonts w:ascii="Arial" w:hAnsi="Arial" w:cs="Arial"/>
              </w:rPr>
            </w:pPr>
            <w:r w:rsidRPr="00456B9C">
              <w:rPr>
                <w:rFonts w:ascii="Arial" w:hAnsi="Arial" w:cs="Arial"/>
              </w:rPr>
              <w:t>Консультации психолога.</w:t>
            </w:r>
          </w:p>
          <w:p w14:paraId="6A0D1923" w14:textId="77777777" w:rsidR="0067019C" w:rsidRPr="00456B9C" w:rsidRDefault="0067019C" w:rsidP="0067019C">
            <w:pPr>
              <w:rPr>
                <w:rFonts w:ascii="Arial" w:hAnsi="Arial" w:cs="Arial"/>
              </w:rPr>
            </w:pPr>
            <w:r w:rsidRPr="00456B9C">
              <w:rPr>
                <w:rFonts w:ascii="Arial" w:hAnsi="Arial" w:cs="Arial"/>
              </w:rPr>
              <w:t xml:space="preserve">Работа с наставником по журналу профилактики рецидива. </w:t>
            </w:r>
          </w:p>
          <w:p w14:paraId="138A532C" w14:textId="77777777" w:rsidR="0067019C" w:rsidRPr="00456B9C" w:rsidRDefault="0067019C" w:rsidP="0067019C">
            <w:pPr>
              <w:rPr>
                <w:rFonts w:ascii="Arial" w:hAnsi="Arial" w:cs="Arial"/>
              </w:rPr>
            </w:pPr>
            <w:r w:rsidRPr="00456B9C">
              <w:rPr>
                <w:rFonts w:ascii="Arial" w:hAnsi="Arial" w:cs="Arial"/>
              </w:rPr>
              <w:t>Социальный патронаж.</w:t>
            </w:r>
          </w:p>
          <w:p w14:paraId="3CA57156" w14:textId="77777777" w:rsidR="0067019C" w:rsidRPr="00456B9C" w:rsidRDefault="0067019C" w:rsidP="0067019C">
            <w:pPr>
              <w:rPr>
                <w:rFonts w:ascii="Arial" w:hAnsi="Arial" w:cs="Arial"/>
              </w:rPr>
            </w:pPr>
            <w:r w:rsidRPr="00456B9C">
              <w:rPr>
                <w:rFonts w:ascii="Arial" w:hAnsi="Arial" w:cs="Arial"/>
              </w:rPr>
              <w:t>Помощь в трудоустройстве.</w:t>
            </w:r>
          </w:p>
        </w:tc>
        <w:tc>
          <w:tcPr>
            <w:tcW w:w="2552" w:type="dxa"/>
            <w:tcBorders>
              <w:top w:val="single" w:sz="4" w:space="0" w:color="auto"/>
              <w:left w:val="single" w:sz="4" w:space="0" w:color="auto"/>
              <w:bottom w:val="single" w:sz="4" w:space="0" w:color="auto"/>
              <w:right w:val="single" w:sz="4" w:space="0" w:color="auto"/>
            </w:tcBorders>
          </w:tcPr>
          <w:p w14:paraId="31F9CC7B" w14:textId="77777777" w:rsidR="0067019C" w:rsidRPr="00456B9C" w:rsidRDefault="0067019C" w:rsidP="0067019C">
            <w:pPr>
              <w:rPr>
                <w:rFonts w:ascii="Arial" w:hAnsi="Arial" w:cs="Arial"/>
              </w:rPr>
            </w:pPr>
          </w:p>
          <w:p w14:paraId="57265529" w14:textId="77777777" w:rsidR="0067019C" w:rsidRDefault="0067019C" w:rsidP="0067019C">
            <w:pPr>
              <w:rPr>
                <w:rFonts w:ascii="Arial" w:hAnsi="Arial" w:cs="Arial"/>
              </w:rPr>
            </w:pPr>
            <w:r w:rsidRPr="00456B9C">
              <w:rPr>
                <w:rFonts w:ascii="Arial" w:hAnsi="Arial" w:cs="Arial"/>
              </w:rPr>
              <w:t>Специалист</w:t>
            </w:r>
            <w:r>
              <w:rPr>
                <w:rFonts w:ascii="Arial" w:hAnsi="Arial" w:cs="Arial"/>
              </w:rPr>
              <w:t xml:space="preserve">ы </w:t>
            </w:r>
            <w:r w:rsidRPr="00456B9C">
              <w:rPr>
                <w:rFonts w:ascii="Arial" w:hAnsi="Arial" w:cs="Arial"/>
              </w:rPr>
              <w:t>ССК</w:t>
            </w:r>
          </w:p>
          <w:p w14:paraId="749DF4DC" w14:textId="77777777" w:rsidR="0067019C" w:rsidRDefault="0067019C" w:rsidP="0067019C">
            <w:pPr>
              <w:rPr>
                <w:rFonts w:ascii="Arial" w:hAnsi="Arial" w:cs="Arial"/>
              </w:rPr>
            </w:pPr>
            <w:r>
              <w:rPr>
                <w:rFonts w:ascii="Arial" w:hAnsi="Arial" w:cs="Arial"/>
              </w:rPr>
              <w:t>Психолог</w:t>
            </w:r>
          </w:p>
          <w:p w14:paraId="6AC79C7F" w14:textId="77777777" w:rsidR="0067019C" w:rsidRDefault="0067019C" w:rsidP="0067019C">
            <w:pPr>
              <w:rPr>
                <w:rFonts w:ascii="Arial" w:hAnsi="Arial" w:cs="Arial"/>
              </w:rPr>
            </w:pPr>
            <w:r>
              <w:rPr>
                <w:rFonts w:ascii="Arial" w:hAnsi="Arial" w:cs="Arial"/>
              </w:rPr>
              <w:t>Психотерапевт</w:t>
            </w:r>
          </w:p>
          <w:p w14:paraId="06CBA8A7" w14:textId="77777777" w:rsidR="0067019C" w:rsidRDefault="0067019C" w:rsidP="0067019C">
            <w:pPr>
              <w:rPr>
                <w:rFonts w:ascii="Arial" w:hAnsi="Arial" w:cs="Arial"/>
              </w:rPr>
            </w:pPr>
            <w:r>
              <w:rPr>
                <w:rFonts w:ascii="Arial" w:hAnsi="Arial" w:cs="Arial"/>
              </w:rPr>
              <w:t>Специалист по социальной работе</w:t>
            </w:r>
          </w:p>
          <w:p w14:paraId="4E11D387" w14:textId="77777777" w:rsidR="0067019C" w:rsidRPr="00456B9C" w:rsidRDefault="0067019C" w:rsidP="0067019C">
            <w:pPr>
              <w:rPr>
                <w:rFonts w:ascii="Arial" w:hAnsi="Arial" w:cs="Arial"/>
              </w:rPr>
            </w:pPr>
          </w:p>
          <w:p w14:paraId="1CECB91D" w14:textId="77777777" w:rsidR="0067019C" w:rsidRPr="00456B9C" w:rsidRDefault="0067019C" w:rsidP="0067019C">
            <w:pPr>
              <w:rPr>
                <w:rFonts w:ascii="Arial" w:hAnsi="Arial" w:cs="Arial"/>
              </w:rPr>
            </w:pPr>
          </w:p>
          <w:p w14:paraId="4086438F" w14:textId="77777777" w:rsidR="0067019C" w:rsidRPr="00456B9C" w:rsidRDefault="0067019C" w:rsidP="0067019C">
            <w:pPr>
              <w:rPr>
                <w:rFonts w:ascii="Arial" w:hAnsi="Arial" w:cs="Arial"/>
              </w:rPr>
            </w:pPr>
          </w:p>
        </w:tc>
      </w:tr>
    </w:tbl>
    <w:p w14:paraId="52D3DF83" w14:textId="77777777" w:rsidR="0067019C" w:rsidRDefault="0067019C" w:rsidP="0067019C">
      <w:pPr>
        <w:rPr>
          <w:rFonts w:ascii="Arial" w:hAnsi="Arial" w:cs="Arial"/>
          <w:b/>
          <w:bCs/>
        </w:rPr>
      </w:pPr>
    </w:p>
    <w:p w14:paraId="25327FA1" w14:textId="77777777" w:rsidR="0067019C" w:rsidRDefault="0067019C" w:rsidP="0067019C">
      <w:pPr>
        <w:rPr>
          <w:rFonts w:ascii="Arial" w:hAnsi="Arial" w:cs="Arial"/>
          <w:b/>
          <w:bCs/>
        </w:rPr>
      </w:pPr>
      <w:r>
        <w:rPr>
          <w:rFonts w:ascii="Arial" w:hAnsi="Arial" w:cs="Arial"/>
          <w:b/>
          <w:bCs/>
        </w:rPr>
        <w:t>Курс стационарной реабилитации составляет от 70 до 90 дней в зависимости от показаний и может быть продлен по решению врачебной комиссии</w:t>
      </w:r>
    </w:p>
    <w:p w14:paraId="7BD50F64" w14:textId="77777777" w:rsidR="0067019C" w:rsidRPr="00456B9C" w:rsidRDefault="0067019C" w:rsidP="0067019C">
      <w:pPr>
        <w:rPr>
          <w:rFonts w:ascii="Arial" w:hAnsi="Arial" w:cs="Arial"/>
          <w:b/>
          <w:bCs/>
        </w:rPr>
      </w:pPr>
      <w:r w:rsidRPr="00456B9C">
        <w:rPr>
          <w:rFonts w:ascii="Arial" w:hAnsi="Arial" w:cs="Arial"/>
          <w:b/>
          <w:bCs/>
        </w:rPr>
        <w:t xml:space="preserve">Механизм реализации проекта  </w:t>
      </w:r>
    </w:p>
    <w:p w14:paraId="37BC7A3F" w14:textId="77777777" w:rsidR="0067019C" w:rsidRPr="00456B9C" w:rsidRDefault="0067019C" w:rsidP="0067019C">
      <w:pPr>
        <w:rPr>
          <w:rFonts w:ascii="Arial" w:hAnsi="Arial" w:cs="Arial"/>
          <w:b/>
          <w:bCs/>
        </w:rPr>
      </w:pPr>
    </w:p>
    <w:p w14:paraId="54AA93BC" w14:textId="77777777" w:rsidR="0067019C" w:rsidRPr="00812A4F" w:rsidRDefault="0067019C" w:rsidP="0067019C">
      <w:pPr>
        <w:rPr>
          <w:rFonts w:ascii="Arial" w:hAnsi="Arial" w:cs="Arial"/>
          <w:b/>
          <w:bCs/>
        </w:rPr>
      </w:pPr>
      <w:r w:rsidRPr="00812A4F">
        <w:rPr>
          <w:rFonts w:ascii="Arial" w:hAnsi="Arial" w:cs="Arial"/>
          <w:b/>
          <w:bCs/>
        </w:rPr>
        <w:t>Подготовительный этап.</w:t>
      </w:r>
    </w:p>
    <w:p w14:paraId="2EF26CC3" w14:textId="77777777" w:rsidR="0067019C" w:rsidRDefault="0067019C" w:rsidP="0067019C">
      <w:pPr>
        <w:rPr>
          <w:rFonts w:ascii="Arial" w:hAnsi="Arial" w:cs="Arial"/>
        </w:rPr>
      </w:pPr>
      <w:r w:rsidRPr="00812A4F">
        <w:rPr>
          <w:rFonts w:ascii="Arial" w:hAnsi="Arial" w:cs="Arial"/>
        </w:rPr>
        <w:t xml:space="preserve">    </w:t>
      </w:r>
      <w:r w:rsidRPr="00812A4F">
        <w:rPr>
          <w:rFonts w:ascii="Arial" w:hAnsi="Arial" w:cs="Arial"/>
        </w:rPr>
        <w:tab/>
        <w:t xml:space="preserve">На подготовительном этапе, пациент обращается в наркологические службы области за направлением на реабилитацию. Врач нарколог определяет необходимость и интенсивность курса </w:t>
      </w:r>
      <w:proofErr w:type="spellStart"/>
      <w:r w:rsidRPr="00812A4F">
        <w:rPr>
          <w:rFonts w:ascii="Arial" w:hAnsi="Arial" w:cs="Arial"/>
        </w:rPr>
        <w:t>медикоментозной</w:t>
      </w:r>
      <w:proofErr w:type="spellEnd"/>
      <w:r w:rsidRPr="00812A4F">
        <w:rPr>
          <w:rFonts w:ascii="Arial" w:hAnsi="Arial" w:cs="Arial"/>
        </w:rPr>
        <w:t xml:space="preserve"> поддержки для преодоления </w:t>
      </w:r>
      <w:proofErr w:type="spellStart"/>
      <w:r w:rsidRPr="00812A4F">
        <w:rPr>
          <w:rFonts w:ascii="Arial" w:hAnsi="Arial" w:cs="Arial"/>
        </w:rPr>
        <w:t>постабстинентных</w:t>
      </w:r>
      <w:proofErr w:type="spellEnd"/>
      <w:r w:rsidRPr="00812A4F">
        <w:rPr>
          <w:rFonts w:ascii="Arial" w:hAnsi="Arial" w:cs="Arial"/>
        </w:rPr>
        <w:t xml:space="preserve"> состояний и выдает направление на реабилитацию. Затем пациент обращается в Службу Семейного Консультирования, где получает полную, необходимую информацию о правилах поступления и пребывания в ГАУ ТО «ОЦПР». Больной вместе с его родными приходит на первичный прием к психологу, задачей которого является первичная мотивация на начало реабилитации, специалист по семейному консультированию </w:t>
      </w:r>
      <w:r w:rsidRPr="00812A4F">
        <w:rPr>
          <w:rFonts w:ascii="Arial" w:hAnsi="Arial" w:cs="Arial"/>
        </w:rPr>
        <w:lastRenderedPageBreak/>
        <w:t xml:space="preserve">определяет потребность в консультациях и групповой терапии </w:t>
      </w:r>
      <w:proofErr w:type="gramStart"/>
      <w:r w:rsidRPr="00812A4F">
        <w:rPr>
          <w:rFonts w:ascii="Arial" w:hAnsi="Arial" w:cs="Arial"/>
        </w:rPr>
        <w:t>для ближайшего окружения</w:t>
      </w:r>
      <w:proofErr w:type="gramEnd"/>
      <w:r w:rsidRPr="00812A4F">
        <w:rPr>
          <w:rFonts w:ascii="Arial" w:hAnsi="Arial" w:cs="Arial"/>
        </w:rPr>
        <w:t xml:space="preserve"> зависимого от ПАВ. После сбора всех необходимых для поступления документов и анализов, пациент получает направление на реабилитацию или, по необходимости, на лечение.</w:t>
      </w:r>
    </w:p>
    <w:p w14:paraId="25434A09" w14:textId="77777777" w:rsidR="0067019C" w:rsidRPr="00812A4F" w:rsidRDefault="0067019C" w:rsidP="0067019C">
      <w:pPr>
        <w:rPr>
          <w:rFonts w:ascii="Arial" w:hAnsi="Arial" w:cs="Arial"/>
        </w:rPr>
      </w:pPr>
    </w:p>
    <w:p w14:paraId="217C02E7" w14:textId="77777777" w:rsidR="0067019C" w:rsidRPr="00812A4F" w:rsidRDefault="0067019C" w:rsidP="0067019C">
      <w:pPr>
        <w:rPr>
          <w:rFonts w:ascii="Arial" w:hAnsi="Arial" w:cs="Arial"/>
          <w:b/>
          <w:bCs/>
        </w:rPr>
      </w:pPr>
      <w:r w:rsidRPr="00812A4F">
        <w:rPr>
          <w:rFonts w:ascii="Arial" w:hAnsi="Arial" w:cs="Arial"/>
          <w:b/>
          <w:bCs/>
        </w:rPr>
        <w:t>Восстановительный этап.</w:t>
      </w:r>
    </w:p>
    <w:p w14:paraId="2D882445" w14:textId="77777777" w:rsidR="0067019C" w:rsidRPr="00812A4F" w:rsidRDefault="0067019C" w:rsidP="0067019C">
      <w:pPr>
        <w:rPr>
          <w:rFonts w:ascii="Arial" w:hAnsi="Arial" w:cs="Arial"/>
        </w:rPr>
      </w:pPr>
      <w:r w:rsidRPr="00812A4F">
        <w:rPr>
          <w:rFonts w:ascii="Arial" w:hAnsi="Arial" w:cs="Arial"/>
        </w:rPr>
        <w:t xml:space="preserve">     </w:t>
      </w:r>
      <w:r w:rsidRPr="00812A4F">
        <w:rPr>
          <w:rFonts w:ascii="Arial" w:hAnsi="Arial" w:cs="Arial"/>
        </w:rPr>
        <w:tab/>
        <w:t xml:space="preserve">Пациент поступает в медико-восстановительное отделение после приема психиатра-нарколога, который определяет клинические симптомы болезни и назначает необходимое медикаментозное лечение для преодоления выраженных </w:t>
      </w:r>
      <w:proofErr w:type="spellStart"/>
      <w:r w:rsidRPr="00812A4F">
        <w:rPr>
          <w:rFonts w:ascii="Arial" w:hAnsi="Arial" w:cs="Arial"/>
        </w:rPr>
        <w:t>постабстинентных</w:t>
      </w:r>
      <w:proofErr w:type="spellEnd"/>
      <w:r w:rsidRPr="00812A4F">
        <w:rPr>
          <w:rFonts w:ascii="Arial" w:hAnsi="Arial" w:cs="Arial"/>
        </w:rPr>
        <w:t xml:space="preserve"> расстройств. Параллельно проводятся физиотерапевтические процедуры, которые совместно дают анальгезирующий эффект, снижают влечение к наркотикам, снижают потребность в лекарственных препаратах, укорачивают время купирования </w:t>
      </w:r>
      <w:proofErr w:type="spellStart"/>
      <w:r w:rsidRPr="00812A4F">
        <w:rPr>
          <w:rFonts w:ascii="Arial" w:hAnsi="Arial" w:cs="Arial"/>
        </w:rPr>
        <w:t>постабстинентных</w:t>
      </w:r>
      <w:proofErr w:type="spellEnd"/>
      <w:r w:rsidRPr="00812A4F">
        <w:rPr>
          <w:rFonts w:ascii="Arial" w:hAnsi="Arial" w:cs="Arial"/>
        </w:rPr>
        <w:t xml:space="preserve"> явлений. Все действия медицинского персонала фиксируются в истории болезни (Форма № 002/у).                         </w:t>
      </w:r>
    </w:p>
    <w:p w14:paraId="5AE4486D" w14:textId="77777777" w:rsidR="0067019C" w:rsidRDefault="0067019C" w:rsidP="0067019C">
      <w:pPr>
        <w:rPr>
          <w:rFonts w:ascii="Arial" w:hAnsi="Arial" w:cs="Arial"/>
        </w:rPr>
      </w:pPr>
      <w:r w:rsidRPr="00812A4F">
        <w:rPr>
          <w:rFonts w:ascii="Arial" w:hAnsi="Arial" w:cs="Arial"/>
        </w:rPr>
        <w:t xml:space="preserve">      </w:t>
      </w:r>
      <w:r w:rsidRPr="00812A4F">
        <w:rPr>
          <w:rFonts w:ascii="Arial" w:hAnsi="Arial" w:cs="Arial"/>
        </w:rPr>
        <w:tab/>
        <w:t xml:space="preserve">Консультанты и волонтеры проекта работают над формированием мотивации на прохождение реабилитации. </w:t>
      </w:r>
    </w:p>
    <w:p w14:paraId="02BB63E1" w14:textId="77777777" w:rsidR="0067019C" w:rsidRPr="00812A4F" w:rsidRDefault="0067019C" w:rsidP="0067019C">
      <w:pPr>
        <w:rPr>
          <w:rFonts w:ascii="Arial" w:hAnsi="Arial" w:cs="Arial"/>
        </w:rPr>
      </w:pPr>
      <w:r w:rsidRPr="00812A4F">
        <w:rPr>
          <w:rFonts w:ascii="Arial" w:hAnsi="Arial" w:cs="Arial"/>
        </w:rPr>
        <w:t xml:space="preserve"> </w:t>
      </w:r>
    </w:p>
    <w:p w14:paraId="69F35FE4" w14:textId="77777777" w:rsidR="0067019C" w:rsidRPr="00812A4F" w:rsidRDefault="0067019C" w:rsidP="0067019C">
      <w:pPr>
        <w:rPr>
          <w:rFonts w:ascii="Arial" w:hAnsi="Arial" w:cs="Arial"/>
          <w:b/>
          <w:bCs/>
        </w:rPr>
      </w:pPr>
      <w:r w:rsidRPr="00812A4F">
        <w:rPr>
          <w:rFonts w:ascii="Arial" w:hAnsi="Arial" w:cs="Arial"/>
          <w:b/>
          <w:bCs/>
        </w:rPr>
        <w:t>Адаптационный этап.</w:t>
      </w:r>
    </w:p>
    <w:p w14:paraId="38B28DAA" w14:textId="77777777" w:rsidR="0067019C" w:rsidRPr="00812A4F" w:rsidRDefault="0067019C" w:rsidP="0067019C">
      <w:pPr>
        <w:rPr>
          <w:rFonts w:ascii="Arial" w:hAnsi="Arial" w:cs="Arial"/>
        </w:rPr>
      </w:pPr>
      <w:r w:rsidRPr="00812A4F">
        <w:rPr>
          <w:rFonts w:ascii="Arial" w:hAnsi="Arial" w:cs="Arial"/>
        </w:rPr>
        <w:t xml:space="preserve">       </w:t>
      </w:r>
      <w:r w:rsidRPr="00812A4F">
        <w:rPr>
          <w:rFonts w:ascii="Arial" w:hAnsi="Arial" w:cs="Arial"/>
        </w:rPr>
        <w:tab/>
        <w:t>Мероприятия адаптационного этапа направлены на первичную адаптацию пациента к условиям проживания, интеграцию в терапевтическую группу. С первых встреч с пациентом консультант устанавливает тесный, доверительный контакт, без создания которого невозможна эффективная реабилитация. Уже в процессе сбора первичной информации о болезни специалистами проекта выясняются уровень сформированности мотивации на лечение, внутриличностные конфликты, определяются факторы, способствующие обострению заболевания, а также определяется реабилитационный потенциал пациента.</w:t>
      </w:r>
    </w:p>
    <w:p w14:paraId="34F18973" w14:textId="77777777" w:rsidR="0067019C" w:rsidRPr="00456B9C" w:rsidRDefault="0067019C" w:rsidP="0067019C">
      <w:pPr>
        <w:rPr>
          <w:rFonts w:ascii="Arial" w:hAnsi="Arial" w:cs="Arial"/>
        </w:rPr>
      </w:pPr>
      <w:r w:rsidRPr="00456B9C">
        <w:rPr>
          <w:rFonts w:ascii="Arial" w:hAnsi="Arial" w:cs="Arial"/>
        </w:rPr>
        <w:t xml:space="preserve">     </w:t>
      </w:r>
      <w:r>
        <w:rPr>
          <w:rFonts w:ascii="Arial" w:hAnsi="Arial" w:cs="Arial"/>
        </w:rPr>
        <w:tab/>
      </w:r>
      <w:r w:rsidRPr="00456B9C">
        <w:rPr>
          <w:rFonts w:ascii="Arial" w:hAnsi="Arial" w:cs="Arial"/>
        </w:rPr>
        <w:t xml:space="preserve">С первого дня пребывания в Центре бригада специалистов проводит ряд психолого-педагогических мероприятий, способствующих созданию доверительной атмосферы внутри и вне </w:t>
      </w:r>
      <w:r>
        <w:rPr>
          <w:rFonts w:ascii="Arial" w:hAnsi="Arial" w:cs="Arial"/>
        </w:rPr>
        <w:t>терапевтической группы</w:t>
      </w:r>
      <w:r w:rsidRPr="00456B9C">
        <w:rPr>
          <w:rFonts w:ascii="Arial" w:hAnsi="Arial" w:cs="Arial"/>
        </w:rPr>
        <w:t>. Первичная консультация психолога с целью знакомства и установления «доверительной дистанции», терапевтической эмпатии между психологом и пациентом</w:t>
      </w:r>
      <w:r w:rsidRPr="00456B9C">
        <w:rPr>
          <w:rFonts w:ascii="Arial" w:hAnsi="Arial" w:cs="Arial"/>
          <w:b/>
          <w:bCs/>
        </w:rPr>
        <w:t>,</w:t>
      </w:r>
      <w:r w:rsidRPr="00456B9C">
        <w:rPr>
          <w:rFonts w:ascii="Arial" w:hAnsi="Arial" w:cs="Arial"/>
        </w:rPr>
        <w:t xml:space="preserve"> ситуативной поддержки проводится, как правило, уже в первый день прохождения реабилитации, что позволяет пациенту получить дополнительную мотивацию на дальнейшее лечение.</w:t>
      </w:r>
    </w:p>
    <w:p w14:paraId="3132E0B0" w14:textId="77777777" w:rsidR="0067019C" w:rsidRPr="00456B9C" w:rsidRDefault="0067019C" w:rsidP="0067019C">
      <w:pPr>
        <w:rPr>
          <w:rFonts w:ascii="Arial" w:hAnsi="Arial" w:cs="Arial"/>
        </w:rPr>
      </w:pPr>
      <w:r w:rsidRPr="00456B9C">
        <w:rPr>
          <w:rFonts w:ascii="Arial" w:hAnsi="Arial" w:cs="Arial"/>
        </w:rPr>
        <w:t>Основные мероприятия, направленные на вовлечение новичка в реабилитационный процесс:</w:t>
      </w:r>
    </w:p>
    <w:p w14:paraId="07E28699" w14:textId="77777777" w:rsidR="0067019C" w:rsidRPr="00456B9C" w:rsidRDefault="0067019C" w:rsidP="0067019C">
      <w:pPr>
        <w:rPr>
          <w:rFonts w:ascii="Arial" w:hAnsi="Arial" w:cs="Arial"/>
        </w:rPr>
      </w:pPr>
      <w:r w:rsidRPr="00456B9C">
        <w:rPr>
          <w:rFonts w:ascii="Arial" w:hAnsi="Arial" w:cs="Arial"/>
        </w:rPr>
        <w:t>Настрой на день</w:t>
      </w:r>
    </w:p>
    <w:p w14:paraId="18525A13" w14:textId="77777777" w:rsidR="0067019C" w:rsidRPr="00456B9C" w:rsidRDefault="0067019C" w:rsidP="0067019C">
      <w:pPr>
        <w:rPr>
          <w:rFonts w:ascii="Arial" w:hAnsi="Arial" w:cs="Arial"/>
        </w:rPr>
      </w:pPr>
      <w:r w:rsidRPr="00456B9C">
        <w:rPr>
          <w:rFonts w:ascii="Arial" w:hAnsi="Arial" w:cs="Arial"/>
        </w:rPr>
        <w:t>Тренинг в виде «устной группы»</w:t>
      </w:r>
    </w:p>
    <w:p w14:paraId="2A56511D" w14:textId="77777777" w:rsidR="0067019C" w:rsidRPr="00456B9C" w:rsidRDefault="0067019C" w:rsidP="0067019C">
      <w:pPr>
        <w:rPr>
          <w:rFonts w:ascii="Arial" w:hAnsi="Arial" w:cs="Arial"/>
        </w:rPr>
      </w:pPr>
      <w:r w:rsidRPr="00456B9C">
        <w:rPr>
          <w:rFonts w:ascii="Arial" w:hAnsi="Arial" w:cs="Arial"/>
        </w:rPr>
        <w:t>Спорт-час</w:t>
      </w:r>
    </w:p>
    <w:p w14:paraId="4C728094" w14:textId="77777777" w:rsidR="0067019C" w:rsidRPr="00345E5E" w:rsidRDefault="0067019C" w:rsidP="0067019C">
      <w:pPr>
        <w:rPr>
          <w:rFonts w:ascii="Arial" w:hAnsi="Arial" w:cs="Arial"/>
        </w:rPr>
      </w:pPr>
      <w:r w:rsidRPr="00456B9C">
        <w:rPr>
          <w:rFonts w:ascii="Arial" w:hAnsi="Arial" w:cs="Arial"/>
        </w:rPr>
        <w:t xml:space="preserve">           На этих мероприятиях пациент в раскрепощенной обстановке может совершать первые попытки самовыражения и самоопределения в условиях нового для него коллектива. Это особенно важно, учитывая первоначально агрессивный настрой большинства пациентов на принятие режимных моментов.</w:t>
      </w:r>
      <w:r>
        <w:rPr>
          <w:rFonts w:ascii="Arial" w:hAnsi="Arial" w:cs="Arial"/>
        </w:rPr>
        <w:t xml:space="preserve"> </w:t>
      </w:r>
      <w:r w:rsidRPr="00456B9C">
        <w:rPr>
          <w:rFonts w:ascii="Arial" w:hAnsi="Arial" w:cs="Arial"/>
        </w:rPr>
        <w:t xml:space="preserve">           </w:t>
      </w:r>
      <w:r w:rsidRPr="00345E5E">
        <w:rPr>
          <w:rFonts w:ascii="Arial" w:hAnsi="Arial" w:cs="Arial"/>
        </w:rPr>
        <w:t>Это не означает, что пациент не обязан присутствовать по расписанию на остальных мероприятиях, однако, именно на этих занятиях ему уделяется особое внимание. Консультантом собирается вся необходимая информация для составления индивидуального плана реабилитации, а динамика состояния заносится в социальный паспорт реабилитанта для дальнейшего использования в процесс</w:t>
      </w:r>
      <w:r>
        <w:rPr>
          <w:rFonts w:ascii="Arial" w:hAnsi="Arial" w:cs="Arial"/>
        </w:rPr>
        <w:t>е работы всеми членами бригады</w:t>
      </w:r>
      <w:r w:rsidRPr="00345E5E">
        <w:rPr>
          <w:rFonts w:ascii="Arial" w:hAnsi="Arial" w:cs="Arial"/>
        </w:rPr>
        <w:t>.</w:t>
      </w:r>
    </w:p>
    <w:p w14:paraId="5FBB8CB3" w14:textId="77777777" w:rsidR="0067019C" w:rsidRPr="00456B9C" w:rsidRDefault="0067019C" w:rsidP="0067019C">
      <w:pPr>
        <w:rPr>
          <w:rFonts w:ascii="Arial" w:hAnsi="Arial" w:cs="Arial"/>
        </w:rPr>
      </w:pPr>
      <w:r w:rsidRPr="00456B9C">
        <w:rPr>
          <w:rFonts w:ascii="Arial" w:hAnsi="Arial" w:cs="Arial"/>
        </w:rPr>
        <w:t xml:space="preserve">       </w:t>
      </w:r>
      <w:r>
        <w:rPr>
          <w:rFonts w:ascii="Arial" w:hAnsi="Arial" w:cs="Arial"/>
        </w:rPr>
        <w:tab/>
      </w:r>
      <w:r w:rsidRPr="00456B9C">
        <w:rPr>
          <w:rFonts w:ascii="Arial" w:hAnsi="Arial" w:cs="Arial"/>
        </w:rPr>
        <w:t xml:space="preserve"> Параллельно с этим процессом, психологом Центра ведется психологическое консультирование и психокоррекция, направленные на выявление личностных деформаций, их коррекцию и создание установки на здоровый образ жизни; психодиагностика эмоциональной сферы с целью определения успешности адаптации. </w:t>
      </w:r>
    </w:p>
    <w:p w14:paraId="39118E30" w14:textId="77777777" w:rsidR="0067019C" w:rsidRDefault="0067019C" w:rsidP="0067019C">
      <w:pPr>
        <w:rPr>
          <w:rFonts w:ascii="Arial" w:hAnsi="Arial" w:cs="Arial"/>
        </w:rPr>
      </w:pPr>
      <w:r w:rsidRPr="00456B9C">
        <w:rPr>
          <w:rFonts w:ascii="Arial" w:hAnsi="Arial" w:cs="Arial"/>
        </w:rPr>
        <w:t xml:space="preserve">     </w:t>
      </w:r>
      <w:r>
        <w:rPr>
          <w:rFonts w:ascii="Arial" w:hAnsi="Arial" w:cs="Arial"/>
        </w:rPr>
        <w:tab/>
      </w:r>
      <w:r w:rsidRPr="00456B9C">
        <w:rPr>
          <w:rFonts w:ascii="Arial" w:hAnsi="Arial" w:cs="Arial"/>
        </w:rPr>
        <w:t xml:space="preserve"> Работники социально-трудовой службы выявляют профессионально-трудовой </w:t>
      </w:r>
      <w:r w:rsidRPr="00456B9C">
        <w:rPr>
          <w:rFonts w:ascii="Arial" w:hAnsi="Arial" w:cs="Arial"/>
        </w:rPr>
        <w:lastRenderedPageBreak/>
        <w:t>потенциал пациента, определяют уровень заинтересованности в труде, изучают накопленный в процессе жизнедеятельности трудовой опыт с целью максимально эффективной организации трудотерапии. Определяющим фактором в выборе направленности трудозанятости зачастую являются не личные предпочтения пациента, а мнение специалистов Центра, основанное на тщательном анализе информации, полученной на адаптационном этапе.</w:t>
      </w:r>
    </w:p>
    <w:p w14:paraId="71889523" w14:textId="77777777" w:rsidR="0067019C" w:rsidRPr="00456B9C" w:rsidRDefault="0067019C" w:rsidP="0067019C">
      <w:pPr>
        <w:rPr>
          <w:rFonts w:ascii="Arial" w:hAnsi="Arial" w:cs="Arial"/>
        </w:rPr>
      </w:pPr>
      <w:r w:rsidRPr="00456B9C">
        <w:rPr>
          <w:rFonts w:ascii="Arial" w:hAnsi="Arial" w:cs="Arial"/>
        </w:rPr>
        <w:t xml:space="preserve">       </w:t>
      </w:r>
      <w:r>
        <w:rPr>
          <w:rFonts w:ascii="Arial" w:hAnsi="Arial" w:cs="Arial"/>
        </w:rPr>
        <w:tab/>
        <w:t xml:space="preserve">Продолжается </w:t>
      </w:r>
      <w:proofErr w:type="spellStart"/>
      <w:r>
        <w:rPr>
          <w:rFonts w:ascii="Arial" w:hAnsi="Arial" w:cs="Arial"/>
        </w:rPr>
        <w:t>медикоментозная</w:t>
      </w:r>
      <w:proofErr w:type="spellEnd"/>
      <w:r>
        <w:rPr>
          <w:rFonts w:ascii="Arial" w:hAnsi="Arial" w:cs="Arial"/>
        </w:rPr>
        <w:t xml:space="preserve"> и иные восстановительные процедуры. </w:t>
      </w:r>
      <w:r w:rsidRPr="00456B9C">
        <w:rPr>
          <w:rFonts w:ascii="Arial" w:hAnsi="Arial" w:cs="Arial"/>
        </w:rPr>
        <w:t xml:space="preserve"> Для скорейшей нормализации физического состояния больного в расписании мероприятий предусмотрена </w:t>
      </w:r>
      <w:proofErr w:type="spellStart"/>
      <w:r w:rsidRPr="00456B9C">
        <w:rPr>
          <w:rFonts w:ascii="Arial" w:hAnsi="Arial" w:cs="Arial"/>
        </w:rPr>
        <w:t>саунотерапия</w:t>
      </w:r>
      <w:proofErr w:type="spellEnd"/>
      <w:r w:rsidRPr="00456B9C">
        <w:rPr>
          <w:rFonts w:ascii="Arial" w:hAnsi="Arial" w:cs="Arial"/>
        </w:rPr>
        <w:t xml:space="preserve">. Посещение русской бани совместно с фитотерапией способствует нормализации сна, снижению компульсивного влечения к наркотикам, улучшению настроения, снижению тревожности и депрессии. </w:t>
      </w:r>
    </w:p>
    <w:p w14:paraId="1FCE476B" w14:textId="77777777" w:rsidR="0067019C" w:rsidRPr="00456B9C" w:rsidRDefault="0067019C" w:rsidP="0067019C">
      <w:pPr>
        <w:rPr>
          <w:rFonts w:ascii="Arial" w:hAnsi="Arial" w:cs="Arial"/>
          <w:color w:val="FF0000"/>
        </w:rPr>
      </w:pPr>
      <w:r w:rsidRPr="00456B9C">
        <w:rPr>
          <w:rFonts w:ascii="Arial" w:hAnsi="Arial" w:cs="Arial"/>
        </w:rPr>
        <w:t xml:space="preserve">          Таким образом, именно нормализация физического</w:t>
      </w:r>
      <w:r>
        <w:rPr>
          <w:rFonts w:ascii="Arial" w:hAnsi="Arial" w:cs="Arial"/>
        </w:rPr>
        <w:t xml:space="preserve"> и </w:t>
      </w:r>
      <w:proofErr w:type="gramStart"/>
      <w:r>
        <w:rPr>
          <w:rFonts w:ascii="Arial" w:hAnsi="Arial" w:cs="Arial"/>
        </w:rPr>
        <w:t xml:space="preserve">психического </w:t>
      </w:r>
      <w:r w:rsidRPr="00456B9C">
        <w:rPr>
          <w:rFonts w:ascii="Arial" w:hAnsi="Arial" w:cs="Arial"/>
        </w:rPr>
        <w:t xml:space="preserve"> состояни</w:t>
      </w:r>
      <w:r>
        <w:rPr>
          <w:rFonts w:ascii="Arial" w:hAnsi="Arial" w:cs="Arial"/>
        </w:rPr>
        <w:t>й</w:t>
      </w:r>
      <w:proofErr w:type="gramEnd"/>
      <w:r>
        <w:rPr>
          <w:rFonts w:ascii="Arial" w:hAnsi="Arial" w:cs="Arial"/>
        </w:rPr>
        <w:t xml:space="preserve"> </w:t>
      </w:r>
      <w:r w:rsidRPr="00456B9C">
        <w:rPr>
          <w:rFonts w:ascii="Arial" w:hAnsi="Arial" w:cs="Arial"/>
        </w:rPr>
        <w:t xml:space="preserve">и ознакомление пациента с новой для него терапевтической средой являются важнейшими мишенями для работы на этом этапе. </w:t>
      </w:r>
    </w:p>
    <w:p w14:paraId="47969655" w14:textId="77777777" w:rsidR="0067019C" w:rsidRPr="00456B9C" w:rsidRDefault="0067019C" w:rsidP="0067019C">
      <w:pPr>
        <w:rPr>
          <w:rFonts w:ascii="Arial" w:hAnsi="Arial" w:cs="Arial"/>
        </w:rPr>
      </w:pPr>
      <w:r w:rsidRPr="00456B9C">
        <w:rPr>
          <w:rFonts w:ascii="Arial" w:hAnsi="Arial" w:cs="Arial"/>
        </w:rPr>
        <w:t xml:space="preserve">        Результатами работы</w:t>
      </w:r>
      <w:r w:rsidRPr="00456B9C">
        <w:rPr>
          <w:rFonts w:ascii="Arial" w:hAnsi="Arial" w:cs="Arial"/>
          <w:i/>
          <w:iCs/>
        </w:rPr>
        <w:t xml:space="preserve"> </w:t>
      </w:r>
      <w:r w:rsidRPr="00456B9C">
        <w:rPr>
          <w:rFonts w:ascii="Arial" w:hAnsi="Arial" w:cs="Arial"/>
        </w:rPr>
        <w:t>специалистов на этом этапе могут считаться:</w:t>
      </w:r>
    </w:p>
    <w:p w14:paraId="77121923" w14:textId="77777777" w:rsidR="0067019C" w:rsidRPr="00456B9C" w:rsidRDefault="0067019C" w:rsidP="0067019C">
      <w:pPr>
        <w:rPr>
          <w:rFonts w:ascii="Arial" w:hAnsi="Arial" w:cs="Arial"/>
        </w:rPr>
      </w:pPr>
      <w:r w:rsidRPr="00456B9C">
        <w:rPr>
          <w:rFonts w:ascii="Arial" w:hAnsi="Arial" w:cs="Arial"/>
        </w:rPr>
        <w:t>полное принятие пациентом правил внутреннего распорядка;</w:t>
      </w:r>
    </w:p>
    <w:p w14:paraId="0C5B40E4" w14:textId="77777777" w:rsidR="0067019C" w:rsidRPr="00456B9C" w:rsidRDefault="0067019C" w:rsidP="0067019C">
      <w:pPr>
        <w:rPr>
          <w:rFonts w:ascii="Arial" w:hAnsi="Arial" w:cs="Arial"/>
          <w:color w:val="FF00FF"/>
        </w:rPr>
      </w:pPr>
      <w:r w:rsidRPr="00456B9C">
        <w:rPr>
          <w:rFonts w:ascii="Arial" w:hAnsi="Arial" w:cs="Arial"/>
        </w:rPr>
        <w:t>активное участие во всех режимных мероприятиях;</w:t>
      </w:r>
    </w:p>
    <w:p w14:paraId="23D510F8" w14:textId="77777777" w:rsidR="0067019C" w:rsidRPr="00456B9C" w:rsidRDefault="0067019C" w:rsidP="0067019C">
      <w:pPr>
        <w:rPr>
          <w:rFonts w:ascii="Arial" w:hAnsi="Arial" w:cs="Arial"/>
        </w:rPr>
      </w:pPr>
      <w:r w:rsidRPr="00456B9C">
        <w:rPr>
          <w:rFonts w:ascii="Arial" w:hAnsi="Arial" w:cs="Arial"/>
        </w:rPr>
        <w:t>готовность пациента к письменной работе по программе «12х12»;</w:t>
      </w:r>
    </w:p>
    <w:p w14:paraId="3FF8BF07" w14:textId="77777777" w:rsidR="0067019C" w:rsidRPr="00456B9C" w:rsidRDefault="0067019C" w:rsidP="0067019C">
      <w:pPr>
        <w:rPr>
          <w:rFonts w:ascii="Arial" w:hAnsi="Arial" w:cs="Arial"/>
        </w:rPr>
      </w:pPr>
      <w:r w:rsidRPr="00456B9C">
        <w:rPr>
          <w:rFonts w:ascii="Arial" w:hAnsi="Arial" w:cs="Arial"/>
        </w:rPr>
        <w:t>низкие показатели тревожности и отсутствие депрессивных состояний как факт благополучно протекающего процесса адаптации в реабилитационном центре.</w:t>
      </w:r>
    </w:p>
    <w:p w14:paraId="44C54D94" w14:textId="77777777" w:rsidR="0067019C" w:rsidRDefault="0067019C" w:rsidP="0067019C">
      <w:pPr>
        <w:rPr>
          <w:rFonts w:ascii="Arial" w:hAnsi="Arial" w:cs="Arial"/>
          <w:i/>
          <w:iCs/>
        </w:rPr>
      </w:pPr>
      <w:r>
        <w:rPr>
          <w:rFonts w:ascii="Arial" w:hAnsi="Arial" w:cs="Arial"/>
        </w:rPr>
        <w:tab/>
        <w:t>При достижении данных показателей р</w:t>
      </w:r>
      <w:r w:rsidRPr="00456B9C">
        <w:rPr>
          <w:rFonts w:ascii="Arial" w:hAnsi="Arial" w:cs="Arial"/>
        </w:rPr>
        <w:t xml:space="preserve">ешением </w:t>
      </w:r>
      <w:r>
        <w:rPr>
          <w:rFonts w:ascii="Arial" w:hAnsi="Arial" w:cs="Arial"/>
        </w:rPr>
        <w:t>врачебной комиссии</w:t>
      </w:r>
      <w:r w:rsidRPr="00357D96">
        <w:rPr>
          <w:rFonts w:ascii="Arial" w:hAnsi="Arial" w:cs="Arial"/>
        </w:rPr>
        <w:t xml:space="preserve"> пациент переводится на следующий этап</w:t>
      </w:r>
      <w:r>
        <w:rPr>
          <w:rFonts w:ascii="Arial" w:hAnsi="Arial" w:cs="Arial"/>
        </w:rPr>
        <w:t xml:space="preserve"> реабилитации</w:t>
      </w:r>
      <w:r w:rsidRPr="00456B9C">
        <w:rPr>
          <w:rFonts w:ascii="Arial" w:hAnsi="Arial" w:cs="Arial"/>
        </w:rPr>
        <w:t xml:space="preserve">. </w:t>
      </w:r>
      <w:r w:rsidRPr="00456B9C">
        <w:rPr>
          <w:rFonts w:ascii="Arial" w:hAnsi="Arial" w:cs="Arial"/>
          <w:i/>
          <w:iCs/>
        </w:rPr>
        <w:t xml:space="preserve"> </w:t>
      </w:r>
    </w:p>
    <w:p w14:paraId="603DFF08" w14:textId="77777777" w:rsidR="0067019C" w:rsidRPr="00456B9C" w:rsidRDefault="0067019C" w:rsidP="0067019C">
      <w:pPr>
        <w:rPr>
          <w:rFonts w:ascii="Arial" w:hAnsi="Arial" w:cs="Arial"/>
          <w:b/>
          <w:bCs/>
        </w:rPr>
      </w:pPr>
    </w:p>
    <w:p w14:paraId="456DAEB2" w14:textId="77777777" w:rsidR="0067019C" w:rsidRPr="00A130F4" w:rsidRDefault="0067019C" w:rsidP="0067019C">
      <w:pPr>
        <w:rPr>
          <w:rFonts w:ascii="Arial" w:hAnsi="Arial" w:cs="Arial"/>
          <w:b/>
          <w:bCs/>
        </w:rPr>
      </w:pPr>
      <w:r w:rsidRPr="00A130F4">
        <w:rPr>
          <w:rFonts w:ascii="Arial" w:hAnsi="Arial" w:cs="Arial"/>
          <w:b/>
          <w:bCs/>
        </w:rPr>
        <w:t>Основной этап</w:t>
      </w:r>
    </w:p>
    <w:p w14:paraId="1BD3C5DF" w14:textId="77777777" w:rsidR="0067019C" w:rsidRPr="00A130F4" w:rsidRDefault="0067019C" w:rsidP="0067019C">
      <w:pPr>
        <w:rPr>
          <w:rFonts w:ascii="Arial" w:hAnsi="Arial" w:cs="Arial"/>
        </w:rPr>
      </w:pPr>
      <w:r w:rsidRPr="00A130F4">
        <w:rPr>
          <w:rFonts w:ascii="Arial" w:hAnsi="Arial" w:cs="Arial"/>
        </w:rPr>
        <w:t xml:space="preserve">         После перевода на основной этап реабилитации пациента, он приступает к выполнению в полном объеме всех письменных заданий, предусмотренных программой «12х12»</w:t>
      </w:r>
      <w:r>
        <w:rPr>
          <w:rFonts w:ascii="Arial" w:hAnsi="Arial" w:cs="Arial"/>
        </w:rPr>
        <w:t xml:space="preserve">. </w:t>
      </w:r>
      <w:r w:rsidRPr="00A130F4">
        <w:rPr>
          <w:rFonts w:ascii="Arial" w:hAnsi="Arial" w:cs="Arial"/>
        </w:rPr>
        <w:t xml:space="preserve"> К </w:t>
      </w:r>
      <w:r>
        <w:rPr>
          <w:rFonts w:ascii="Arial" w:hAnsi="Arial" w:cs="Arial"/>
        </w:rPr>
        <w:t xml:space="preserve">таким </w:t>
      </w:r>
      <w:r w:rsidRPr="00A130F4">
        <w:rPr>
          <w:rFonts w:ascii="Arial" w:hAnsi="Arial" w:cs="Arial"/>
        </w:rPr>
        <w:t>заданиям</w:t>
      </w:r>
      <w:r>
        <w:rPr>
          <w:rFonts w:ascii="Arial" w:hAnsi="Arial" w:cs="Arial"/>
        </w:rPr>
        <w:t xml:space="preserve"> </w:t>
      </w:r>
      <w:r w:rsidRPr="00A130F4">
        <w:rPr>
          <w:rFonts w:ascii="Arial" w:hAnsi="Arial" w:cs="Arial"/>
        </w:rPr>
        <w:t xml:space="preserve">относятся: </w:t>
      </w:r>
    </w:p>
    <w:p w14:paraId="265AC25F" w14:textId="77777777" w:rsidR="0067019C" w:rsidRPr="00A130F4" w:rsidRDefault="0067019C" w:rsidP="0067019C">
      <w:pPr>
        <w:rPr>
          <w:rFonts w:ascii="Arial" w:hAnsi="Arial" w:cs="Arial"/>
        </w:rPr>
      </w:pPr>
      <w:r w:rsidRPr="00A130F4">
        <w:rPr>
          <w:rFonts w:ascii="Arial" w:hAnsi="Arial" w:cs="Arial"/>
        </w:rPr>
        <w:t xml:space="preserve">- работа по первому шагу методики «12х12», </w:t>
      </w:r>
    </w:p>
    <w:p w14:paraId="02DF7F7F" w14:textId="77777777" w:rsidR="0067019C" w:rsidRPr="00A130F4" w:rsidRDefault="0067019C" w:rsidP="0067019C">
      <w:pPr>
        <w:rPr>
          <w:rFonts w:ascii="Arial" w:hAnsi="Arial" w:cs="Arial"/>
        </w:rPr>
      </w:pPr>
      <w:r w:rsidRPr="00A130F4">
        <w:rPr>
          <w:rFonts w:ascii="Arial" w:hAnsi="Arial" w:cs="Arial"/>
        </w:rPr>
        <w:t>- анализ чувств,</w:t>
      </w:r>
    </w:p>
    <w:p w14:paraId="532ADB77" w14:textId="77777777" w:rsidR="0067019C" w:rsidRDefault="0067019C" w:rsidP="0067019C">
      <w:pPr>
        <w:rPr>
          <w:rFonts w:ascii="Arial" w:hAnsi="Arial" w:cs="Arial"/>
        </w:rPr>
      </w:pPr>
      <w:r w:rsidRPr="00A130F4">
        <w:rPr>
          <w:rFonts w:ascii="Arial" w:hAnsi="Arial" w:cs="Arial"/>
        </w:rPr>
        <w:t xml:space="preserve">- </w:t>
      </w:r>
      <w:r>
        <w:rPr>
          <w:rFonts w:ascii="Arial" w:hAnsi="Arial" w:cs="Arial"/>
        </w:rPr>
        <w:t>лекции,</w:t>
      </w:r>
    </w:p>
    <w:p w14:paraId="2E324424" w14:textId="77777777" w:rsidR="0067019C" w:rsidRDefault="0067019C" w:rsidP="0067019C">
      <w:pPr>
        <w:rPr>
          <w:rFonts w:ascii="Arial" w:hAnsi="Arial" w:cs="Arial"/>
        </w:rPr>
      </w:pPr>
      <w:r>
        <w:rPr>
          <w:rFonts w:ascii="Arial" w:hAnsi="Arial" w:cs="Arial"/>
        </w:rPr>
        <w:t>- настрой на день,</w:t>
      </w:r>
    </w:p>
    <w:p w14:paraId="596CF6BD" w14:textId="77777777" w:rsidR="0067019C" w:rsidRDefault="0067019C" w:rsidP="0067019C">
      <w:pPr>
        <w:rPr>
          <w:rFonts w:ascii="Arial" w:hAnsi="Arial" w:cs="Arial"/>
        </w:rPr>
      </w:pPr>
      <w:r>
        <w:rPr>
          <w:rFonts w:ascii="Arial" w:hAnsi="Arial" w:cs="Arial"/>
        </w:rPr>
        <w:t>- собрание,</w:t>
      </w:r>
    </w:p>
    <w:p w14:paraId="44428C73" w14:textId="77777777" w:rsidR="0067019C" w:rsidRPr="00456B9C" w:rsidRDefault="0067019C" w:rsidP="0067019C">
      <w:pPr>
        <w:rPr>
          <w:rFonts w:ascii="Arial" w:hAnsi="Arial" w:cs="Arial"/>
        </w:rPr>
      </w:pPr>
      <w:r>
        <w:rPr>
          <w:rFonts w:ascii="Arial" w:hAnsi="Arial" w:cs="Arial"/>
        </w:rPr>
        <w:t xml:space="preserve"> -время совести</w:t>
      </w:r>
      <w:r w:rsidRPr="00456B9C">
        <w:rPr>
          <w:rFonts w:ascii="Arial" w:hAnsi="Arial" w:cs="Arial"/>
        </w:rPr>
        <w:t xml:space="preserve"> </w:t>
      </w:r>
    </w:p>
    <w:p w14:paraId="4812DECF" w14:textId="77777777" w:rsidR="0067019C" w:rsidRDefault="0067019C" w:rsidP="0067019C">
      <w:pPr>
        <w:rPr>
          <w:rFonts w:ascii="Arial" w:hAnsi="Arial" w:cs="Arial"/>
        </w:rPr>
      </w:pPr>
      <w:r w:rsidRPr="00456B9C">
        <w:rPr>
          <w:rFonts w:ascii="Arial" w:hAnsi="Arial" w:cs="Arial"/>
        </w:rPr>
        <w:t xml:space="preserve">         При работе по первому шагу продолжает соблюдаться принцип групповой терапии, и пациенты выполняют письменные задания по рабочему журналу в коллективе людей, с которыми находились в «устной группе».</w:t>
      </w:r>
    </w:p>
    <w:p w14:paraId="16FA8C89" w14:textId="77777777" w:rsidR="0067019C" w:rsidRPr="00456B9C" w:rsidRDefault="0067019C" w:rsidP="0067019C">
      <w:pPr>
        <w:rPr>
          <w:rFonts w:ascii="Arial" w:hAnsi="Arial" w:cs="Arial"/>
        </w:rPr>
      </w:pPr>
      <w:r w:rsidRPr="00456B9C">
        <w:rPr>
          <w:rFonts w:ascii="Arial" w:hAnsi="Arial" w:cs="Arial"/>
        </w:rPr>
        <w:t xml:space="preserve">          С третьей недели нахождения пациента в Центре психолог и психотерапевт </w:t>
      </w:r>
      <w:r>
        <w:rPr>
          <w:rFonts w:ascii="Arial" w:hAnsi="Arial" w:cs="Arial"/>
        </w:rPr>
        <w:t xml:space="preserve">переходят от диагностических и мотивационных процедур к консультированию и коррекции, включаются </w:t>
      </w:r>
      <w:proofErr w:type="gramStart"/>
      <w:r w:rsidRPr="00456B9C">
        <w:rPr>
          <w:rFonts w:ascii="Arial" w:hAnsi="Arial" w:cs="Arial"/>
        </w:rPr>
        <w:t xml:space="preserve">активно </w:t>
      </w:r>
      <w:r>
        <w:rPr>
          <w:rFonts w:ascii="Arial" w:hAnsi="Arial" w:cs="Arial"/>
        </w:rPr>
        <w:t xml:space="preserve"> в</w:t>
      </w:r>
      <w:proofErr w:type="gramEnd"/>
      <w:r>
        <w:rPr>
          <w:rFonts w:ascii="Arial" w:hAnsi="Arial" w:cs="Arial"/>
        </w:rPr>
        <w:t xml:space="preserve"> процесс</w:t>
      </w:r>
      <w:r w:rsidRPr="00456B9C">
        <w:rPr>
          <w:rFonts w:ascii="Arial" w:hAnsi="Arial" w:cs="Arial"/>
        </w:rPr>
        <w:t xml:space="preserve"> реабилитации, так как только к этому времени больной готов к переходу от пассивной позиции «Лечите меня» </w:t>
      </w:r>
      <w:proofErr w:type="gramStart"/>
      <w:r w:rsidRPr="00456B9C">
        <w:rPr>
          <w:rFonts w:ascii="Arial" w:hAnsi="Arial" w:cs="Arial"/>
        </w:rPr>
        <w:t>к  активной</w:t>
      </w:r>
      <w:proofErr w:type="gramEnd"/>
      <w:r w:rsidRPr="00456B9C">
        <w:rPr>
          <w:rFonts w:ascii="Arial" w:hAnsi="Arial" w:cs="Arial"/>
        </w:rPr>
        <w:t xml:space="preserve"> позиции в выздоровлении «Я лечусь».</w:t>
      </w:r>
      <w:r>
        <w:rPr>
          <w:rFonts w:ascii="Arial" w:hAnsi="Arial" w:cs="Arial"/>
        </w:rPr>
        <w:t xml:space="preserve"> </w:t>
      </w:r>
      <w:r w:rsidRPr="00456B9C">
        <w:rPr>
          <w:rFonts w:ascii="Arial" w:hAnsi="Arial" w:cs="Arial"/>
        </w:rPr>
        <w:t xml:space="preserve">Программа психолого-психотерапевтического сопровождения </w:t>
      </w:r>
      <w:r>
        <w:rPr>
          <w:rFonts w:ascii="Arial" w:hAnsi="Arial" w:cs="Arial"/>
        </w:rPr>
        <w:t xml:space="preserve">при </w:t>
      </w:r>
      <w:r w:rsidRPr="00456B9C">
        <w:rPr>
          <w:rFonts w:ascii="Arial" w:hAnsi="Arial" w:cs="Arial"/>
        </w:rPr>
        <w:t xml:space="preserve">реабилитации больных наркоманией </w:t>
      </w:r>
      <w:r>
        <w:rPr>
          <w:rFonts w:ascii="Arial" w:hAnsi="Arial" w:cs="Arial"/>
        </w:rPr>
        <w:t xml:space="preserve">и алкоголизмом </w:t>
      </w:r>
      <w:r w:rsidRPr="00456B9C">
        <w:rPr>
          <w:rFonts w:ascii="Arial" w:hAnsi="Arial" w:cs="Arial"/>
        </w:rPr>
        <w:t xml:space="preserve">выстроена в той же логике, что и весь реабилитационный процесс. </w:t>
      </w:r>
    </w:p>
    <w:p w14:paraId="24EE1560" w14:textId="77777777" w:rsidR="0067019C" w:rsidRPr="00456B9C" w:rsidRDefault="0067019C" w:rsidP="0067019C">
      <w:pPr>
        <w:rPr>
          <w:rFonts w:ascii="Arial" w:hAnsi="Arial" w:cs="Arial"/>
        </w:rPr>
      </w:pPr>
      <w:r w:rsidRPr="00456B9C">
        <w:rPr>
          <w:rFonts w:ascii="Arial" w:hAnsi="Arial" w:cs="Arial"/>
        </w:rPr>
        <w:t>В результате проведенных на адаптационном этапе исследований определяются мишени для психологической работы:</w:t>
      </w:r>
    </w:p>
    <w:p w14:paraId="5CB6C0CA" w14:textId="77777777" w:rsidR="0067019C" w:rsidRPr="0023498C" w:rsidRDefault="0067019C" w:rsidP="0067019C">
      <w:pPr>
        <w:rPr>
          <w:rFonts w:ascii="Arial" w:hAnsi="Arial" w:cs="Arial"/>
        </w:rPr>
      </w:pPr>
      <w:r w:rsidRPr="00456B9C">
        <w:rPr>
          <w:rFonts w:ascii="Arial" w:hAnsi="Arial" w:cs="Arial"/>
        </w:rPr>
        <w:t>1</w:t>
      </w:r>
      <w:r w:rsidRPr="0023498C">
        <w:rPr>
          <w:rFonts w:ascii="Arial" w:hAnsi="Arial" w:cs="Arial"/>
        </w:rPr>
        <w:t xml:space="preserve">. Личностно-характерологический компонент: осуществляется работа с мотивационной сферой, нарушенной самооценкой, затруднениями в проявлении эмоций, подавлении чувства вины и стыда, преодоление психологических защит, связанных с употреблением ПАВ. </w:t>
      </w:r>
    </w:p>
    <w:p w14:paraId="6A0EF912" w14:textId="77777777" w:rsidR="0067019C" w:rsidRPr="0023498C" w:rsidRDefault="0067019C" w:rsidP="0067019C">
      <w:pPr>
        <w:rPr>
          <w:rFonts w:ascii="Arial" w:hAnsi="Arial" w:cs="Arial"/>
        </w:rPr>
      </w:pPr>
      <w:r w:rsidRPr="0023498C">
        <w:rPr>
          <w:rFonts w:ascii="Arial" w:hAnsi="Arial" w:cs="Arial"/>
        </w:rPr>
        <w:t xml:space="preserve">2. Коммуникативный компонент: прорабатывается нетерпимость к чужому мнению, неспособность признавать свои ошибки, недоверие к окружающим, неспособность адекватно пользоваться посторонней помощью, деформация полоролевых отношений; </w:t>
      </w:r>
      <w:r w:rsidRPr="0023498C">
        <w:rPr>
          <w:rFonts w:ascii="Arial" w:hAnsi="Arial" w:cs="Arial"/>
        </w:rPr>
        <w:lastRenderedPageBreak/>
        <w:t xml:space="preserve">неспособность сопротивляться постороннему давлению (комфортность, зависимость); дефицит безусловной любви в семье. </w:t>
      </w:r>
    </w:p>
    <w:p w14:paraId="5B7612C3" w14:textId="77777777" w:rsidR="0067019C" w:rsidRPr="0023498C" w:rsidRDefault="0067019C" w:rsidP="0067019C">
      <w:pPr>
        <w:rPr>
          <w:rFonts w:ascii="Arial" w:hAnsi="Arial" w:cs="Arial"/>
        </w:rPr>
      </w:pPr>
      <w:r w:rsidRPr="0023498C">
        <w:rPr>
          <w:rFonts w:ascii="Arial" w:hAnsi="Arial" w:cs="Arial"/>
        </w:rPr>
        <w:t xml:space="preserve">      </w:t>
      </w:r>
      <w:r w:rsidRPr="0023498C">
        <w:rPr>
          <w:rFonts w:ascii="Arial" w:hAnsi="Arial" w:cs="Arial"/>
        </w:rPr>
        <w:tab/>
        <w:t>С учетом выявленной проблематики формируется программа тренинговой и индивидуальной психокоррекционной работы с пациентом на всех этапах реабилитации. Она направлена на устранение личностных и поведенческих расстройств, формирование новых личностных качеств резидента и закрепление достигнутых результатов лечения, мотивацию на участие в реабилитационных программах и выработке стойких мотивов на отказ от употребления ПАВ.  Выбор и продолжительность психотерапевтических методик определяется особенностями основного заболевания реабилитанта, личностного и социального статуса.</w:t>
      </w:r>
    </w:p>
    <w:p w14:paraId="5BBA99E8" w14:textId="77777777" w:rsidR="0067019C" w:rsidRPr="0023498C" w:rsidRDefault="0067019C" w:rsidP="0067019C">
      <w:pPr>
        <w:rPr>
          <w:rFonts w:ascii="Arial" w:hAnsi="Arial" w:cs="Arial"/>
        </w:rPr>
      </w:pPr>
      <w:r w:rsidRPr="0023498C">
        <w:rPr>
          <w:rFonts w:ascii="Arial" w:hAnsi="Arial" w:cs="Arial"/>
        </w:rPr>
        <w:t xml:space="preserve">Большое внимание консультантов на этом этапе уделяется </w:t>
      </w:r>
      <w:r w:rsidRPr="0023498C">
        <w:rPr>
          <w:rFonts w:ascii="Arial" w:hAnsi="Arial" w:cs="Arial"/>
          <w:iCs/>
        </w:rPr>
        <w:t xml:space="preserve">работе пациента с </w:t>
      </w:r>
      <w:r w:rsidRPr="0023498C">
        <w:rPr>
          <w:rFonts w:ascii="Arial" w:hAnsi="Arial" w:cs="Arial"/>
        </w:rPr>
        <w:t>индивидуальным журналом выздоровления</w:t>
      </w:r>
      <w:r w:rsidRPr="0023498C">
        <w:rPr>
          <w:rFonts w:ascii="Arial" w:hAnsi="Arial" w:cs="Arial"/>
          <w:iCs/>
        </w:rPr>
        <w:t>.</w:t>
      </w:r>
      <w:r w:rsidRPr="0023498C">
        <w:rPr>
          <w:rFonts w:ascii="Arial" w:hAnsi="Arial" w:cs="Arial"/>
        </w:rPr>
        <w:t xml:space="preserve"> Каждое следующее задание из индивидуального рабочего журнала подробно обсуждается и разбирается с консультантом. При работе в группе по написанию первого шага консультант помогает понять и освоить основные термины и принципы письменных упражнений, во время выполнения которых пациентом письменно анализируется болезненный опыт употребления ПАВ, в рабочих тетрадях обязательно фиксируются эмоциональные переживания для каждого отдельного случая.</w:t>
      </w:r>
    </w:p>
    <w:p w14:paraId="20AF35AC" w14:textId="77777777" w:rsidR="0067019C" w:rsidRPr="00456B9C" w:rsidRDefault="0067019C" w:rsidP="0067019C">
      <w:pPr>
        <w:rPr>
          <w:rFonts w:ascii="Arial" w:hAnsi="Arial" w:cs="Arial"/>
        </w:rPr>
      </w:pPr>
      <w:r w:rsidRPr="00456B9C">
        <w:rPr>
          <w:rFonts w:ascii="Arial" w:hAnsi="Arial" w:cs="Arial"/>
        </w:rPr>
        <w:t xml:space="preserve">      </w:t>
      </w:r>
      <w:r>
        <w:rPr>
          <w:rFonts w:ascii="Arial" w:hAnsi="Arial" w:cs="Arial"/>
        </w:rPr>
        <w:tab/>
      </w:r>
      <w:r w:rsidRPr="00456B9C">
        <w:rPr>
          <w:rFonts w:ascii="Arial" w:hAnsi="Arial" w:cs="Arial"/>
        </w:rPr>
        <w:t>Эта работа обладает мощным терапевтическим эффектом и способствует высвобождению подавленных эмоций и чувств, появлению честного, адекватного взгляда на себя, сво</w:t>
      </w:r>
      <w:r>
        <w:rPr>
          <w:rFonts w:ascii="Arial" w:hAnsi="Arial" w:cs="Arial"/>
        </w:rPr>
        <w:t>й</w:t>
      </w:r>
      <w:r w:rsidRPr="00456B9C">
        <w:rPr>
          <w:rFonts w:ascii="Arial" w:hAnsi="Arial" w:cs="Arial"/>
        </w:rPr>
        <w:t xml:space="preserve"> диагноз и последствия употребления ПАВ. Постепенно в процессе ежедневной письменной работы разрушаются мифы, способствующие комфортному употреблению наркотиков. Самое важное для пациента заключается в том, что начинается оздоровительный процесс принятия себя и своей болезни. Все это в совокупности дает зависимому человеку возможность сформировать мотивацию на добровольный, искренний отказ от употребления наркотиков и помогает сформироваться установкам на новый образ жизни без употребления химических веществ. Свои письменные работы реаби</w:t>
      </w:r>
      <w:r>
        <w:rPr>
          <w:rFonts w:ascii="Arial" w:hAnsi="Arial" w:cs="Arial"/>
        </w:rPr>
        <w:t>литант читает вслух всей группе</w:t>
      </w:r>
      <w:r w:rsidRPr="00456B9C">
        <w:rPr>
          <w:rFonts w:ascii="Arial" w:hAnsi="Arial" w:cs="Arial"/>
        </w:rPr>
        <w:t>, с котор</w:t>
      </w:r>
      <w:r>
        <w:rPr>
          <w:rFonts w:ascii="Arial" w:hAnsi="Arial" w:cs="Arial"/>
        </w:rPr>
        <w:t>ой</w:t>
      </w:r>
      <w:r w:rsidRPr="00456B9C">
        <w:rPr>
          <w:rFonts w:ascii="Arial" w:hAnsi="Arial" w:cs="Arial"/>
        </w:rPr>
        <w:t xml:space="preserve"> он прорабатыва</w:t>
      </w:r>
      <w:r>
        <w:rPr>
          <w:rFonts w:ascii="Arial" w:hAnsi="Arial" w:cs="Arial"/>
        </w:rPr>
        <w:t>ет</w:t>
      </w:r>
      <w:r w:rsidRPr="00456B9C">
        <w:rPr>
          <w:rFonts w:ascii="Arial" w:hAnsi="Arial" w:cs="Arial"/>
        </w:rPr>
        <w:t xml:space="preserve"> свой шаг. После сдачи устанавливается обратная связь с одногруппниками и консультантом, который присутств</w:t>
      </w:r>
      <w:r>
        <w:rPr>
          <w:rFonts w:ascii="Arial" w:hAnsi="Arial" w:cs="Arial"/>
        </w:rPr>
        <w:t>ует</w:t>
      </w:r>
      <w:r w:rsidRPr="00456B9C">
        <w:rPr>
          <w:rFonts w:ascii="Arial" w:hAnsi="Arial" w:cs="Arial"/>
        </w:rPr>
        <w:t xml:space="preserve"> при сдаче.</w:t>
      </w:r>
    </w:p>
    <w:p w14:paraId="7CAAB988" w14:textId="77777777" w:rsidR="0067019C" w:rsidRPr="00456B9C" w:rsidRDefault="0067019C" w:rsidP="0067019C">
      <w:pPr>
        <w:rPr>
          <w:rFonts w:ascii="Arial" w:hAnsi="Arial" w:cs="Arial"/>
        </w:rPr>
      </w:pPr>
      <w:r w:rsidRPr="00456B9C">
        <w:rPr>
          <w:rFonts w:ascii="Arial" w:hAnsi="Arial" w:cs="Arial"/>
        </w:rPr>
        <w:t xml:space="preserve">      </w:t>
      </w:r>
      <w:r>
        <w:rPr>
          <w:rFonts w:ascii="Arial" w:hAnsi="Arial" w:cs="Arial"/>
        </w:rPr>
        <w:tab/>
      </w:r>
      <w:r w:rsidRPr="00456B9C">
        <w:rPr>
          <w:rFonts w:ascii="Arial" w:hAnsi="Arial" w:cs="Arial"/>
        </w:rPr>
        <w:t>В случае, когда пациент в целом не мотивирован на внутренние изменения и работу по проекту реабилитации, специалистами Центра принимается решение добавить дополнительные нагрузки к общим заданиям по распорядку дня. Если речь идет о дисциплинарных нарушениях, то дополнительные задания сводятся к письменным упражнениям и являются сдерживающим фактором при нарушениях общих правил Центра. Кроме информационной нагрузки, дополнительные задания требуют времени для выполнения, и пациентам, которые нарушают правила, приходится использовать личное время, выделенное для досуга и бытовых потребностей. Существуют дополнительные шаговые задания. Основная цель этих упражнений помочь немотивированным пациентам найти в себе внутренние ресурсы для работы по первому шагу программы выздоровления. Каждый конкретный случай дополнительной нагрузки обсуждается с</w:t>
      </w:r>
      <w:r>
        <w:rPr>
          <w:rFonts w:ascii="Arial" w:hAnsi="Arial" w:cs="Arial"/>
        </w:rPr>
        <w:t>о старшим консультантом</w:t>
      </w:r>
      <w:r w:rsidRPr="00456B9C">
        <w:rPr>
          <w:rFonts w:ascii="Arial" w:hAnsi="Arial" w:cs="Arial"/>
        </w:rPr>
        <w:t xml:space="preserve">, после чего консультант на общей планерке с пациентами объявляет о дополнительных заданиях и о времени для их выполнения. При работе по заданиям, консультант следит за адекватностью их выполнения и за сроками, чтобы не использовать время других, не менее важных, занятий. </w:t>
      </w:r>
    </w:p>
    <w:p w14:paraId="3C9CA37F" w14:textId="77777777" w:rsidR="0067019C" w:rsidRDefault="0067019C" w:rsidP="0067019C">
      <w:pPr>
        <w:rPr>
          <w:rFonts w:ascii="Arial" w:hAnsi="Arial" w:cs="Arial"/>
        </w:rPr>
      </w:pPr>
      <w:r w:rsidRPr="00C530BC">
        <w:rPr>
          <w:rFonts w:ascii="Arial" w:hAnsi="Arial" w:cs="Arial"/>
        </w:rPr>
        <w:t xml:space="preserve">  Учитывая особый психологический портрет большинства пациентов, обусловленный ведением асоциального образа жизни на протяжении нескольких лет, специалистами Центра уделяется внимание обучению выздоравливающего, выстраиванию эффективных коммуникаций в коллективе. Решению этой задачи способствуют спортивные мероприятия, ежедневно проводимые в реабилитационном Центре. Занятия спортом под контролем инструктора способствуют установлению сплоченности в коллективе пациентов, что опосредованно помогает решению задачи создания группового </w:t>
      </w:r>
      <w:r w:rsidRPr="00C530BC">
        <w:rPr>
          <w:rFonts w:ascii="Arial" w:hAnsi="Arial" w:cs="Arial"/>
        </w:rPr>
        <w:lastRenderedPageBreak/>
        <w:t>(коллективного) подхода к выполнению заданий по программе выздоровления.</w:t>
      </w:r>
    </w:p>
    <w:p w14:paraId="60391A2C" w14:textId="77777777" w:rsidR="0067019C" w:rsidRPr="00456B9C" w:rsidRDefault="0067019C" w:rsidP="0067019C">
      <w:pPr>
        <w:rPr>
          <w:rFonts w:ascii="Arial" w:hAnsi="Arial" w:cs="Arial"/>
        </w:rPr>
      </w:pPr>
      <w:r w:rsidRPr="00456B9C">
        <w:rPr>
          <w:rFonts w:ascii="Arial" w:hAnsi="Arial" w:cs="Arial"/>
        </w:rPr>
        <w:t>Трудо</w:t>
      </w:r>
      <w:r>
        <w:rPr>
          <w:rFonts w:ascii="Arial" w:hAnsi="Arial" w:cs="Arial"/>
        </w:rPr>
        <w:t>терапия</w:t>
      </w:r>
      <w:r w:rsidRPr="00456B9C">
        <w:rPr>
          <w:rFonts w:ascii="Arial" w:hAnsi="Arial" w:cs="Arial"/>
        </w:rPr>
        <w:t xml:space="preserve"> является неотъемлемым звеном в реабилитационном процессе и залогом успеха в достижении общей цели выздоровления и возвращения к полноценной жизни в обществе. Во время трудотерапии, в течение трех часов ежедневно, пациенты при помощи мастеров производственного обучения </w:t>
      </w:r>
      <w:r w:rsidRPr="00C530BC">
        <w:rPr>
          <w:rFonts w:ascii="Arial" w:hAnsi="Arial" w:cs="Arial"/>
        </w:rPr>
        <w:t xml:space="preserve">восстанавливают утраченные навыки труда и обучаются новым умениям. </w:t>
      </w:r>
      <w:r w:rsidRPr="00456B9C">
        <w:rPr>
          <w:rFonts w:ascii="Arial" w:hAnsi="Arial" w:cs="Arial"/>
        </w:rPr>
        <w:t xml:space="preserve">Столярная мастерская и цех ЖБИ для мужчин, теплицы и швейный цех для женщин, а также работы </w:t>
      </w:r>
      <w:r>
        <w:rPr>
          <w:rFonts w:ascii="Arial" w:hAnsi="Arial" w:cs="Arial"/>
        </w:rPr>
        <w:t>по благоустройству и уборке</w:t>
      </w:r>
      <w:r w:rsidRPr="00456B9C">
        <w:rPr>
          <w:rFonts w:ascii="Arial" w:hAnsi="Arial" w:cs="Arial"/>
        </w:rPr>
        <w:t xml:space="preserve"> территории центра позволяют ежедневно создавать большой объем работы, при выполнении которой пациентам приходится прикладывать максимум физических усилий и проводить серьезную внутреннюю работу по преодолению отрицания важности труда. </w:t>
      </w:r>
    </w:p>
    <w:p w14:paraId="09ADFE6D" w14:textId="77777777" w:rsidR="0067019C" w:rsidRPr="00456B9C" w:rsidRDefault="0067019C" w:rsidP="0067019C">
      <w:pPr>
        <w:rPr>
          <w:rFonts w:ascii="Arial" w:hAnsi="Arial" w:cs="Arial"/>
        </w:rPr>
      </w:pPr>
      <w:r w:rsidRPr="00456B9C">
        <w:rPr>
          <w:rFonts w:ascii="Arial" w:hAnsi="Arial" w:cs="Arial"/>
        </w:rPr>
        <w:t xml:space="preserve">    </w:t>
      </w:r>
      <w:r>
        <w:rPr>
          <w:rFonts w:ascii="Arial" w:hAnsi="Arial" w:cs="Arial"/>
        </w:rPr>
        <w:tab/>
      </w:r>
      <w:r w:rsidRPr="00456B9C">
        <w:rPr>
          <w:rFonts w:ascii="Arial" w:hAnsi="Arial" w:cs="Arial"/>
        </w:rPr>
        <w:t>Ежедневно проводятся лекционные занятия</w:t>
      </w:r>
      <w:r>
        <w:rPr>
          <w:rFonts w:ascii="Arial" w:hAnsi="Arial" w:cs="Arial"/>
        </w:rPr>
        <w:t>,</w:t>
      </w:r>
      <w:r w:rsidRPr="00456B9C">
        <w:rPr>
          <w:rFonts w:ascii="Arial" w:hAnsi="Arial" w:cs="Arial"/>
        </w:rPr>
        <w:t xml:space="preserve"> с </w:t>
      </w:r>
      <w:r>
        <w:rPr>
          <w:rFonts w:ascii="Arial" w:hAnsi="Arial" w:cs="Arial"/>
        </w:rPr>
        <w:t>участием всей группы пациентов д</w:t>
      </w:r>
      <w:r w:rsidRPr="00456B9C">
        <w:rPr>
          <w:rFonts w:ascii="Arial" w:hAnsi="Arial" w:cs="Arial"/>
        </w:rPr>
        <w:t xml:space="preserve">ля </w:t>
      </w:r>
      <w:proofErr w:type="gramStart"/>
      <w:r w:rsidRPr="00456B9C">
        <w:rPr>
          <w:rFonts w:ascii="Arial" w:hAnsi="Arial" w:cs="Arial"/>
        </w:rPr>
        <w:t>того</w:t>
      </w:r>
      <w:proofErr w:type="gramEnd"/>
      <w:r w:rsidRPr="00456B9C">
        <w:rPr>
          <w:rFonts w:ascii="Arial" w:hAnsi="Arial" w:cs="Arial"/>
        </w:rPr>
        <w:t xml:space="preserve"> чтобы пациент получил специфические знания о своем диагнозе, о роли эмоций в его жизни, о способах преодоления стрессовых ситуаци</w:t>
      </w:r>
      <w:r>
        <w:rPr>
          <w:rFonts w:ascii="Arial" w:hAnsi="Arial" w:cs="Arial"/>
        </w:rPr>
        <w:t>й, чтобы предотвратить рецидив</w:t>
      </w:r>
      <w:r w:rsidRPr="00456B9C">
        <w:rPr>
          <w:rFonts w:ascii="Arial" w:hAnsi="Arial" w:cs="Arial"/>
        </w:rPr>
        <w:t xml:space="preserve">. Основные информационные блоки посвящены техникам работы с эмоциями, принципам работы по шагам, идеологии трезвого образа жизни и полного воздержания от всех видов веществ, изменяющих сознание. Информация такого рода помогает пациентам по-новому взглянуть на свое заболевание, его течение, на особенности своей зависимой личности и приобрести простые и эффективные навыки работы с дефектами характера. </w:t>
      </w:r>
    </w:p>
    <w:p w14:paraId="73065969" w14:textId="77777777" w:rsidR="0067019C" w:rsidRPr="00456B9C" w:rsidRDefault="0067019C" w:rsidP="0067019C">
      <w:pPr>
        <w:rPr>
          <w:rFonts w:ascii="Arial" w:hAnsi="Arial" w:cs="Arial"/>
        </w:rPr>
      </w:pPr>
      <w:r w:rsidRPr="00456B9C">
        <w:rPr>
          <w:rFonts w:ascii="Arial" w:hAnsi="Arial" w:cs="Arial"/>
        </w:rPr>
        <w:t xml:space="preserve">     Комплексный подход к программе реабилитации каждого пациента и соблюдение индивидуального плана лечения приводит к формированию у больного </w:t>
      </w:r>
      <w:r>
        <w:rPr>
          <w:rFonts w:ascii="Arial" w:hAnsi="Arial" w:cs="Arial"/>
        </w:rPr>
        <w:t xml:space="preserve">к концу данного этапа </w:t>
      </w:r>
      <w:r w:rsidRPr="00456B9C">
        <w:rPr>
          <w:rFonts w:ascii="Arial" w:hAnsi="Arial" w:cs="Arial"/>
        </w:rPr>
        <w:t xml:space="preserve">стойкой мотивации: </w:t>
      </w:r>
    </w:p>
    <w:p w14:paraId="55A10BBA" w14:textId="77777777" w:rsidR="0067019C" w:rsidRPr="00456B9C" w:rsidRDefault="0067019C" w:rsidP="0067019C">
      <w:pPr>
        <w:rPr>
          <w:rFonts w:ascii="Arial" w:hAnsi="Arial" w:cs="Arial"/>
        </w:rPr>
      </w:pPr>
      <w:r w:rsidRPr="00456B9C">
        <w:rPr>
          <w:rFonts w:ascii="Arial" w:hAnsi="Arial" w:cs="Arial"/>
        </w:rPr>
        <w:t xml:space="preserve">на ведение трезвого образа жизни, </w:t>
      </w:r>
    </w:p>
    <w:p w14:paraId="1E4BBEB5" w14:textId="77777777" w:rsidR="0067019C" w:rsidRPr="00456B9C" w:rsidRDefault="0067019C" w:rsidP="0067019C">
      <w:pPr>
        <w:rPr>
          <w:rFonts w:ascii="Arial" w:hAnsi="Arial" w:cs="Arial"/>
        </w:rPr>
      </w:pPr>
      <w:r w:rsidRPr="00456B9C">
        <w:rPr>
          <w:rFonts w:ascii="Arial" w:hAnsi="Arial" w:cs="Arial"/>
        </w:rPr>
        <w:t xml:space="preserve">на личностные изменения, </w:t>
      </w:r>
    </w:p>
    <w:p w14:paraId="5ADFDAF4" w14:textId="77777777" w:rsidR="0067019C" w:rsidRDefault="0067019C" w:rsidP="0067019C">
      <w:pPr>
        <w:rPr>
          <w:rFonts w:ascii="Arial" w:hAnsi="Arial" w:cs="Arial"/>
        </w:rPr>
      </w:pPr>
      <w:r w:rsidRPr="00456B9C">
        <w:rPr>
          <w:rFonts w:ascii="Arial" w:hAnsi="Arial" w:cs="Arial"/>
        </w:rPr>
        <w:t xml:space="preserve">на продолжение лечения с целью закрепления результатов адаптационного и основного этапов. </w:t>
      </w:r>
    </w:p>
    <w:p w14:paraId="58DF9B21" w14:textId="77777777" w:rsidR="0067019C" w:rsidRDefault="0067019C" w:rsidP="0067019C">
      <w:pPr>
        <w:rPr>
          <w:rFonts w:ascii="Arial" w:hAnsi="Arial" w:cs="Arial"/>
        </w:rPr>
      </w:pPr>
      <w:r w:rsidRPr="00070296">
        <w:rPr>
          <w:rFonts w:ascii="Arial" w:hAnsi="Arial" w:cs="Arial"/>
        </w:rPr>
        <w:t xml:space="preserve">Именно достижение этих результатов, подтвержденное результатами </w:t>
      </w:r>
      <w:proofErr w:type="spellStart"/>
      <w:r w:rsidRPr="00070296">
        <w:rPr>
          <w:rFonts w:ascii="Arial" w:hAnsi="Arial" w:cs="Arial"/>
        </w:rPr>
        <w:t>ретестирования</w:t>
      </w:r>
      <w:proofErr w:type="spellEnd"/>
      <w:r w:rsidRPr="00070296">
        <w:rPr>
          <w:rFonts w:ascii="Arial" w:hAnsi="Arial" w:cs="Arial"/>
        </w:rPr>
        <w:t xml:space="preserve"> и проверкой выполнения индивидуальных заданий, может считаться контрольной точкой при принятии решения клинико-экспертной комиссией о переводе пациента на следующий – переходный  </w:t>
      </w:r>
      <w:r>
        <w:rPr>
          <w:rFonts w:ascii="Arial" w:hAnsi="Arial" w:cs="Arial"/>
        </w:rPr>
        <w:t xml:space="preserve"> </w:t>
      </w:r>
      <w:r w:rsidRPr="00070296">
        <w:rPr>
          <w:rFonts w:ascii="Arial" w:hAnsi="Arial" w:cs="Arial"/>
        </w:rPr>
        <w:t xml:space="preserve">этап реабилитации. </w:t>
      </w:r>
    </w:p>
    <w:p w14:paraId="154F2EB0" w14:textId="77777777" w:rsidR="0067019C" w:rsidRDefault="0067019C" w:rsidP="0067019C">
      <w:pPr>
        <w:rPr>
          <w:rFonts w:ascii="Arial" w:hAnsi="Arial" w:cs="Arial"/>
        </w:rPr>
      </w:pPr>
    </w:p>
    <w:p w14:paraId="19BEC66B" w14:textId="77777777" w:rsidR="0067019C" w:rsidRPr="00070296" w:rsidRDefault="0067019C" w:rsidP="0067019C">
      <w:pPr>
        <w:rPr>
          <w:rFonts w:ascii="Arial" w:hAnsi="Arial" w:cs="Arial"/>
        </w:rPr>
      </w:pPr>
      <w:r w:rsidRPr="00070296">
        <w:rPr>
          <w:rFonts w:ascii="Arial" w:hAnsi="Arial" w:cs="Arial"/>
          <w:b/>
        </w:rPr>
        <w:t>5.</w:t>
      </w:r>
      <w:r w:rsidRPr="00070296">
        <w:rPr>
          <w:rFonts w:ascii="Arial" w:hAnsi="Arial" w:cs="Arial"/>
          <w:b/>
          <w:bCs/>
        </w:rPr>
        <w:t>Переходный этап</w:t>
      </w:r>
    </w:p>
    <w:p w14:paraId="46CEBE5A" w14:textId="77777777" w:rsidR="0067019C" w:rsidRPr="00456B9C" w:rsidRDefault="0067019C" w:rsidP="0067019C">
      <w:pPr>
        <w:rPr>
          <w:rFonts w:ascii="Arial" w:hAnsi="Arial" w:cs="Arial"/>
        </w:rPr>
      </w:pPr>
      <w:r w:rsidRPr="00456B9C">
        <w:rPr>
          <w:rFonts w:ascii="Arial" w:hAnsi="Arial" w:cs="Arial"/>
        </w:rPr>
        <w:t xml:space="preserve">    </w:t>
      </w:r>
      <w:r>
        <w:rPr>
          <w:rFonts w:ascii="Arial" w:hAnsi="Arial" w:cs="Arial"/>
        </w:rPr>
        <w:tab/>
      </w:r>
      <w:r w:rsidRPr="00456B9C">
        <w:rPr>
          <w:rFonts w:ascii="Arial" w:hAnsi="Arial" w:cs="Arial"/>
        </w:rPr>
        <w:t xml:space="preserve">После сдачи основной письменной работы по первому шагу у каждого резидента появляется возможность в течение двух недель составить и проработать </w:t>
      </w:r>
      <w:proofErr w:type="spellStart"/>
      <w:r w:rsidRPr="00456B9C">
        <w:rPr>
          <w:rFonts w:ascii="Arial" w:hAnsi="Arial" w:cs="Arial"/>
        </w:rPr>
        <w:t>постреабилитационный</w:t>
      </w:r>
      <w:proofErr w:type="spellEnd"/>
      <w:r w:rsidRPr="00456B9C">
        <w:rPr>
          <w:rFonts w:ascii="Arial" w:hAnsi="Arial" w:cs="Arial"/>
        </w:rPr>
        <w:t xml:space="preserve"> план. При выполнении этого задания подводятся итоги собственной реабилитации, анализируются достижения и ошибки, письменно фиксируются изменения, которые произошли за весь период реабилитации. </w:t>
      </w:r>
      <w:proofErr w:type="spellStart"/>
      <w:r w:rsidRPr="00456B9C">
        <w:rPr>
          <w:rFonts w:ascii="Arial" w:hAnsi="Arial" w:cs="Arial"/>
        </w:rPr>
        <w:t>Постреабилитационный</w:t>
      </w:r>
      <w:proofErr w:type="spellEnd"/>
      <w:r w:rsidRPr="00456B9C">
        <w:rPr>
          <w:rFonts w:ascii="Arial" w:hAnsi="Arial" w:cs="Arial"/>
        </w:rPr>
        <w:t xml:space="preserve"> план составляется в соответствии с четкой схемой, благодаря которой пациент имеет возможность отследить</w:t>
      </w:r>
      <w:r>
        <w:rPr>
          <w:rFonts w:ascii="Arial" w:hAnsi="Arial" w:cs="Arial"/>
        </w:rPr>
        <w:t xml:space="preserve"> изменения</w:t>
      </w:r>
      <w:r w:rsidRPr="00456B9C">
        <w:rPr>
          <w:rFonts w:ascii="Arial" w:hAnsi="Arial" w:cs="Arial"/>
        </w:rPr>
        <w:t>, произошедшие в образе мышления, на эмоциональном уровне, в умении наладить социальные связи, в физическом состоянии и отметить укрепление психического и духовного здоровья. Схема плана позволяет составить подробный распорядок дня на первые три месяца после выписки, в который пациент обязательно включает конкретные дела и поступки, способствующие самодисциплине и дальнейшему самооздоровлению.</w:t>
      </w:r>
    </w:p>
    <w:p w14:paraId="0469677A" w14:textId="77777777" w:rsidR="0067019C" w:rsidRPr="00456B9C" w:rsidRDefault="0067019C" w:rsidP="0067019C">
      <w:pPr>
        <w:rPr>
          <w:rFonts w:ascii="Arial" w:hAnsi="Arial" w:cs="Arial"/>
        </w:rPr>
      </w:pPr>
      <w:r w:rsidRPr="00456B9C">
        <w:rPr>
          <w:rFonts w:ascii="Arial" w:hAnsi="Arial" w:cs="Arial"/>
        </w:rPr>
        <w:t xml:space="preserve">      </w:t>
      </w:r>
      <w:r>
        <w:rPr>
          <w:rFonts w:ascii="Arial" w:hAnsi="Arial" w:cs="Arial"/>
        </w:rPr>
        <w:t xml:space="preserve">    </w:t>
      </w:r>
      <w:r w:rsidRPr="00456B9C">
        <w:rPr>
          <w:rFonts w:ascii="Arial" w:hAnsi="Arial" w:cs="Arial"/>
        </w:rPr>
        <w:t xml:space="preserve">Один из принципов, который пациенты </w:t>
      </w:r>
      <w:r>
        <w:rPr>
          <w:rFonts w:ascii="Arial" w:hAnsi="Arial" w:cs="Arial"/>
        </w:rPr>
        <w:t>принимают</w:t>
      </w:r>
      <w:r w:rsidRPr="00456B9C">
        <w:rPr>
          <w:rFonts w:ascii="Arial" w:hAnsi="Arial" w:cs="Arial"/>
        </w:rPr>
        <w:t xml:space="preserve">, а впоследствии </w:t>
      </w:r>
      <w:r>
        <w:rPr>
          <w:rFonts w:ascii="Arial" w:hAnsi="Arial" w:cs="Arial"/>
        </w:rPr>
        <w:t>следуют ему как в</w:t>
      </w:r>
      <w:r w:rsidRPr="00456B9C">
        <w:rPr>
          <w:rFonts w:ascii="Arial" w:hAnsi="Arial" w:cs="Arial"/>
        </w:rPr>
        <w:t xml:space="preserve"> Центре, </w:t>
      </w:r>
      <w:r>
        <w:rPr>
          <w:rFonts w:ascii="Arial" w:hAnsi="Arial" w:cs="Arial"/>
        </w:rPr>
        <w:t>так и</w:t>
      </w:r>
      <w:r w:rsidRPr="00456B9C">
        <w:rPr>
          <w:rFonts w:ascii="Arial" w:hAnsi="Arial" w:cs="Arial"/>
        </w:rPr>
        <w:t xml:space="preserve"> после выписки – это поиск наставника или </w:t>
      </w:r>
      <w:r>
        <w:rPr>
          <w:rFonts w:ascii="Arial" w:hAnsi="Arial" w:cs="Arial"/>
        </w:rPr>
        <w:t>«</w:t>
      </w:r>
      <w:r w:rsidRPr="00456B9C">
        <w:rPr>
          <w:rFonts w:ascii="Arial" w:hAnsi="Arial" w:cs="Arial"/>
        </w:rPr>
        <w:t>духовного спонсора</w:t>
      </w:r>
      <w:r>
        <w:rPr>
          <w:rFonts w:ascii="Arial" w:hAnsi="Arial" w:cs="Arial"/>
        </w:rPr>
        <w:t>»</w:t>
      </w:r>
      <w:r w:rsidRPr="00456B9C">
        <w:rPr>
          <w:rFonts w:ascii="Arial" w:hAnsi="Arial" w:cs="Arial"/>
        </w:rPr>
        <w:t xml:space="preserve">. Это человек, обладающий опытом работы по программе выздоровления, имеющий стаж жизни без ПАВ. </w:t>
      </w:r>
    </w:p>
    <w:p w14:paraId="5AB3728F" w14:textId="77777777" w:rsidR="0067019C" w:rsidRDefault="0067019C" w:rsidP="0067019C">
      <w:pPr>
        <w:rPr>
          <w:rFonts w:ascii="Arial" w:hAnsi="Arial" w:cs="Arial"/>
        </w:rPr>
      </w:pPr>
      <w:r>
        <w:rPr>
          <w:rFonts w:ascii="Arial" w:hAnsi="Arial" w:cs="Arial"/>
        </w:rPr>
        <w:tab/>
      </w:r>
      <w:r w:rsidRPr="00456B9C">
        <w:rPr>
          <w:rFonts w:ascii="Arial" w:hAnsi="Arial" w:cs="Arial"/>
        </w:rPr>
        <w:t xml:space="preserve">В последний день реабилитации в присутствии всех пациентов больной, готовящийся к выписке, зачитывает свой </w:t>
      </w:r>
      <w:proofErr w:type="spellStart"/>
      <w:r w:rsidRPr="00456B9C">
        <w:rPr>
          <w:rFonts w:ascii="Arial" w:hAnsi="Arial" w:cs="Arial"/>
        </w:rPr>
        <w:t>постреабилитационный</w:t>
      </w:r>
      <w:proofErr w:type="spellEnd"/>
      <w:r w:rsidRPr="00456B9C">
        <w:rPr>
          <w:rFonts w:ascii="Arial" w:hAnsi="Arial" w:cs="Arial"/>
        </w:rPr>
        <w:t xml:space="preserve"> план и защищает его сильные и слабые стороны. Таким образом, достигается выполнение еще одной цели – пациенты, находящиеся на лечении первые дни, могут увидеть те горизонты, к которым им самим еще предстоит идти на протяжении трёх месяцев. </w:t>
      </w:r>
    </w:p>
    <w:p w14:paraId="313EBD7A" w14:textId="77777777" w:rsidR="0067019C" w:rsidRDefault="0067019C" w:rsidP="0067019C">
      <w:pPr>
        <w:rPr>
          <w:rFonts w:ascii="Arial" w:hAnsi="Arial" w:cs="Arial"/>
        </w:rPr>
      </w:pPr>
      <w:r>
        <w:rPr>
          <w:rFonts w:ascii="Arial" w:hAnsi="Arial" w:cs="Arial"/>
        </w:rPr>
        <w:lastRenderedPageBreak/>
        <w:tab/>
        <w:t xml:space="preserve">Создание </w:t>
      </w:r>
      <w:r w:rsidRPr="00456B9C">
        <w:rPr>
          <w:rFonts w:ascii="Arial" w:hAnsi="Arial" w:cs="Arial"/>
        </w:rPr>
        <w:t>полн</w:t>
      </w:r>
      <w:r>
        <w:rPr>
          <w:rFonts w:ascii="Arial" w:hAnsi="Arial" w:cs="Arial"/>
        </w:rPr>
        <w:t>оценного, позитивно направленного</w:t>
      </w:r>
      <w:r w:rsidRPr="00456B9C">
        <w:rPr>
          <w:rFonts w:ascii="Arial" w:hAnsi="Arial" w:cs="Arial"/>
        </w:rPr>
        <w:t xml:space="preserve">, </w:t>
      </w:r>
      <w:r>
        <w:rPr>
          <w:rFonts w:ascii="Arial" w:hAnsi="Arial" w:cs="Arial"/>
        </w:rPr>
        <w:t xml:space="preserve">индивидуально и </w:t>
      </w:r>
      <w:r w:rsidRPr="00456B9C">
        <w:rPr>
          <w:rFonts w:ascii="Arial" w:hAnsi="Arial" w:cs="Arial"/>
        </w:rPr>
        <w:t>социально полезн</w:t>
      </w:r>
      <w:r>
        <w:rPr>
          <w:rFonts w:ascii="Arial" w:hAnsi="Arial" w:cs="Arial"/>
        </w:rPr>
        <w:t>ого духовного</w:t>
      </w:r>
      <w:r w:rsidRPr="00456B9C">
        <w:rPr>
          <w:rFonts w:ascii="Arial" w:hAnsi="Arial" w:cs="Arial"/>
        </w:rPr>
        <w:t xml:space="preserve"> план</w:t>
      </w:r>
      <w:r>
        <w:rPr>
          <w:rFonts w:ascii="Arial" w:hAnsi="Arial" w:cs="Arial"/>
        </w:rPr>
        <w:t>а</w:t>
      </w:r>
      <w:r w:rsidRPr="00456B9C">
        <w:rPr>
          <w:rFonts w:ascii="Arial" w:hAnsi="Arial" w:cs="Arial"/>
        </w:rPr>
        <w:t xml:space="preserve"> на </w:t>
      </w:r>
      <w:proofErr w:type="spellStart"/>
      <w:r w:rsidRPr="00456B9C">
        <w:rPr>
          <w:rFonts w:ascii="Arial" w:hAnsi="Arial" w:cs="Arial"/>
        </w:rPr>
        <w:t>постреабилитационный</w:t>
      </w:r>
      <w:proofErr w:type="spellEnd"/>
      <w:r w:rsidRPr="00456B9C">
        <w:rPr>
          <w:rFonts w:ascii="Arial" w:hAnsi="Arial" w:cs="Arial"/>
        </w:rPr>
        <w:t xml:space="preserve"> период </w:t>
      </w:r>
      <w:r>
        <w:rPr>
          <w:rFonts w:ascii="Arial" w:hAnsi="Arial" w:cs="Arial"/>
        </w:rPr>
        <w:t xml:space="preserve">является </w:t>
      </w:r>
      <w:r w:rsidRPr="00456B9C">
        <w:rPr>
          <w:rFonts w:ascii="Arial" w:hAnsi="Arial" w:cs="Arial"/>
        </w:rPr>
        <w:t>на завершение работы пациента в стационаре и необходимость перевода его на профилактический этап.</w:t>
      </w:r>
    </w:p>
    <w:p w14:paraId="4EF7CFE1" w14:textId="77777777" w:rsidR="0067019C" w:rsidRPr="00456B9C" w:rsidRDefault="0067019C" w:rsidP="0067019C">
      <w:pPr>
        <w:rPr>
          <w:rFonts w:ascii="Arial" w:hAnsi="Arial" w:cs="Arial"/>
        </w:rPr>
      </w:pPr>
    </w:p>
    <w:p w14:paraId="13EECD6C" w14:textId="77777777" w:rsidR="0067019C" w:rsidRPr="00456B9C" w:rsidRDefault="0067019C" w:rsidP="0067019C">
      <w:pPr>
        <w:rPr>
          <w:rFonts w:ascii="Arial" w:hAnsi="Arial" w:cs="Arial"/>
          <w:b/>
          <w:bCs/>
        </w:rPr>
      </w:pPr>
      <w:r>
        <w:rPr>
          <w:rFonts w:ascii="Arial" w:hAnsi="Arial" w:cs="Arial"/>
          <w:b/>
          <w:bCs/>
        </w:rPr>
        <w:t>6.</w:t>
      </w:r>
      <w:r w:rsidRPr="00456B9C">
        <w:rPr>
          <w:rFonts w:ascii="Arial" w:hAnsi="Arial" w:cs="Arial"/>
          <w:b/>
          <w:bCs/>
        </w:rPr>
        <w:t>Профилактический этап</w:t>
      </w:r>
    </w:p>
    <w:p w14:paraId="4B4B642D" w14:textId="77777777" w:rsidR="0067019C" w:rsidRDefault="0067019C" w:rsidP="0067019C">
      <w:pPr>
        <w:rPr>
          <w:rFonts w:ascii="Arial" w:hAnsi="Arial" w:cs="Arial"/>
        </w:rPr>
      </w:pPr>
      <w:r w:rsidRPr="00456B9C">
        <w:rPr>
          <w:rFonts w:ascii="Arial" w:hAnsi="Arial" w:cs="Arial"/>
        </w:rPr>
        <w:t>После завершения программы интенсивной реабилитации резидент включается в программы поддерживающей реабилитации, профилактические (</w:t>
      </w:r>
      <w:proofErr w:type="spellStart"/>
      <w:r w:rsidRPr="00456B9C">
        <w:rPr>
          <w:rFonts w:ascii="Arial" w:hAnsi="Arial" w:cs="Arial"/>
        </w:rPr>
        <w:t>постреабилитационные</w:t>
      </w:r>
      <w:proofErr w:type="spellEnd"/>
      <w:r w:rsidRPr="00456B9C">
        <w:rPr>
          <w:rFonts w:ascii="Arial" w:hAnsi="Arial" w:cs="Arial"/>
        </w:rPr>
        <w:t>), направленные на усиление мотивов личностного и социального роста, на профилактику рецидивов заболевания. Их продолжительность строго индивидуальна, определяется стабильностью интегрированности больного в общество, но должна быть не менее одного года.</w:t>
      </w:r>
    </w:p>
    <w:p w14:paraId="264EF82D" w14:textId="77777777" w:rsidR="0067019C" w:rsidRPr="00A32E47" w:rsidRDefault="0067019C" w:rsidP="0067019C">
      <w:pPr>
        <w:rPr>
          <w:rFonts w:ascii="Arial" w:hAnsi="Arial" w:cs="Arial"/>
        </w:rPr>
      </w:pPr>
      <w:r w:rsidRPr="00A32E47">
        <w:rPr>
          <w:rFonts w:ascii="Arial" w:hAnsi="Arial" w:cs="Arial"/>
        </w:rPr>
        <w:t xml:space="preserve">Психологическое консультирование в </w:t>
      </w:r>
      <w:proofErr w:type="spellStart"/>
      <w:r w:rsidRPr="00A32E47">
        <w:rPr>
          <w:rFonts w:ascii="Arial" w:hAnsi="Arial" w:cs="Arial"/>
        </w:rPr>
        <w:t>постреабилитационный</w:t>
      </w:r>
      <w:proofErr w:type="spellEnd"/>
      <w:r w:rsidRPr="00A32E47">
        <w:rPr>
          <w:rFonts w:ascii="Arial" w:hAnsi="Arial" w:cs="Arial"/>
        </w:rPr>
        <w:t xml:space="preserve"> период направлено на полноценную интеграцию наркозависимого в общество, то есть на эффективное применение знаний и навыков ведения трезвой жизни, полученных в центре. Именно на этом этапе важно научить зависимого самостоятельно использовать свой и чужой опыт преодоления трудностей на пути выздоровления, а также продолжать работу над принятием себя и своей болезни.</w:t>
      </w:r>
    </w:p>
    <w:p w14:paraId="3E93AA6B" w14:textId="77777777" w:rsidR="0067019C" w:rsidRDefault="0067019C" w:rsidP="0067019C">
      <w:pPr>
        <w:rPr>
          <w:rFonts w:ascii="Arial" w:hAnsi="Arial" w:cs="Arial"/>
        </w:rPr>
      </w:pPr>
      <w:r w:rsidRPr="00A32E47">
        <w:rPr>
          <w:rFonts w:ascii="Arial" w:hAnsi="Arial" w:cs="Arial"/>
        </w:rPr>
        <w:t>Полноценным продолжением такой работы является еще одно письменное задание, которое непременно должно выполняться с наставником в амбулаторных условиях. Для людей, склонных к рецидивам, существует специально разработанный журнал по профилактике срыва, в котором возврат к употреблению химических веществ рассматривается как процесс со своими симптомами, своей особенной динамикой, особенностями, но процесс обратимый. Суть работы по такому журналу заключается в том, что зависимый под бдительным руководством наставника учится распознавать индивидуальные предвестники, сигналы, говорящие о том, что процесс развивается, что заболевание прогрессирует. Самое ценное в этой работе - знание, что срыв - процесс обратимый, его можно локализовать пока еще не поздно. Помощь наставника необходима, чтобы не запутаться в терминологии и пользоваться опытом человека, живущего трезво и удачно пережившего многочисленные стрессовые ситуации. Кроме квалифицированной помощи, начинающему выздоравливать человеку необходима эмоциональная поддержка наставника. Взаимоотношения «духовный спонсор - подопечный» взаимовыгодны и удовлетворяют базовые потребности обеих сторон.</w:t>
      </w:r>
    </w:p>
    <w:p w14:paraId="41FD9D11" w14:textId="77777777" w:rsidR="0067019C" w:rsidRPr="00E81EBA" w:rsidRDefault="0067019C" w:rsidP="0067019C">
      <w:pPr>
        <w:rPr>
          <w:rFonts w:ascii="Arial" w:hAnsi="Arial" w:cs="Arial"/>
        </w:rPr>
      </w:pPr>
      <w:r w:rsidRPr="00E81EBA">
        <w:rPr>
          <w:rFonts w:ascii="Arial" w:hAnsi="Arial" w:cs="Arial"/>
        </w:rPr>
        <w:t xml:space="preserve">В период </w:t>
      </w:r>
      <w:proofErr w:type="spellStart"/>
      <w:r w:rsidRPr="00E81EBA">
        <w:rPr>
          <w:rFonts w:ascii="Arial" w:hAnsi="Arial" w:cs="Arial"/>
        </w:rPr>
        <w:t>постреабилитации</w:t>
      </w:r>
      <w:proofErr w:type="spellEnd"/>
      <w:r w:rsidRPr="00E81EBA">
        <w:rPr>
          <w:rFonts w:ascii="Arial" w:hAnsi="Arial" w:cs="Arial"/>
        </w:rPr>
        <w:t xml:space="preserve"> наставник отслеживает динамику как </w:t>
      </w:r>
      <w:r w:rsidRPr="00E81EBA">
        <w:rPr>
          <w:rFonts w:ascii="Arial" w:hAnsi="Arial" w:cs="Arial"/>
        </w:rPr>
        <w:br/>
        <w:t xml:space="preserve">психо - эмоционального так и физического состояния пациента, которые могут привести к срыву. Существует два типа срыва: психо - эмоциональный, когда у пациента на фоне благополучия может возникнуть компульсивное влечение к ПАВ, снижение настроения (депрессии), обострениям сопутствующих заболеваний и физический срыв – рецидив, когда человек возобновляет употребление психоактивных веществ. Очень важно на данном этапе не допустить рецидива. </w:t>
      </w:r>
    </w:p>
    <w:p w14:paraId="397F78FB" w14:textId="77777777" w:rsidR="0067019C" w:rsidRPr="00E81EBA" w:rsidRDefault="0067019C" w:rsidP="0067019C">
      <w:pPr>
        <w:rPr>
          <w:rFonts w:ascii="Arial" w:hAnsi="Arial" w:cs="Arial"/>
        </w:rPr>
      </w:pPr>
      <w:r w:rsidRPr="00E81EBA">
        <w:rPr>
          <w:rFonts w:ascii="Arial" w:hAnsi="Arial" w:cs="Arial"/>
        </w:rPr>
        <w:t xml:space="preserve">В случае выявления данных состояний, наставник своевременно подключает к работе специалистов: врача психиатра- нарколога, психолога, психотерапевта, которые проведут диагностику психо - эмоционального фона пациента и на основании заключения ВК (врачебной комиссии) направят на стационарный курс «Профилактики срыва» (индивидуальная программа), длительностью до 30 дней. </w:t>
      </w:r>
    </w:p>
    <w:p w14:paraId="6A510CEC" w14:textId="77777777" w:rsidR="0067019C" w:rsidRPr="00E81EBA" w:rsidRDefault="0067019C" w:rsidP="0067019C">
      <w:pPr>
        <w:rPr>
          <w:rFonts w:ascii="Arial" w:hAnsi="Arial" w:cs="Arial"/>
        </w:rPr>
      </w:pPr>
      <w:r w:rsidRPr="00E81EBA">
        <w:rPr>
          <w:rFonts w:ascii="Arial" w:hAnsi="Arial" w:cs="Arial"/>
        </w:rPr>
        <w:t>Программа «Профилактика срыва» включает в себя:</w:t>
      </w:r>
    </w:p>
    <w:p w14:paraId="4269AE79" w14:textId="77777777" w:rsidR="0067019C" w:rsidRPr="00E81EBA" w:rsidRDefault="0067019C" w:rsidP="0067019C">
      <w:pPr>
        <w:rPr>
          <w:rFonts w:ascii="Arial" w:hAnsi="Arial" w:cs="Arial"/>
        </w:rPr>
      </w:pPr>
      <w:r w:rsidRPr="00E81EBA">
        <w:rPr>
          <w:rFonts w:ascii="Arial" w:hAnsi="Arial" w:cs="Arial"/>
        </w:rPr>
        <w:t>разбор причин возникновения срыва,</w:t>
      </w:r>
    </w:p>
    <w:p w14:paraId="6B5731A5" w14:textId="77777777" w:rsidR="0067019C" w:rsidRPr="00E81EBA" w:rsidRDefault="0067019C" w:rsidP="0067019C">
      <w:pPr>
        <w:rPr>
          <w:rFonts w:ascii="Arial" w:hAnsi="Arial" w:cs="Arial"/>
        </w:rPr>
      </w:pPr>
      <w:r w:rsidRPr="00E81EBA">
        <w:rPr>
          <w:rFonts w:ascii="Arial" w:hAnsi="Arial" w:cs="Arial"/>
        </w:rPr>
        <w:t xml:space="preserve">практическое руководство по анализу и предотвращению срывного </w:t>
      </w:r>
    </w:p>
    <w:p w14:paraId="0B18710B" w14:textId="77777777" w:rsidR="0067019C" w:rsidRPr="00E81EBA" w:rsidRDefault="0067019C" w:rsidP="0067019C">
      <w:pPr>
        <w:rPr>
          <w:rFonts w:ascii="Arial" w:hAnsi="Arial" w:cs="Arial"/>
        </w:rPr>
      </w:pPr>
      <w:r w:rsidRPr="00E81EBA">
        <w:rPr>
          <w:rFonts w:ascii="Arial" w:hAnsi="Arial" w:cs="Arial"/>
        </w:rPr>
        <w:t>процесса,</w:t>
      </w:r>
    </w:p>
    <w:p w14:paraId="43B56E44" w14:textId="77777777" w:rsidR="0067019C" w:rsidRPr="00E81EBA" w:rsidRDefault="0067019C" w:rsidP="0067019C">
      <w:pPr>
        <w:rPr>
          <w:rFonts w:ascii="Arial" w:hAnsi="Arial" w:cs="Arial"/>
        </w:rPr>
      </w:pPr>
      <w:r w:rsidRPr="00E81EBA">
        <w:rPr>
          <w:rFonts w:ascii="Arial" w:hAnsi="Arial" w:cs="Arial"/>
        </w:rPr>
        <w:t>практическая и индивидуальная работа в условиях стационарной</w:t>
      </w:r>
    </w:p>
    <w:p w14:paraId="2253F42E" w14:textId="77777777" w:rsidR="0067019C" w:rsidRPr="00E81EBA" w:rsidRDefault="0067019C" w:rsidP="0067019C">
      <w:pPr>
        <w:rPr>
          <w:rFonts w:ascii="Arial" w:hAnsi="Arial" w:cs="Arial"/>
        </w:rPr>
      </w:pPr>
      <w:r w:rsidRPr="00E81EBA">
        <w:rPr>
          <w:rFonts w:ascii="Arial" w:hAnsi="Arial" w:cs="Arial"/>
        </w:rPr>
        <w:t>реабилитации, подходящей для работы в малых группах.</w:t>
      </w:r>
    </w:p>
    <w:p w14:paraId="09CB5B83" w14:textId="77777777" w:rsidR="0067019C" w:rsidRPr="00E81EBA" w:rsidRDefault="0067019C" w:rsidP="0067019C">
      <w:pPr>
        <w:rPr>
          <w:rFonts w:ascii="Arial" w:hAnsi="Arial" w:cs="Arial"/>
        </w:rPr>
      </w:pPr>
      <w:r w:rsidRPr="00E81EBA">
        <w:rPr>
          <w:rFonts w:ascii="Arial" w:hAnsi="Arial" w:cs="Arial"/>
        </w:rPr>
        <w:t xml:space="preserve">В случае стабильного   психо - эмоционального состояния, положительной динамики в </w:t>
      </w:r>
      <w:proofErr w:type="spellStart"/>
      <w:r w:rsidRPr="00E81EBA">
        <w:rPr>
          <w:rFonts w:ascii="Arial" w:hAnsi="Arial" w:cs="Arial"/>
        </w:rPr>
        <w:t>постреабилитационный</w:t>
      </w:r>
      <w:proofErr w:type="spellEnd"/>
      <w:r w:rsidRPr="00E81EBA">
        <w:rPr>
          <w:rFonts w:ascii="Arial" w:hAnsi="Arial" w:cs="Arial"/>
        </w:rPr>
        <w:t xml:space="preserve"> период резидент продолжает работу с наставниками и </w:t>
      </w:r>
      <w:r w:rsidRPr="00E81EBA">
        <w:rPr>
          <w:rFonts w:ascii="Arial" w:hAnsi="Arial" w:cs="Arial"/>
        </w:rPr>
        <w:lastRenderedPageBreak/>
        <w:t>специалистами ССК.</w:t>
      </w:r>
    </w:p>
    <w:p w14:paraId="5982590D" w14:textId="77777777" w:rsidR="0067019C" w:rsidRPr="006B719F" w:rsidRDefault="0067019C" w:rsidP="0067019C">
      <w:pPr>
        <w:rPr>
          <w:rFonts w:ascii="Arial" w:hAnsi="Arial" w:cs="Arial"/>
        </w:rPr>
      </w:pPr>
      <w:r>
        <w:rPr>
          <w:rFonts w:ascii="Arial" w:hAnsi="Arial" w:cs="Arial"/>
        </w:rPr>
        <w:t xml:space="preserve">         </w:t>
      </w:r>
      <w:r w:rsidRPr="00A32E47">
        <w:rPr>
          <w:rFonts w:ascii="Arial" w:hAnsi="Arial" w:cs="Arial"/>
        </w:rPr>
        <w:t>Основным направлением работы специалистов ССК на проф</w:t>
      </w:r>
      <w:r w:rsidRPr="00456B9C">
        <w:rPr>
          <w:rFonts w:ascii="Arial" w:hAnsi="Arial" w:cs="Arial"/>
        </w:rPr>
        <w:t>илактическом этапе реабилитации является семейное консультирование, так как именно благополучная обстановка в семье зависимого является необходимым условием для успешной социализации пациента.</w:t>
      </w:r>
      <w:r>
        <w:rPr>
          <w:rFonts w:ascii="Arial" w:hAnsi="Arial" w:cs="Arial"/>
        </w:rPr>
        <w:t xml:space="preserve"> </w:t>
      </w:r>
      <w:r w:rsidRPr="00456B9C">
        <w:rPr>
          <w:rFonts w:ascii="Arial" w:hAnsi="Arial" w:cs="Arial"/>
        </w:rPr>
        <w:t xml:space="preserve"> Семья - уникальная система, все члены которой взаимосвязаны и взаимозависимы. Действие одного неизменно вызывает ответную реакцию другого, причем спектр реагирования весьма разнообразен. Особым типом семейных отношений являются детско-родительские отношения. Очень часто зависимый от ПАВ, сосредотачиваясь на этапах своего выздоровления, не имеет знаний и понимания о созависимости, т.е. о «болезни» </w:t>
      </w:r>
      <w:r w:rsidRPr="006B719F">
        <w:rPr>
          <w:rFonts w:ascii="Arial" w:hAnsi="Arial" w:cs="Arial"/>
        </w:rPr>
        <w:t xml:space="preserve">его родных и близких людей. </w:t>
      </w:r>
    </w:p>
    <w:p w14:paraId="789F24DB" w14:textId="77777777" w:rsidR="0067019C" w:rsidRPr="005145F4" w:rsidRDefault="0067019C" w:rsidP="0067019C">
      <w:pPr>
        <w:rPr>
          <w:rFonts w:ascii="Arial" w:hAnsi="Arial" w:cs="Arial"/>
        </w:rPr>
      </w:pPr>
      <w:r w:rsidRPr="006B719F">
        <w:rPr>
          <w:rFonts w:ascii="Arial" w:hAnsi="Arial" w:cs="Arial"/>
        </w:rPr>
        <w:t xml:space="preserve">Консультирование семьи должно быть направлено, в первую очередь, на восстановление связи членов семьи друг с другом. На этом этапе работа направлена на разные аспекты личности: это движение от разрушающей зависимости к здоровому психическому, физическому, социальному и духовному развитию </w:t>
      </w:r>
      <w:r w:rsidRPr="005145F4">
        <w:rPr>
          <w:rFonts w:ascii="Arial" w:hAnsi="Arial" w:cs="Arial"/>
        </w:rPr>
        <w:t xml:space="preserve">семьи. </w:t>
      </w:r>
    </w:p>
    <w:p w14:paraId="0C55DD4C" w14:textId="77777777" w:rsidR="0067019C" w:rsidRPr="005145F4" w:rsidRDefault="0067019C" w:rsidP="0067019C">
      <w:pPr>
        <w:rPr>
          <w:rFonts w:ascii="Arial" w:hAnsi="Arial" w:cs="Arial"/>
          <w:bCs/>
          <w:spacing w:val="-2"/>
        </w:rPr>
      </w:pPr>
      <w:r w:rsidRPr="005145F4">
        <w:rPr>
          <w:rFonts w:ascii="Arial" w:hAnsi="Arial" w:cs="Arial"/>
        </w:rPr>
        <w:t xml:space="preserve">На этапе реконструкции семейных отношений осуществляется групповое или индивидуальное обсуждение актуальных семейных проблем. В этих же группах проводится обучение правилам конструктивного спора. При работе с каждой семьёй, цели и задачи уникальны, как и её жизненная ситуация. Но если говорить об общей задаче консультирования семьи, то это вовсе не «обеспечение психологического комфорта» и «избавление от страданий». Главное в кризисной ситуации – помочь принять жизнь во всех её проявлениях, не исключая страдания, пройти через жизненные трудности и переосмыслив свои отношения с собой, другими, миром в целом, принять ответственность за свою жизнь и жизнь своих близких и продуктивно преобразовать жизненную ситуацию.   </w:t>
      </w:r>
    </w:p>
    <w:p w14:paraId="55176A46" w14:textId="77777777" w:rsidR="0067019C" w:rsidRPr="00456B9C" w:rsidRDefault="0067019C" w:rsidP="0067019C">
      <w:pPr>
        <w:rPr>
          <w:rFonts w:ascii="Arial" w:hAnsi="Arial" w:cs="Arial"/>
        </w:rPr>
      </w:pPr>
      <w:r w:rsidRPr="00456B9C">
        <w:rPr>
          <w:rFonts w:ascii="Arial" w:hAnsi="Arial" w:cs="Arial"/>
        </w:rPr>
        <w:t xml:space="preserve">          В ходе консультативной беседы имеется возможность шире взглянуть на ситуацию, иначе оценить свою роль в ней и в соответствии с этим новым видением, изменить своё отношение к происходящему и собственное поведение. </w:t>
      </w:r>
      <w:r>
        <w:rPr>
          <w:rFonts w:ascii="Arial" w:hAnsi="Arial" w:cs="Arial"/>
        </w:rPr>
        <w:t>Ц</w:t>
      </w:r>
      <w:r w:rsidRPr="00456B9C">
        <w:rPr>
          <w:rFonts w:ascii="Arial" w:hAnsi="Arial" w:cs="Arial"/>
        </w:rPr>
        <w:t xml:space="preserve">ель семейного консультирования - помощь в превращении </w:t>
      </w:r>
      <w:proofErr w:type="spellStart"/>
      <w:r w:rsidRPr="00456B9C">
        <w:rPr>
          <w:rFonts w:ascii="Arial" w:hAnsi="Arial" w:cs="Arial"/>
        </w:rPr>
        <w:t>дисфункциональной</w:t>
      </w:r>
      <w:proofErr w:type="spellEnd"/>
      <w:r w:rsidRPr="00456B9C">
        <w:rPr>
          <w:rFonts w:ascii="Arial" w:hAnsi="Arial" w:cs="Arial"/>
        </w:rPr>
        <w:t xml:space="preserve"> семьи в функциональную.</w:t>
      </w:r>
    </w:p>
    <w:p w14:paraId="7E54EC12" w14:textId="77777777" w:rsidR="0067019C" w:rsidRPr="00456B9C" w:rsidRDefault="0067019C" w:rsidP="0067019C">
      <w:pPr>
        <w:rPr>
          <w:rFonts w:ascii="Arial" w:hAnsi="Arial" w:cs="Arial"/>
        </w:rPr>
      </w:pPr>
      <w:r w:rsidRPr="00456B9C">
        <w:rPr>
          <w:rFonts w:ascii="Arial" w:hAnsi="Arial" w:cs="Arial"/>
        </w:rPr>
        <w:t xml:space="preserve">         Профилактический этап реабилитации достаточно сложно ограничить временными рамками, т.к. ресоциализация больных наркоманией является, скорее, процессом, не имеющим конечной точки, чем действием, имеющим начало и строго определенное окончание. Несмотря на это, тщательно проанализированный опыт реабилитации </w:t>
      </w:r>
      <w:r>
        <w:rPr>
          <w:rFonts w:ascii="Arial" w:hAnsi="Arial" w:cs="Arial"/>
        </w:rPr>
        <w:t>пациентом</w:t>
      </w:r>
      <w:r w:rsidRPr="00456B9C">
        <w:rPr>
          <w:rFonts w:ascii="Arial" w:hAnsi="Arial" w:cs="Arial"/>
        </w:rPr>
        <w:t xml:space="preserve"> в условиях проекта «Феникс» убедительно доказывает, что стойкая ремиссия на протяжении более 18 месяцев может служить основанием для завершения работы зависимого со специалистами центра. При этом посещение групп самопомощи не должно прекращаться сразу после окончания работы со специалистами, и необходимость в ней определяется строго индивидуально самим зависимым или его наставником.</w:t>
      </w:r>
    </w:p>
    <w:p w14:paraId="1AF17D48" w14:textId="77777777" w:rsidR="0067019C" w:rsidRPr="00456B9C" w:rsidRDefault="0067019C" w:rsidP="0067019C">
      <w:pPr>
        <w:rPr>
          <w:rFonts w:ascii="Arial" w:hAnsi="Arial" w:cs="Arial"/>
          <w:b/>
          <w:bCs/>
        </w:rPr>
      </w:pPr>
      <w:r w:rsidRPr="00456B9C">
        <w:rPr>
          <w:rFonts w:ascii="Arial" w:hAnsi="Arial" w:cs="Arial"/>
        </w:rPr>
        <w:t xml:space="preserve">         Еженедельно специалистами ССК проводится социальный патронаж среди лиц, прошедших реабилитацию в ГАУ ТО «ОЦПР», с целью определения степени эффективности прохождения реабилитации, а также для пролонгированной поддержки бывших пациентов в условиях их проживания. Специалисты ССК проводят беседы с пациентами и их родственниками, дают рекомендации в разрешении трудных ж</w:t>
      </w:r>
      <w:r>
        <w:rPr>
          <w:rFonts w:ascii="Arial" w:hAnsi="Arial" w:cs="Arial"/>
        </w:rPr>
        <w:t>изненных ситуаций</w:t>
      </w:r>
      <w:r w:rsidRPr="00456B9C">
        <w:rPr>
          <w:rFonts w:ascii="Arial" w:hAnsi="Arial" w:cs="Arial"/>
        </w:rPr>
        <w:t>.</w:t>
      </w:r>
    </w:p>
    <w:p w14:paraId="64682577" w14:textId="77777777" w:rsidR="0067019C" w:rsidRDefault="0067019C" w:rsidP="0067019C">
      <w:pPr>
        <w:rPr>
          <w:rFonts w:ascii="Arial" w:hAnsi="Arial" w:cs="Arial"/>
          <w:b/>
        </w:rPr>
      </w:pPr>
    </w:p>
    <w:p w14:paraId="0A7242EA" w14:textId="77777777" w:rsidR="0067019C" w:rsidRPr="00E56ACD" w:rsidRDefault="0067019C" w:rsidP="0067019C">
      <w:pPr>
        <w:rPr>
          <w:rFonts w:ascii="Arial" w:hAnsi="Arial" w:cs="Arial"/>
          <w:b/>
        </w:rPr>
      </w:pPr>
      <w:r w:rsidRPr="00E56ACD">
        <w:rPr>
          <w:rFonts w:ascii="Arial" w:hAnsi="Arial" w:cs="Arial"/>
          <w:b/>
        </w:rPr>
        <w:t>Материально-техническое обеспечение</w:t>
      </w:r>
      <w:r>
        <w:rPr>
          <w:rFonts w:ascii="Arial" w:hAnsi="Arial" w:cs="Arial"/>
          <w:b/>
        </w:rPr>
        <w:t xml:space="preserve"> проекта</w:t>
      </w:r>
    </w:p>
    <w:tbl>
      <w:tblPr>
        <w:tblW w:w="10403"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7709"/>
      </w:tblGrid>
      <w:tr w:rsidR="0067019C" w:rsidRPr="00E56ACD" w14:paraId="77E99A3C" w14:textId="77777777" w:rsidTr="000C0E3D">
        <w:trPr>
          <w:trHeight w:val="551"/>
        </w:trPr>
        <w:tc>
          <w:tcPr>
            <w:tcW w:w="2694" w:type="dxa"/>
            <w:tcBorders>
              <w:top w:val="single" w:sz="4" w:space="0" w:color="auto"/>
              <w:left w:val="single" w:sz="4" w:space="0" w:color="auto"/>
              <w:bottom w:val="single" w:sz="4" w:space="0" w:color="auto"/>
              <w:right w:val="single" w:sz="4" w:space="0" w:color="auto"/>
            </w:tcBorders>
          </w:tcPr>
          <w:p w14:paraId="5C7DC813" w14:textId="77777777" w:rsidR="0067019C" w:rsidRPr="00E56ACD" w:rsidRDefault="0067019C" w:rsidP="0067019C">
            <w:pPr>
              <w:rPr>
                <w:rFonts w:ascii="Arial" w:hAnsi="Arial" w:cs="Arial"/>
              </w:rPr>
            </w:pPr>
            <w:r w:rsidRPr="00E56ACD">
              <w:rPr>
                <w:rFonts w:ascii="Arial" w:hAnsi="Arial" w:cs="Arial"/>
              </w:rPr>
              <w:t>Этап</w:t>
            </w:r>
          </w:p>
        </w:tc>
        <w:tc>
          <w:tcPr>
            <w:tcW w:w="7709" w:type="dxa"/>
            <w:tcBorders>
              <w:top w:val="single" w:sz="4" w:space="0" w:color="auto"/>
              <w:left w:val="single" w:sz="4" w:space="0" w:color="auto"/>
              <w:bottom w:val="single" w:sz="4" w:space="0" w:color="auto"/>
              <w:right w:val="single" w:sz="4" w:space="0" w:color="auto"/>
            </w:tcBorders>
          </w:tcPr>
          <w:p w14:paraId="60715C2A" w14:textId="77777777" w:rsidR="0067019C" w:rsidRPr="00E56ACD" w:rsidRDefault="0067019C" w:rsidP="0067019C">
            <w:pPr>
              <w:rPr>
                <w:rFonts w:ascii="Arial" w:hAnsi="Arial" w:cs="Arial"/>
              </w:rPr>
            </w:pPr>
            <w:r>
              <w:rPr>
                <w:rFonts w:ascii="Arial" w:hAnsi="Arial" w:cs="Arial"/>
              </w:rPr>
              <w:t xml:space="preserve">Материальное обеспечение </w:t>
            </w:r>
          </w:p>
        </w:tc>
      </w:tr>
      <w:tr w:rsidR="0067019C" w:rsidRPr="00E56ACD" w14:paraId="2FAB7620" w14:textId="77777777" w:rsidTr="000C0E3D">
        <w:trPr>
          <w:trHeight w:val="672"/>
        </w:trPr>
        <w:tc>
          <w:tcPr>
            <w:tcW w:w="2694" w:type="dxa"/>
            <w:tcBorders>
              <w:top w:val="single" w:sz="4" w:space="0" w:color="auto"/>
              <w:left w:val="single" w:sz="4" w:space="0" w:color="auto"/>
              <w:bottom w:val="single" w:sz="4" w:space="0" w:color="auto"/>
              <w:right w:val="single" w:sz="4" w:space="0" w:color="auto"/>
            </w:tcBorders>
          </w:tcPr>
          <w:p w14:paraId="57CEEDFA" w14:textId="77777777" w:rsidR="0067019C" w:rsidRPr="00862ECF" w:rsidRDefault="0067019C" w:rsidP="0067019C">
            <w:pPr>
              <w:rPr>
                <w:rFonts w:ascii="Arial" w:hAnsi="Arial" w:cs="Arial"/>
              </w:rPr>
            </w:pPr>
            <w:r w:rsidRPr="00862ECF">
              <w:rPr>
                <w:rFonts w:ascii="Arial" w:hAnsi="Arial" w:cs="Arial"/>
              </w:rPr>
              <w:t>Подготовительный</w:t>
            </w:r>
          </w:p>
        </w:tc>
        <w:tc>
          <w:tcPr>
            <w:tcW w:w="7709" w:type="dxa"/>
            <w:tcBorders>
              <w:top w:val="single" w:sz="4" w:space="0" w:color="auto"/>
              <w:left w:val="single" w:sz="4" w:space="0" w:color="auto"/>
              <w:bottom w:val="single" w:sz="4" w:space="0" w:color="auto"/>
              <w:right w:val="single" w:sz="4" w:space="0" w:color="auto"/>
            </w:tcBorders>
          </w:tcPr>
          <w:p w14:paraId="388C652A" w14:textId="77777777" w:rsidR="0067019C" w:rsidRDefault="0067019C" w:rsidP="0067019C">
            <w:pPr>
              <w:rPr>
                <w:rFonts w:ascii="Arial" w:hAnsi="Arial" w:cs="Arial"/>
              </w:rPr>
            </w:pPr>
            <w:r>
              <w:rPr>
                <w:rFonts w:ascii="Arial" w:hAnsi="Arial" w:cs="Arial"/>
              </w:rPr>
              <w:t>Помещение амбулаторной службы в городе</w:t>
            </w:r>
          </w:p>
          <w:p w14:paraId="7D11D1D3" w14:textId="77777777" w:rsidR="0067019C" w:rsidRPr="00E56ACD" w:rsidRDefault="0067019C" w:rsidP="0067019C">
            <w:pPr>
              <w:rPr>
                <w:rFonts w:ascii="Arial" w:hAnsi="Arial" w:cs="Arial"/>
              </w:rPr>
            </w:pPr>
          </w:p>
        </w:tc>
      </w:tr>
      <w:tr w:rsidR="0067019C" w:rsidRPr="00E56ACD" w14:paraId="029EF0B0" w14:textId="77777777" w:rsidTr="000C0E3D">
        <w:trPr>
          <w:trHeight w:val="224"/>
        </w:trPr>
        <w:tc>
          <w:tcPr>
            <w:tcW w:w="2694" w:type="dxa"/>
            <w:tcBorders>
              <w:top w:val="single" w:sz="4" w:space="0" w:color="auto"/>
              <w:left w:val="single" w:sz="4" w:space="0" w:color="auto"/>
              <w:bottom w:val="single" w:sz="4" w:space="0" w:color="auto"/>
              <w:right w:val="single" w:sz="4" w:space="0" w:color="auto"/>
            </w:tcBorders>
          </w:tcPr>
          <w:p w14:paraId="5FDF87CF" w14:textId="77777777" w:rsidR="0067019C" w:rsidRPr="00862ECF" w:rsidRDefault="0067019C" w:rsidP="0067019C">
            <w:pPr>
              <w:rPr>
                <w:rFonts w:ascii="Arial" w:hAnsi="Arial" w:cs="Arial"/>
              </w:rPr>
            </w:pPr>
            <w:r w:rsidRPr="00862ECF">
              <w:rPr>
                <w:rFonts w:ascii="Arial" w:hAnsi="Arial" w:cs="Arial"/>
              </w:rPr>
              <w:t>Восстановительный</w:t>
            </w:r>
          </w:p>
        </w:tc>
        <w:tc>
          <w:tcPr>
            <w:tcW w:w="7709" w:type="dxa"/>
            <w:tcBorders>
              <w:top w:val="single" w:sz="4" w:space="0" w:color="auto"/>
              <w:left w:val="single" w:sz="4" w:space="0" w:color="auto"/>
              <w:bottom w:val="single" w:sz="4" w:space="0" w:color="auto"/>
              <w:right w:val="single" w:sz="4" w:space="0" w:color="auto"/>
            </w:tcBorders>
          </w:tcPr>
          <w:p w14:paraId="1D69F667" w14:textId="77777777" w:rsidR="0067019C" w:rsidRDefault="0067019C" w:rsidP="0067019C">
            <w:pPr>
              <w:rPr>
                <w:rFonts w:ascii="Arial" w:hAnsi="Arial" w:cs="Arial"/>
              </w:rPr>
            </w:pPr>
            <w:r>
              <w:rPr>
                <w:rFonts w:ascii="Arial" w:hAnsi="Arial" w:cs="Arial"/>
              </w:rPr>
              <w:t>Отделение восстановительной медицины</w:t>
            </w:r>
          </w:p>
          <w:p w14:paraId="051E9DF8" w14:textId="77777777" w:rsidR="0067019C" w:rsidRPr="00E56ACD" w:rsidRDefault="0067019C" w:rsidP="0067019C">
            <w:pPr>
              <w:rPr>
                <w:rFonts w:ascii="Arial" w:hAnsi="Arial" w:cs="Arial"/>
              </w:rPr>
            </w:pPr>
            <w:r w:rsidRPr="00E56ACD">
              <w:rPr>
                <w:rFonts w:ascii="Arial" w:hAnsi="Arial" w:cs="Arial"/>
              </w:rPr>
              <w:lastRenderedPageBreak/>
              <w:t xml:space="preserve"> </w:t>
            </w:r>
          </w:p>
        </w:tc>
      </w:tr>
      <w:tr w:rsidR="0067019C" w:rsidRPr="00E56ACD" w14:paraId="00575502" w14:textId="77777777" w:rsidTr="000C0E3D">
        <w:trPr>
          <w:trHeight w:val="301"/>
        </w:trPr>
        <w:tc>
          <w:tcPr>
            <w:tcW w:w="2694" w:type="dxa"/>
            <w:tcBorders>
              <w:top w:val="single" w:sz="4" w:space="0" w:color="auto"/>
              <w:left w:val="single" w:sz="4" w:space="0" w:color="auto"/>
              <w:bottom w:val="single" w:sz="4" w:space="0" w:color="auto"/>
              <w:right w:val="single" w:sz="4" w:space="0" w:color="auto"/>
            </w:tcBorders>
          </w:tcPr>
          <w:p w14:paraId="26844F41" w14:textId="77777777" w:rsidR="0067019C" w:rsidRPr="00862ECF" w:rsidRDefault="0067019C" w:rsidP="0067019C">
            <w:pPr>
              <w:rPr>
                <w:rFonts w:ascii="Arial" w:hAnsi="Arial" w:cs="Arial"/>
              </w:rPr>
            </w:pPr>
            <w:r w:rsidRPr="00862ECF">
              <w:rPr>
                <w:rFonts w:ascii="Arial" w:hAnsi="Arial" w:cs="Arial"/>
              </w:rPr>
              <w:lastRenderedPageBreak/>
              <w:t>Адаптационны</w:t>
            </w:r>
          </w:p>
        </w:tc>
        <w:tc>
          <w:tcPr>
            <w:tcW w:w="7709" w:type="dxa"/>
            <w:tcBorders>
              <w:top w:val="single" w:sz="4" w:space="0" w:color="auto"/>
              <w:left w:val="single" w:sz="4" w:space="0" w:color="auto"/>
              <w:bottom w:val="single" w:sz="4" w:space="0" w:color="auto"/>
              <w:right w:val="single" w:sz="4" w:space="0" w:color="auto"/>
            </w:tcBorders>
          </w:tcPr>
          <w:p w14:paraId="3CE136C0" w14:textId="77777777" w:rsidR="0067019C" w:rsidRDefault="0067019C" w:rsidP="0067019C">
            <w:pPr>
              <w:rPr>
                <w:rFonts w:ascii="Arial" w:hAnsi="Arial" w:cs="Arial"/>
              </w:rPr>
            </w:pPr>
            <w:r>
              <w:rPr>
                <w:rFonts w:ascii="Arial" w:hAnsi="Arial" w:cs="Arial"/>
              </w:rPr>
              <w:t>Отделение реабилитации</w:t>
            </w:r>
          </w:p>
          <w:p w14:paraId="26FE2ED4" w14:textId="77777777" w:rsidR="0067019C" w:rsidRPr="00E56ACD" w:rsidRDefault="0067019C" w:rsidP="0067019C">
            <w:pPr>
              <w:rPr>
                <w:rFonts w:ascii="Arial" w:hAnsi="Arial" w:cs="Arial"/>
              </w:rPr>
            </w:pPr>
            <w:r>
              <w:rPr>
                <w:rFonts w:ascii="Arial" w:hAnsi="Arial" w:cs="Arial"/>
              </w:rPr>
              <w:t>Помещение амбулаторной службы в городе</w:t>
            </w:r>
          </w:p>
        </w:tc>
      </w:tr>
      <w:tr w:rsidR="0067019C" w:rsidRPr="00E56ACD" w14:paraId="571EE3C9" w14:textId="77777777" w:rsidTr="000C0E3D">
        <w:trPr>
          <w:trHeight w:val="425"/>
        </w:trPr>
        <w:tc>
          <w:tcPr>
            <w:tcW w:w="2694" w:type="dxa"/>
            <w:tcBorders>
              <w:top w:val="single" w:sz="4" w:space="0" w:color="auto"/>
              <w:left w:val="single" w:sz="4" w:space="0" w:color="auto"/>
              <w:bottom w:val="single" w:sz="4" w:space="0" w:color="auto"/>
              <w:right w:val="single" w:sz="4" w:space="0" w:color="auto"/>
            </w:tcBorders>
          </w:tcPr>
          <w:p w14:paraId="3164E6F9" w14:textId="77777777" w:rsidR="0067019C" w:rsidRPr="00862ECF" w:rsidRDefault="0067019C" w:rsidP="0067019C">
            <w:pPr>
              <w:rPr>
                <w:rFonts w:ascii="Arial" w:hAnsi="Arial" w:cs="Arial"/>
              </w:rPr>
            </w:pPr>
            <w:r w:rsidRPr="00862ECF">
              <w:rPr>
                <w:rFonts w:ascii="Arial" w:hAnsi="Arial" w:cs="Arial"/>
              </w:rPr>
              <w:t>Основной</w:t>
            </w:r>
          </w:p>
          <w:p w14:paraId="06FDAF9C" w14:textId="77777777" w:rsidR="0067019C" w:rsidRPr="00862ECF" w:rsidRDefault="0067019C" w:rsidP="0067019C">
            <w:pPr>
              <w:rPr>
                <w:rFonts w:ascii="Arial" w:hAnsi="Arial" w:cs="Arial"/>
              </w:rPr>
            </w:pPr>
          </w:p>
        </w:tc>
        <w:tc>
          <w:tcPr>
            <w:tcW w:w="7709" w:type="dxa"/>
            <w:tcBorders>
              <w:top w:val="single" w:sz="4" w:space="0" w:color="auto"/>
              <w:left w:val="single" w:sz="4" w:space="0" w:color="auto"/>
              <w:bottom w:val="single" w:sz="4" w:space="0" w:color="auto"/>
              <w:right w:val="single" w:sz="4" w:space="0" w:color="auto"/>
            </w:tcBorders>
          </w:tcPr>
          <w:p w14:paraId="4D46AAAB" w14:textId="77777777" w:rsidR="0067019C" w:rsidRDefault="0067019C" w:rsidP="0067019C">
            <w:pPr>
              <w:rPr>
                <w:rFonts w:ascii="Arial" w:hAnsi="Arial" w:cs="Arial"/>
              </w:rPr>
            </w:pPr>
            <w:r>
              <w:rPr>
                <w:rFonts w:ascii="Arial" w:hAnsi="Arial" w:cs="Arial"/>
              </w:rPr>
              <w:t>Два жилых корпуса со спальнями, общими холлами для проведения групповых занятий, с отдельными кабинетами для работы психолога, психотерапевта, консультантов, руководителя проекта.</w:t>
            </w:r>
          </w:p>
          <w:p w14:paraId="2B0E4866" w14:textId="77777777" w:rsidR="0067019C" w:rsidRDefault="0067019C" w:rsidP="0067019C">
            <w:pPr>
              <w:rPr>
                <w:rFonts w:ascii="Arial" w:hAnsi="Arial" w:cs="Arial"/>
              </w:rPr>
            </w:pPr>
            <w:r>
              <w:rPr>
                <w:rFonts w:ascii="Arial" w:hAnsi="Arial" w:cs="Arial"/>
              </w:rPr>
              <w:t>Спортивный, тренажерный зал, футбольное и баскетбольное поле.</w:t>
            </w:r>
          </w:p>
          <w:p w14:paraId="5DFC4892" w14:textId="77777777" w:rsidR="0067019C" w:rsidRDefault="0067019C" w:rsidP="0067019C">
            <w:pPr>
              <w:rPr>
                <w:rFonts w:ascii="Arial" w:hAnsi="Arial" w:cs="Arial"/>
              </w:rPr>
            </w:pPr>
            <w:r>
              <w:rPr>
                <w:rFonts w:ascii="Arial" w:hAnsi="Arial" w:cs="Arial"/>
              </w:rPr>
              <w:t>Мастерские для прохождения социально-трудовой реабилитации</w:t>
            </w:r>
          </w:p>
          <w:p w14:paraId="3278E8E0" w14:textId="77777777" w:rsidR="0067019C" w:rsidRDefault="0067019C" w:rsidP="0067019C">
            <w:pPr>
              <w:rPr>
                <w:rFonts w:ascii="Arial" w:hAnsi="Arial" w:cs="Arial"/>
              </w:rPr>
            </w:pPr>
            <w:r>
              <w:rPr>
                <w:rFonts w:ascii="Arial" w:hAnsi="Arial" w:cs="Arial"/>
              </w:rPr>
              <w:t>Помещение в городе для работы специалистов ССК</w:t>
            </w:r>
          </w:p>
          <w:p w14:paraId="638A9910" w14:textId="77777777" w:rsidR="0067019C" w:rsidRPr="00E56ACD" w:rsidRDefault="0067019C" w:rsidP="0067019C">
            <w:pPr>
              <w:rPr>
                <w:rFonts w:ascii="Arial" w:hAnsi="Arial" w:cs="Arial"/>
              </w:rPr>
            </w:pPr>
          </w:p>
        </w:tc>
      </w:tr>
      <w:tr w:rsidR="0067019C" w:rsidRPr="00E56ACD" w14:paraId="73590CB9" w14:textId="77777777" w:rsidTr="000C0E3D">
        <w:trPr>
          <w:trHeight w:val="438"/>
        </w:trPr>
        <w:tc>
          <w:tcPr>
            <w:tcW w:w="2694" w:type="dxa"/>
            <w:tcBorders>
              <w:top w:val="single" w:sz="4" w:space="0" w:color="auto"/>
              <w:left w:val="single" w:sz="4" w:space="0" w:color="auto"/>
              <w:bottom w:val="single" w:sz="4" w:space="0" w:color="auto"/>
              <w:right w:val="single" w:sz="4" w:space="0" w:color="auto"/>
            </w:tcBorders>
          </w:tcPr>
          <w:p w14:paraId="57158237" w14:textId="77777777" w:rsidR="0067019C" w:rsidRPr="00862ECF" w:rsidRDefault="0067019C" w:rsidP="0067019C">
            <w:pPr>
              <w:rPr>
                <w:rFonts w:ascii="Arial" w:hAnsi="Arial" w:cs="Arial"/>
              </w:rPr>
            </w:pPr>
            <w:r w:rsidRPr="00862ECF">
              <w:rPr>
                <w:rFonts w:ascii="Arial" w:hAnsi="Arial" w:cs="Arial"/>
              </w:rPr>
              <w:t>Переходный</w:t>
            </w:r>
          </w:p>
        </w:tc>
        <w:tc>
          <w:tcPr>
            <w:tcW w:w="7709" w:type="dxa"/>
            <w:tcBorders>
              <w:top w:val="single" w:sz="4" w:space="0" w:color="auto"/>
              <w:left w:val="single" w:sz="4" w:space="0" w:color="auto"/>
              <w:bottom w:val="single" w:sz="4" w:space="0" w:color="auto"/>
              <w:right w:val="single" w:sz="4" w:space="0" w:color="auto"/>
            </w:tcBorders>
          </w:tcPr>
          <w:p w14:paraId="6F315CE8" w14:textId="77777777" w:rsidR="0067019C" w:rsidRDefault="0067019C" w:rsidP="0067019C">
            <w:pPr>
              <w:rPr>
                <w:rFonts w:ascii="Arial" w:hAnsi="Arial" w:cs="Arial"/>
              </w:rPr>
            </w:pPr>
            <w:r>
              <w:rPr>
                <w:rFonts w:ascii="Arial" w:hAnsi="Arial" w:cs="Arial"/>
              </w:rPr>
              <w:t>Помещение амбулаторной службы в городе</w:t>
            </w:r>
          </w:p>
          <w:p w14:paraId="53C623D2" w14:textId="77777777" w:rsidR="0067019C" w:rsidRPr="00E56ACD" w:rsidRDefault="0067019C" w:rsidP="0067019C">
            <w:pPr>
              <w:rPr>
                <w:rFonts w:ascii="Arial" w:hAnsi="Arial" w:cs="Arial"/>
              </w:rPr>
            </w:pPr>
          </w:p>
        </w:tc>
      </w:tr>
      <w:tr w:rsidR="0067019C" w:rsidRPr="00E56ACD" w14:paraId="06063F23" w14:textId="77777777" w:rsidTr="000C0E3D">
        <w:trPr>
          <w:trHeight w:val="388"/>
        </w:trPr>
        <w:tc>
          <w:tcPr>
            <w:tcW w:w="2694" w:type="dxa"/>
            <w:tcBorders>
              <w:top w:val="single" w:sz="4" w:space="0" w:color="auto"/>
              <w:left w:val="single" w:sz="4" w:space="0" w:color="auto"/>
              <w:bottom w:val="single" w:sz="4" w:space="0" w:color="auto"/>
              <w:right w:val="single" w:sz="4" w:space="0" w:color="auto"/>
            </w:tcBorders>
          </w:tcPr>
          <w:p w14:paraId="3A4A0274" w14:textId="77777777" w:rsidR="0067019C" w:rsidRPr="00862ECF" w:rsidRDefault="0067019C" w:rsidP="0067019C">
            <w:pPr>
              <w:rPr>
                <w:rFonts w:ascii="Arial" w:hAnsi="Arial" w:cs="Arial"/>
              </w:rPr>
            </w:pPr>
            <w:r w:rsidRPr="00862ECF">
              <w:rPr>
                <w:rFonts w:ascii="Arial" w:hAnsi="Arial" w:cs="Arial"/>
              </w:rPr>
              <w:t>Профилактический</w:t>
            </w:r>
          </w:p>
        </w:tc>
        <w:tc>
          <w:tcPr>
            <w:tcW w:w="7709" w:type="dxa"/>
            <w:tcBorders>
              <w:top w:val="single" w:sz="4" w:space="0" w:color="auto"/>
              <w:left w:val="single" w:sz="4" w:space="0" w:color="auto"/>
              <w:bottom w:val="single" w:sz="4" w:space="0" w:color="auto"/>
              <w:right w:val="single" w:sz="4" w:space="0" w:color="auto"/>
            </w:tcBorders>
          </w:tcPr>
          <w:p w14:paraId="444CEFB0" w14:textId="77777777" w:rsidR="0067019C" w:rsidRDefault="0067019C" w:rsidP="0067019C">
            <w:pPr>
              <w:rPr>
                <w:rFonts w:ascii="Arial" w:hAnsi="Arial" w:cs="Arial"/>
              </w:rPr>
            </w:pPr>
            <w:r>
              <w:rPr>
                <w:rFonts w:ascii="Arial" w:hAnsi="Arial" w:cs="Arial"/>
              </w:rPr>
              <w:t>Помещение амбулаторной службы в городе</w:t>
            </w:r>
          </w:p>
          <w:p w14:paraId="5693FAB8" w14:textId="77777777" w:rsidR="0067019C" w:rsidRPr="00E56ACD" w:rsidRDefault="0067019C" w:rsidP="0067019C">
            <w:pPr>
              <w:rPr>
                <w:rFonts w:ascii="Arial" w:hAnsi="Arial" w:cs="Arial"/>
              </w:rPr>
            </w:pPr>
          </w:p>
        </w:tc>
      </w:tr>
    </w:tbl>
    <w:p w14:paraId="38B0D079" w14:textId="77777777" w:rsidR="0067019C" w:rsidRPr="00E56ACD" w:rsidRDefault="0067019C" w:rsidP="0067019C">
      <w:pPr>
        <w:rPr>
          <w:rFonts w:ascii="Arial" w:hAnsi="Arial" w:cs="Arial"/>
          <w:b/>
        </w:rPr>
      </w:pPr>
    </w:p>
    <w:p w14:paraId="723A729E" w14:textId="77777777" w:rsidR="0067019C" w:rsidRPr="00D542EC" w:rsidRDefault="0067019C" w:rsidP="0067019C">
      <w:pPr>
        <w:rPr>
          <w:rFonts w:ascii="Arial" w:hAnsi="Arial" w:cs="Arial"/>
          <w:b/>
        </w:rPr>
      </w:pPr>
      <w:r w:rsidRPr="00D542EC">
        <w:rPr>
          <w:rFonts w:ascii="Arial" w:hAnsi="Arial" w:cs="Arial"/>
          <w:b/>
        </w:rPr>
        <w:t>Ожидаемые результаты:</w:t>
      </w:r>
    </w:p>
    <w:p w14:paraId="474C0E3C" w14:textId="77777777" w:rsidR="0067019C" w:rsidRDefault="0067019C" w:rsidP="0067019C">
      <w:pPr>
        <w:rPr>
          <w:rFonts w:ascii="Arial" w:hAnsi="Arial" w:cs="Arial"/>
        </w:rPr>
      </w:pPr>
      <w:r w:rsidRPr="0004157D">
        <w:rPr>
          <w:rFonts w:ascii="Arial" w:hAnsi="Arial" w:cs="Arial"/>
        </w:rPr>
        <w:t>снижение распространенности наркомании</w:t>
      </w:r>
      <w:r>
        <w:rPr>
          <w:rFonts w:ascii="Arial" w:hAnsi="Arial" w:cs="Arial"/>
        </w:rPr>
        <w:t xml:space="preserve"> и алкоголизма;</w:t>
      </w:r>
    </w:p>
    <w:p w14:paraId="4BCAF0EF" w14:textId="77777777" w:rsidR="0067019C" w:rsidRPr="0004157D" w:rsidRDefault="0067019C" w:rsidP="0067019C">
      <w:pPr>
        <w:rPr>
          <w:rFonts w:ascii="Arial" w:hAnsi="Arial" w:cs="Arial"/>
        </w:rPr>
      </w:pPr>
      <w:r>
        <w:rPr>
          <w:rFonts w:ascii="Arial" w:hAnsi="Arial" w:cs="Arial"/>
        </w:rPr>
        <w:t xml:space="preserve">снижение </w:t>
      </w:r>
      <w:proofErr w:type="spellStart"/>
      <w:r w:rsidRPr="0004157D">
        <w:rPr>
          <w:rFonts w:ascii="Arial" w:hAnsi="Arial" w:cs="Arial"/>
        </w:rPr>
        <w:t>распостраннености</w:t>
      </w:r>
      <w:proofErr w:type="spellEnd"/>
      <w:r w:rsidRPr="0004157D">
        <w:rPr>
          <w:rFonts w:ascii="Arial" w:hAnsi="Arial" w:cs="Arial"/>
        </w:rPr>
        <w:t xml:space="preserve"> заболеваний, сопутствующих наркомании (вирусные гепатиты, ВИЧ-инфекция, заболевания, передающиеся половым путем);</w:t>
      </w:r>
    </w:p>
    <w:p w14:paraId="4389D232" w14:textId="77777777" w:rsidR="0067019C" w:rsidRPr="00E56ACD" w:rsidRDefault="0067019C" w:rsidP="0067019C">
      <w:pPr>
        <w:rPr>
          <w:rFonts w:ascii="Arial" w:hAnsi="Arial" w:cs="Arial"/>
        </w:rPr>
      </w:pPr>
      <w:r w:rsidRPr="00E56ACD">
        <w:rPr>
          <w:rFonts w:ascii="Arial" w:hAnsi="Arial" w:cs="Arial"/>
        </w:rPr>
        <w:t xml:space="preserve">снижение количества правонарушений и преступлений, совершенных в состоянии наркотического </w:t>
      </w:r>
      <w:r>
        <w:rPr>
          <w:rFonts w:ascii="Arial" w:hAnsi="Arial" w:cs="Arial"/>
        </w:rPr>
        <w:t xml:space="preserve">и алкогольного </w:t>
      </w:r>
      <w:r w:rsidRPr="00E56ACD">
        <w:rPr>
          <w:rFonts w:ascii="Arial" w:hAnsi="Arial" w:cs="Arial"/>
        </w:rPr>
        <w:t>опьянения</w:t>
      </w:r>
      <w:r>
        <w:rPr>
          <w:rFonts w:ascii="Arial" w:hAnsi="Arial" w:cs="Arial"/>
        </w:rPr>
        <w:t>.</w:t>
      </w:r>
    </w:p>
    <w:p w14:paraId="1951AC0C" w14:textId="77777777" w:rsidR="0067019C" w:rsidRDefault="0067019C" w:rsidP="0067019C">
      <w:pPr>
        <w:rPr>
          <w:rFonts w:ascii="Arial" w:hAnsi="Arial" w:cs="Arial"/>
        </w:rPr>
      </w:pPr>
    </w:p>
    <w:p w14:paraId="6D4200B4" w14:textId="77777777" w:rsidR="0067019C" w:rsidRPr="00D542EC" w:rsidRDefault="0067019C" w:rsidP="0067019C">
      <w:pPr>
        <w:rPr>
          <w:rFonts w:ascii="Arial" w:hAnsi="Arial" w:cs="Arial"/>
        </w:rPr>
      </w:pPr>
      <w:r>
        <w:rPr>
          <w:rFonts w:ascii="Arial" w:hAnsi="Arial" w:cs="Arial"/>
          <w:b/>
        </w:rPr>
        <w:t>К</w:t>
      </w:r>
      <w:r w:rsidRPr="0013256F">
        <w:rPr>
          <w:rFonts w:ascii="Arial" w:hAnsi="Arial" w:cs="Arial"/>
          <w:b/>
        </w:rPr>
        <w:t>ритерии результативности:</w:t>
      </w:r>
      <w:r w:rsidRPr="00D542EC">
        <w:rPr>
          <w:rFonts w:ascii="Arial" w:hAnsi="Arial" w:cs="Arial"/>
        </w:rPr>
        <w:t xml:space="preserve"> </w:t>
      </w:r>
      <w:r>
        <w:rPr>
          <w:rFonts w:ascii="Arial" w:hAnsi="Arial" w:cs="Arial"/>
        </w:rPr>
        <w:t>продолжительность</w:t>
      </w:r>
      <w:r w:rsidRPr="00D542EC">
        <w:rPr>
          <w:rFonts w:ascii="Arial" w:hAnsi="Arial" w:cs="Arial"/>
        </w:rPr>
        <w:t xml:space="preserve"> и качество ремиссии</w:t>
      </w:r>
      <w:r w:rsidRPr="005145F4">
        <w:rPr>
          <w:rFonts w:ascii="Arial" w:hAnsi="Arial" w:cs="Arial"/>
          <w:sz w:val="22"/>
          <w:szCs w:val="22"/>
        </w:rPr>
        <w:t xml:space="preserve"> </w:t>
      </w:r>
      <w:r>
        <w:rPr>
          <w:rFonts w:ascii="Arial" w:hAnsi="Arial" w:cs="Arial"/>
        </w:rPr>
        <w:t>пациенто</w:t>
      </w:r>
      <w:r w:rsidRPr="005145F4">
        <w:rPr>
          <w:rFonts w:ascii="Arial" w:hAnsi="Arial" w:cs="Arial"/>
        </w:rPr>
        <w:t>в</w:t>
      </w:r>
      <w:r>
        <w:rPr>
          <w:rFonts w:ascii="Arial" w:hAnsi="Arial" w:cs="Arial"/>
        </w:rPr>
        <w:t>, прошедших реабилитацию по проекту</w:t>
      </w:r>
    </w:p>
    <w:p w14:paraId="1821EA03" w14:textId="77777777" w:rsidR="0067019C" w:rsidRDefault="0067019C" w:rsidP="0067019C">
      <w:pPr>
        <w:rPr>
          <w:rFonts w:ascii="Arial" w:hAnsi="Arial" w:cs="Arial"/>
          <w:b/>
        </w:rPr>
      </w:pPr>
    </w:p>
    <w:p w14:paraId="681B28DD" w14:textId="77777777" w:rsidR="0067019C" w:rsidRPr="0013256F" w:rsidRDefault="0067019C" w:rsidP="0067019C">
      <w:pPr>
        <w:rPr>
          <w:rFonts w:ascii="Arial" w:hAnsi="Arial" w:cs="Arial"/>
          <w:b/>
        </w:rPr>
      </w:pPr>
      <w:r w:rsidRPr="0013256F">
        <w:rPr>
          <w:rFonts w:ascii="Arial" w:hAnsi="Arial" w:cs="Arial"/>
          <w:b/>
        </w:rPr>
        <w:t>Показатели результативности:</w:t>
      </w:r>
    </w:p>
    <w:p w14:paraId="74FB93D4" w14:textId="77777777" w:rsidR="0067019C" w:rsidRPr="0004157D" w:rsidRDefault="0067019C" w:rsidP="0067019C">
      <w:pPr>
        <w:rPr>
          <w:rFonts w:ascii="Arial" w:hAnsi="Arial" w:cs="Arial"/>
        </w:rPr>
      </w:pPr>
      <w:r>
        <w:rPr>
          <w:rFonts w:ascii="Arial" w:hAnsi="Arial" w:cs="Arial"/>
        </w:rPr>
        <w:t>В</w:t>
      </w:r>
      <w:r w:rsidRPr="0004157D">
        <w:rPr>
          <w:rFonts w:ascii="Arial" w:hAnsi="Arial" w:cs="Arial"/>
        </w:rPr>
        <w:t>оздержания от употребления любых видов ПАВ.</w:t>
      </w:r>
    </w:p>
    <w:p w14:paraId="72631B48" w14:textId="77777777" w:rsidR="0067019C" w:rsidRDefault="0067019C" w:rsidP="0067019C">
      <w:pPr>
        <w:rPr>
          <w:rFonts w:ascii="Arial" w:hAnsi="Arial" w:cs="Arial"/>
        </w:rPr>
      </w:pPr>
      <w:r w:rsidRPr="0004157D">
        <w:rPr>
          <w:rFonts w:ascii="Arial" w:hAnsi="Arial" w:cs="Arial"/>
        </w:rPr>
        <w:t xml:space="preserve">Продолжение работы по </w:t>
      </w:r>
      <w:r>
        <w:rPr>
          <w:rFonts w:ascii="Arial" w:hAnsi="Arial" w:cs="Arial"/>
        </w:rPr>
        <w:t>программе зависимого и его созависимых родственников.</w:t>
      </w:r>
    </w:p>
    <w:p w14:paraId="5F1A8F51" w14:textId="77777777" w:rsidR="0067019C" w:rsidRDefault="0067019C" w:rsidP="0067019C">
      <w:pPr>
        <w:rPr>
          <w:rFonts w:ascii="Arial" w:hAnsi="Arial" w:cs="Arial"/>
        </w:rPr>
      </w:pPr>
      <w:r>
        <w:rPr>
          <w:rFonts w:ascii="Arial" w:hAnsi="Arial" w:cs="Arial"/>
        </w:rPr>
        <w:t>Трудоустройство.</w:t>
      </w:r>
    </w:p>
    <w:p w14:paraId="18F90180" w14:textId="77777777" w:rsidR="0067019C" w:rsidRDefault="0067019C" w:rsidP="0067019C">
      <w:pPr>
        <w:rPr>
          <w:rFonts w:ascii="Arial" w:hAnsi="Arial" w:cs="Arial"/>
        </w:rPr>
      </w:pPr>
      <w:r>
        <w:rPr>
          <w:rFonts w:ascii="Arial" w:hAnsi="Arial" w:cs="Arial"/>
        </w:rPr>
        <w:t>Восстановление семейных отношений.</w:t>
      </w:r>
    </w:p>
    <w:p w14:paraId="23BB54A2" w14:textId="77777777" w:rsidR="0067019C" w:rsidRDefault="0067019C" w:rsidP="0067019C">
      <w:pPr>
        <w:rPr>
          <w:rFonts w:ascii="Arial" w:hAnsi="Arial" w:cs="Arial"/>
          <w:b/>
        </w:rPr>
      </w:pPr>
    </w:p>
    <w:p w14:paraId="64AA891D" w14:textId="77777777" w:rsidR="0067019C" w:rsidRPr="0004157D" w:rsidRDefault="0067019C" w:rsidP="0067019C">
      <w:pPr>
        <w:rPr>
          <w:rFonts w:ascii="Arial" w:hAnsi="Arial" w:cs="Arial"/>
          <w:b/>
        </w:rPr>
      </w:pPr>
      <w:r>
        <w:rPr>
          <w:rFonts w:ascii="Arial" w:hAnsi="Arial" w:cs="Arial"/>
          <w:b/>
        </w:rPr>
        <w:t>Мониторинг</w:t>
      </w:r>
    </w:p>
    <w:p w14:paraId="7D5B1B90" w14:textId="77777777" w:rsidR="0067019C" w:rsidRPr="00E703AB" w:rsidRDefault="0067019C" w:rsidP="0067019C">
      <w:pPr>
        <w:rPr>
          <w:rFonts w:ascii="Arial" w:hAnsi="Arial" w:cs="Arial"/>
          <w:b/>
          <w:bCs/>
        </w:rPr>
      </w:pPr>
      <w:r>
        <w:rPr>
          <w:rFonts w:ascii="Arial" w:hAnsi="Arial" w:cs="Arial"/>
        </w:rPr>
        <w:t xml:space="preserve">        В течение года специалисты службы семейного консультирования проводят</w:t>
      </w:r>
      <w:r w:rsidRPr="00456B9C">
        <w:rPr>
          <w:rFonts w:ascii="Arial" w:hAnsi="Arial" w:cs="Arial"/>
        </w:rPr>
        <w:t xml:space="preserve"> социальный патронаж среди лиц, прошедших реабилитацию в ГАУ ТО «ОЦПР», с целью определения степени эффективности прохождения реабилитации</w:t>
      </w:r>
      <w:r>
        <w:rPr>
          <w:rFonts w:ascii="Arial" w:hAnsi="Arial" w:cs="Arial"/>
        </w:rPr>
        <w:t>. Посещение пациента осуществляется 1 раз в год, результаты заносятся в Банк данных лиц, прошедших курс реабилитации по проекту «Феникс»</w:t>
      </w:r>
    </w:p>
    <w:bookmarkEnd w:id="0"/>
    <w:p w14:paraId="3CE84105" w14:textId="77777777" w:rsidR="0067019C" w:rsidRPr="00812A4F" w:rsidRDefault="0067019C" w:rsidP="0067019C">
      <w:pPr>
        <w:rPr>
          <w:rFonts w:ascii="Arial" w:hAnsi="Arial" w:cs="Arial"/>
          <w:b/>
          <w:bCs/>
        </w:rPr>
      </w:pPr>
    </w:p>
    <w:sectPr w:rsidR="0067019C" w:rsidRPr="00812A4F" w:rsidSect="0067019C">
      <w:pgSz w:w="12749" w:h="16757"/>
      <w:pgMar w:top="1134" w:right="850" w:bottom="1134" w:left="1701" w:header="0" w:footer="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638"/>
    <w:multiLevelType w:val="singleLevel"/>
    <w:tmpl w:val="04190001"/>
    <w:lvl w:ilvl="0">
      <w:start w:val="1"/>
      <w:numFmt w:val="bullet"/>
      <w:lvlText w:val=""/>
      <w:lvlJc w:val="left"/>
      <w:pPr>
        <w:tabs>
          <w:tab w:val="num" w:pos="540"/>
        </w:tabs>
        <w:ind w:left="540" w:hanging="360"/>
      </w:pPr>
      <w:rPr>
        <w:rFonts w:ascii="Symbol" w:hAnsi="Symbol" w:hint="default"/>
      </w:rPr>
    </w:lvl>
  </w:abstractNum>
  <w:abstractNum w:abstractNumId="1" w15:restartNumberingAfterBreak="0">
    <w:nsid w:val="004931E3"/>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8420E46"/>
    <w:multiLevelType w:val="multilevel"/>
    <w:tmpl w:val="08420E46"/>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rPr>
    </w:lvl>
    <w:lvl w:ilvl="1">
      <w:numFmt w:val="decimal"/>
      <w:pStyle w:val="21"/>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C759EB"/>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F5D0F8E"/>
    <w:multiLevelType w:val="multilevel"/>
    <w:tmpl w:val="0F5D0F8E"/>
    <w:lvl w:ilvl="0">
      <w:start w:val="2"/>
      <w:numFmt w:val="decimal"/>
      <w:lvlText w:val="%1"/>
      <w:lvlJc w:val="left"/>
      <w:rPr>
        <w:rFonts w:ascii="Arial" w:eastAsia="Arial" w:hAnsi="Arial" w:cs="Arial"/>
        <w:b w:val="0"/>
        <w:bCs w:val="0"/>
        <w:i/>
        <w:iCs/>
        <w:smallCaps w:val="0"/>
        <w:strike w:val="0"/>
        <w:color w:val="000000"/>
        <w:spacing w:val="0"/>
        <w:w w:val="100"/>
        <w:position w:val="0"/>
        <w:sz w:val="14"/>
        <w:szCs w:val="1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7913E5"/>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E0F2460"/>
    <w:multiLevelType w:val="multilevel"/>
    <w:tmpl w:val="2E0F2460"/>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1F42CFB"/>
    <w:multiLevelType w:val="singleLevel"/>
    <w:tmpl w:val="136ED862"/>
    <w:lvl w:ilvl="0">
      <w:start w:val="1"/>
      <w:numFmt w:val="decimal"/>
      <w:lvlText w:val="%1."/>
      <w:lvlJc w:val="left"/>
      <w:pPr>
        <w:tabs>
          <w:tab w:val="num" w:pos="360"/>
        </w:tabs>
        <w:ind w:left="360" w:hanging="360"/>
      </w:pPr>
      <w:rPr>
        <w:rFonts w:cs="Times New Roman"/>
        <w:b w:val="0"/>
        <w:bCs w:val="0"/>
      </w:rPr>
    </w:lvl>
  </w:abstractNum>
  <w:abstractNum w:abstractNumId="8" w15:restartNumberingAfterBreak="0">
    <w:nsid w:val="33EC1756"/>
    <w:multiLevelType w:val="multilevel"/>
    <w:tmpl w:val="33EC1756"/>
    <w:lvl w:ilvl="0">
      <w:start w:val="1"/>
      <w:numFmt w:val="decimal"/>
      <w:lvlText w:val="%1."/>
      <w:lvlJc w:val="left"/>
      <w:rPr>
        <w:rFonts w:ascii="Arial" w:eastAsia="Arial" w:hAnsi="Arial" w:cs="Arial"/>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66A4B8C"/>
    <w:multiLevelType w:val="multilevel"/>
    <w:tmpl w:val="366A4B8C"/>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BB31342"/>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FD80A1D"/>
    <w:multiLevelType w:val="multilevel"/>
    <w:tmpl w:val="3FD80A1D"/>
    <w:lvl w:ilvl="0">
      <w:start w:val="5"/>
      <w:numFmt w:val="decimal"/>
      <w:lvlText w:val="%1"/>
      <w:lvlJc w:val="left"/>
      <w:rPr>
        <w:rFonts w:ascii="Arial" w:eastAsia="Arial" w:hAnsi="Arial" w:cs="Arial"/>
        <w:b w:val="0"/>
        <w:bCs w:val="0"/>
        <w:i w:val="0"/>
        <w:iCs w:val="0"/>
        <w:smallCaps w:val="0"/>
        <w:strike w:val="0"/>
        <w:color w:val="000000"/>
        <w:spacing w:val="0"/>
        <w:w w:val="100"/>
        <w:position w:val="0"/>
        <w:sz w:val="14"/>
        <w:szCs w:val="1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15C178E"/>
    <w:multiLevelType w:val="hybridMultilevel"/>
    <w:tmpl w:val="153619FE"/>
    <w:lvl w:ilvl="0" w:tplc="FFFFFFFF">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13" w15:restartNumberingAfterBreak="0">
    <w:nsid w:val="42AB6615"/>
    <w:multiLevelType w:val="multilevel"/>
    <w:tmpl w:val="42AB6615"/>
    <w:lvl w:ilvl="0">
      <w:start w:val="8"/>
      <w:numFmt w:val="decimal"/>
      <w:lvlText w:val="%1"/>
      <w:lvlJc w:val="left"/>
      <w:rPr>
        <w:rFonts w:ascii="Arial" w:eastAsia="Arial" w:hAnsi="Arial" w:cs="Arial"/>
        <w:b w:val="0"/>
        <w:bCs w:val="0"/>
        <w:i/>
        <w:iCs/>
        <w:smallCaps w:val="0"/>
        <w:strike w:val="0"/>
        <w:color w:val="000000"/>
        <w:spacing w:val="0"/>
        <w:w w:val="100"/>
        <w:position w:val="0"/>
        <w:sz w:val="14"/>
        <w:szCs w:val="1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439072F"/>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46C1C4F"/>
    <w:multiLevelType w:val="hybridMultilevel"/>
    <w:tmpl w:val="546E7396"/>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16" w15:restartNumberingAfterBreak="0">
    <w:nsid w:val="4D3C2A7A"/>
    <w:multiLevelType w:val="multilevel"/>
    <w:tmpl w:val="8D90569A"/>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7" w15:restartNumberingAfterBreak="0">
    <w:nsid w:val="4F180F88"/>
    <w:multiLevelType w:val="hybridMultilevel"/>
    <w:tmpl w:val="2038449E"/>
    <w:lvl w:ilvl="0" w:tplc="5D667F24">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2DD2D6A"/>
    <w:multiLevelType w:val="singleLevel"/>
    <w:tmpl w:val="04190001"/>
    <w:lvl w:ilvl="0">
      <w:start w:val="1"/>
      <w:numFmt w:val="bullet"/>
      <w:lvlText w:val=""/>
      <w:lvlJc w:val="left"/>
      <w:pPr>
        <w:tabs>
          <w:tab w:val="num" w:pos="1260"/>
        </w:tabs>
        <w:ind w:left="1260" w:hanging="360"/>
      </w:pPr>
      <w:rPr>
        <w:rFonts w:ascii="Symbol" w:hAnsi="Symbol" w:hint="default"/>
      </w:rPr>
    </w:lvl>
  </w:abstractNum>
  <w:abstractNum w:abstractNumId="19" w15:restartNumberingAfterBreak="0">
    <w:nsid w:val="59834F96"/>
    <w:multiLevelType w:val="multilevel"/>
    <w:tmpl w:val="1A0A740A"/>
    <w:lvl w:ilvl="0">
      <w:start w:val="1"/>
      <w:numFmt w:val="bullet"/>
      <w:lvlText w:val=""/>
      <w:lvlJc w:val="left"/>
      <w:rPr>
        <w:rFonts w:ascii="Symbol" w:hAnsi="Symbol"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D5970D2"/>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4FA062F"/>
    <w:multiLevelType w:val="multilevel"/>
    <w:tmpl w:val="64FA062F"/>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71C72F6"/>
    <w:multiLevelType w:val="hybridMultilevel"/>
    <w:tmpl w:val="4D9A5F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7FE52E7"/>
    <w:multiLevelType w:val="singleLevel"/>
    <w:tmpl w:val="0419000F"/>
    <w:lvl w:ilvl="0">
      <w:start w:val="1"/>
      <w:numFmt w:val="decimal"/>
      <w:lvlText w:val="%1."/>
      <w:lvlJc w:val="left"/>
      <w:pPr>
        <w:tabs>
          <w:tab w:val="num" w:pos="360"/>
        </w:tabs>
        <w:ind w:left="360" w:hanging="360"/>
      </w:pPr>
      <w:rPr>
        <w:rFonts w:cs="Times New Roman"/>
      </w:rPr>
    </w:lvl>
  </w:abstractNum>
  <w:abstractNum w:abstractNumId="24" w15:restartNumberingAfterBreak="0">
    <w:nsid w:val="68BB0BDA"/>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6ECD7A08"/>
    <w:multiLevelType w:val="multilevel"/>
    <w:tmpl w:val="6ECD7A0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4EB35D1"/>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77C639B5"/>
    <w:multiLevelType w:val="hybridMultilevel"/>
    <w:tmpl w:val="478AD3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DF74D19"/>
    <w:multiLevelType w:val="multilevel"/>
    <w:tmpl w:val="7DF74D19"/>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E6D64A4"/>
    <w:multiLevelType w:val="multilevel"/>
    <w:tmpl w:val="7E6D64A4"/>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44718098">
    <w:abstractNumId w:val="25"/>
  </w:num>
  <w:num w:numId="2" w16cid:durableId="909533836">
    <w:abstractNumId w:val="8"/>
  </w:num>
  <w:num w:numId="3" w16cid:durableId="1848405593">
    <w:abstractNumId w:val="4"/>
  </w:num>
  <w:num w:numId="4" w16cid:durableId="1148402500">
    <w:abstractNumId w:val="11"/>
  </w:num>
  <w:num w:numId="5" w16cid:durableId="1916277645">
    <w:abstractNumId w:val="13"/>
  </w:num>
  <w:num w:numId="6" w16cid:durableId="1159032287">
    <w:abstractNumId w:val="2"/>
  </w:num>
  <w:num w:numId="7" w16cid:durableId="1194608495">
    <w:abstractNumId w:val="9"/>
  </w:num>
  <w:num w:numId="8" w16cid:durableId="1386099435">
    <w:abstractNumId w:val="28"/>
  </w:num>
  <w:num w:numId="9" w16cid:durableId="107311892">
    <w:abstractNumId w:val="6"/>
  </w:num>
  <w:num w:numId="10" w16cid:durableId="2026636205">
    <w:abstractNumId w:val="29"/>
  </w:num>
  <w:num w:numId="11" w16cid:durableId="1851136482">
    <w:abstractNumId w:val="21"/>
  </w:num>
  <w:num w:numId="12" w16cid:durableId="2133935028">
    <w:abstractNumId w:val="19"/>
  </w:num>
  <w:num w:numId="13" w16cid:durableId="1444304311">
    <w:abstractNumId w:val="7"/>
    <w:lvlOverride w:ilvl="0">
      <w:startOverride w:val="1"/>
    </w:lvlOverride>
  </w:num>
  <w:num w:numId="14" w16cid:durableId="203100338">
    <w:abstractNumId w:val="20"/>
  </w:num>
  <w:num w:numId="15" w16cid:durableId="5432953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27699626">
    <w:abstractNumId w:val="18"/>
  </w:num>
  <w:num w:numId="17" w16cid:durableId="1215391061">
    <w:abstractNumId w:val="24"/>
  </w:num>
  <w:num w:numId="18" w16cid:durableId="1048184602">
    <w:abstractNumId w:val="0"/>
  </w:num>
  <w:num w:numId="19" w16cid:durableId="808328277">
    <w:abstractNumId w:val="5"/>
  </w:num>
  <w:num w:numId="20" w16cid:durableId="812790727">
    <w:abstractNumId w:val="26"/>
  </w:num>
  <w:num w:numId="21" w16cid:durableId="78797476">
    <w:abstractNumId w:val="14"/>
  </w:num>
  <w:num w:numId="22" w16cid:durableId="168721967">
    <w:abstractNumId w:val="10"/>
  </w:num>
  <w:num w:numId="23" w16cid:durableId="474681213">
    <w:abstractNumId w:val="3"/>
  </w:num>
  <w:num w:numId="24" w16cid:durableId="1408727694">
    <w:abstractNumId w:val="15"/>
  </w:num>
  <w:num w:numId="25" w16cid:durableId="1384401142">
    <w:abstractNumId w:val="23"/>
  </w:num>
  <w:num w:numId="26" w16cid:durableId="944728563">
    <w:abstractNumId w:val="1"/>
  </w:num>
  <w:num w:numId="27" w16cid:durableId="1258321749">
    <w:abstractNumId w:val="12"/>
  </w:num>
  <w:num w:numId="28" w16cid:durableId="821116093">
    <w:abstractNumId w:val="27"/>
  </w:num>
  <w:num w:numId="29" w16cid:durableId="2123643474">
    <w:abstractNumId w:val="17"/>
  </w:num>
  <w:num w:numId="30" w16cid:durableId="83291056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A38"/>
    <w:rsid w:val="001B2B4A"/>
    <w:rsid w:val="0027196F"/>
    <w:rsid w:val="0067019C"/>
    <w:rsid w:val="00825E2D"/>
    <w:rsid w:val="0084299E"/>
    <w:rsid w:val="00A47A38"/>
    <w:rsid w:val="00B449D2"/>
    <w:rsid w:val="00E20C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45C95"/>
  <w15:chartTrackingRefBased/>
  <w15:docId w15:val="{448FAC0E-93F7-4BD1-9F08-1CD7A5573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299E"/>
    <w:pPr>
      <w:widowControl w:val="0"/>
      <w:spacing w:after="0" w:line="240" w:lineRule="auto"/>
    </w:pPr>
    <w:rPr>
      <w:rFonts w:ascii="Courier New" w:eastAsia="Courier New" w:hAnsi="Courier New" w:cs="Courier New"/>
      <w:color w:val="000000"/>
      <w:kern w:val="0"/>
      <w:sz w:val="24"/>
      <w:szCs w:val="24"/>
      <w:lang w:eastAsia="ru-RU" w:bidi="ru-RU"/>
      <w14:ligatures w14:val="none"/>
    </w:rPr>
  </w:style>
  <w:style w:type="paragraph" w:styleId="1">
    <w:name w:val="heading 1"/>
    <w:basedOn w:val="a"/>
    <w:next w:val="a"/>
    <w:link w:val="10"/>
    <w:uiPriority w:val="9"/>
    <w:qFormat/>
    <w:rsid w:val="00A47A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47A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47A3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47A3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47A3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47A38"/>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47A38"/>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47A38"/>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47A38"/>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47A3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47A3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47A3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47A3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47A3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47A3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47A38"/>
    <w:rPr>
      <w:rFonts w:eastAsiaTheme="majorEastAsia" w:cstheme="majorBidi"/>
      <w:color w:val="595959" w:themeColor="text1" w:themeTint="A6"/>
    </w:rPr>
  </w:style>
  <w:style w:type="character" w:customStyle="1" w:styleId="80">
    <w:name w:val="Заголовок 8 Знак"/>
    <w:basedOn w:val="a0"/>
    <w:link w:val="8"/>
    <w:uiPriority w:val="9"/>
    <w:semiHidden/>
    <w:rsid w:val="00A47A3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47A38"/>
    <w:rPr>
      <w:rFonts w:eastAsiaTheme="majorEastAsia" w:cstheme="majorBidi"/>
      <w:color w:val="272727" w:themeColor="text1" w:themeTint="D8"/>
    </w:rPr>
  </w:style>
  <w:style w:type="paragraph" w:styleId="a3">
    <w:name w:val="Title"/>
    <w:basedOn w:val="a"/>
    <w:next w:val="a"/>
    <w:link w:val="a4"/>
    <w:uiPriority w:val="10"/>
    <w:qFormat/>
    <w:rsid w:val="00A47A38"/>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47A3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47A3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47A38"/>
    <w:rPr>
      <w:rFonts w:eastAsiaTheme="majorEastAsia" w:cstheme="majorBidi"/>
      <w:color w:val="595959" w:themeColor="text1" w:themeTint="A6"/>
      <w:spacing w:val="15"/>
      <w:sz w:val="28"/>
      <w:szCs w:val="28"/>
    </w:rPr>
  </w:style>
  <w:style w:type="paragraph" w:styleId="22">
    <w:name w:val="Quote"/>
    <w:basedOn w:val="a"/>
    <w:next w:val="a"/>
    <w:link w:val="23"/>
    <w:uiPriority w:val="29"/>
    <w:qFormat/>
    <w:rsid w:val="00A47A38"/>
    <w:pPr>
      <w:spacing w:before="160"/>
      <w:jc w:val="center"/>
    </w:pPr>
    <w:rPr>
      <w:i/>
      <w:iCs/>
      <w:color w:val="404040" w:themeColor="text1" w:themeTint="BF"/>
    </w:rPr>
  </w:style>
  <w:style w:type="character" w:customStyle="1" w:styleId="23">
    <w:name w:val="Цитата 2 Знак"/>
    <w:basedOn w:val="a0"/>
    <w:link w:val="22"/>
    <w:uiPriority w:val="29"/>
    <w:rsid w:val="00A47A38"/>
    <w:rPr>
      <w:i/>
      <w:iCs/>
      <w:color w:val="404040" w:themeColor="text1" w:themeTint="BF"/>
    </w:rPr>
  </w:style>
  <w:style w:type="paragraph" w:styleId="a7">
    <w:name w:val="List Paragraph"/>
    <w:basedOn w:val="a"/>
    <w:qFormat/>
    <w:rsid w:val="00A47A38"/>
    <w:pPr>
      <w:ind w:left="720"/>
      <w:contextualSpacing/>
    </w:pPr>
  </w:style>
  <w:style w:type="character" w:styleId="a8">
    <w:name w:val="Intense Emphasis"/>
    <w:basedOn w:val="a0"/>
    <w:uiPriority w:val="21"/>
    <w:qFormat/>
    <w:rsid w:val="00A47A38"/>
    <w:rPr>
      <w:i/>
      <w:iCs/>
      <w:color w:val="2F5496" w:themeColor="accent1" w:themeShade="BF"/>
    </w:rPr>
  </w:style>
  <w:style w:type="paragraph" w:styleId="a9">
    <w:name w:val="Intense Quote"/>
    <w:basedOn w:val="a"/>
    <w:next w:val="a"/>
    <w:link w:val="aa"/>
    <w:uiPriority w:val="30"/>
    <w:qFormat/>
    <w:rsid w:val="00A47A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A47A38"/>
    <w:rPr>
      <w:i/>
      <w:iCs/>
      <w:color w:val="2F5496" w:themeColor="accent1" w:themeShade="BF"/>
    </w:rPr>
  </w:style>
  <w:style w:type="character" w:styleId="ab">
    <w:name w:val="Intense Reference"/>
    <w:basedOn w:val="a0"/>
    <w:uiPriority w:val="32"/>
    <w:qFormat/>
    <w:rsid w:val="00A47A38"/>
    <w:rPr>
      <w:b/>
      <w:bCs/>
      <w:smallCaps/>
      <w:color w:val="2F5496" w:themeColor="accent1" w:themeShade="BF"/>
      <w:spacing w:val="5"/>
    </w:rPr>
  </w:style>
  <w:style w:type="character" w:customStyle="1" w:styleId="ac">
    <w:name w:val="Основной текст_"/>
    <w:basedOn w:val="a0"/>
    <w:link w:val="11"/>
    <w:qFormat/>
    <w:rsid w:val="0084299E"/>
    <w:rPr>
      <w:rFonts w:ascii="Arial" w:eastAsia="Arial" w:hAnsi="Arial" w:cs="Arial"/>
    </w:rPr>
  </w:style>
  <w:style w:type="paragraph" w:customStyle="1" w:styleId="11">
    <w:name w:val="Основной текст1"/>
    <w:basedOn w:val="a"/>
    <w:link w:val="ac"/>
    <w:qFormat/>
    <w:rsid w:val="0084299E"/>
    <w:pPr>
      <w:ind w:firstLine="400"/>
    </w:pPr>
    <w:rPr>
      <w:rFonts w:ascii="Arial" w:eastAsia="Arial" w:hAnsi="Arial" w:cs="Arial"/>
      <w:color w:val="auto"/>
      <w:kern w:val="2"/>
      <w:sz w:val="22"/>
      <w:szCs w:val="22"/>
      <w:lang w:eastAsia="en-US" w:bidi="ar-SA"/>
      <w14:ligatures w14:val="standardContextual"/>
    </w:rPr>
  </w:style>
  <w:style w:type="character" w:customStyle="1" w:styleId="31">
    <w:name w:val="Заголовок №3_"/>
    <w:basedOn w:val="a0"/>
    <w:link w:val="32"/>
    <w:qFormat/>
    <w:rsid w:val="0084299E"/>
    <w:rPr>
      <w:rFonts w:ascii="Arial" w:eastAsia="Arial" w:hAnsi="Arial" w:cs="Arial"/>
      <w:b/>
      <w:bCs/>
    </w:rPr>
  </w:style>
  <w:style w:type="paragraph" w:customStyle="1" w:styleId="32">
    <w:name w:val="Заголовок №3"/>
    <w:basedOn w:val="a"/>
    <w:link w:val="31"/>
    <w:qFormat/>
    <w:rsid w:val="0084299E"/>
    <w:pPr>
      <w:ind w:firstLine="550"/>
      <w:outlineLvl w:val="2"/>
    </w:pPr>
    <w:rPr>
      <w:rFonts w:ascii="Arial" w:eastAsia="Arial" w:hAnsi="Arial" w:cs="Arial"/>
      <w:b/>
      <w:bCs/>
      <w:color w:val="auto"/>
      <w:kern w:val="2"/>
      <w:sz w:val="22"/>
      <w:szCs w:val="22"/>
      <w:lang w:eastAsia="en-US" w:bidi="ar-SA"/>
      <w14:ligatures w14:val="standardContextual"/>
    </w:rPr>
  </w:style>
  <w:style w:type="character" w:customStyle="1" w:styleId="ad">
    <w:name w:val="Подпись к таблице_"/>
    <w:basedOn w:val="a0"/>
    <w:link w:val="ae"/>
    <w:qFormat/>
    <w:rsid w:val="0084299E"/>
    <w:rPr>
      <w:rFonts w:ascii="Arial" w:eastAsia="Arial" w:hAnsi="Arial" w:cs="Arial"/>
      <w:b/>
      <w:bCs/>
    </w:rPr>
  </w:style>
  <w:style w:type="paragraph" w:customStyle="1" w:styleId="ae">
    <w:name w:val="Подпись к таблице"/>
    <w:basedOn w:val="a"/>
    <w:link w:val="ad"/>
    <w:qFormat/>
    <w:rsid w:val="0084299E"/>
    <w:rPr>
      <w:rFonts w:ascii="Arial" w:eastAsia="Arial" w:hAnsi="Arial" w:cs="Arial"/>
      <w:b/>
      <w:bCs/>
      <w:color w:val="auto"/>
      <w:kern w:val="2"/>
      <w:sz w:val="22"/>
      <w:szCs w:val="22"/>
      <w:lang w:eastAsia="en-US" w:bidi="ar-SA"/>
      <w14:ligatures w14:val="standardContextual"/>
    </w:rPr>
  </w:style>
  <w:style w:type="character" w:customStyle="1" w:styleId="af">
    <w:name w:val="Другое_"/>
    <w:basedOn w:val="a0"/>
    <w:link w:val="af0"/>
    <w:qFormat/>
    <w:rsid w:val="0084299E"/>
    <w:rPr>
      <w:rFonts w:ascii="Arial" w:eastAsia="Arial" w:hAnsi="Arial" w:cs="Arial"/>
    </w:rPr>
  </w:style>
  <w:style w:type="paragraph" w:customStyle="1" w:styleId="af0">
    <w:name w:val="Другое"/>
    <w:basedOn w:val="a"/>
    <w:link w:val="af"/>
    <w:qFormat/>
    <w:rsid w:val="0084299E"/>
    <w:pPr>
      <w:ind w:firstLine="400"/>
    </w:pPr>
    <w:rPr>
      <w:rFonts w:ascii="Arial" w:eastAsia="Arial" w:hAnsi="Arial" w:cs="Arial"/>
      <w:color w:val="auto"/>
      <w:kern w:val="2"/>
      <w:sz w:val="22"/>
      <w:szCs w:val="22"/>
      <w:lang w:eastAsia="en-US" w:bidi="ar-SA"/>
      <w14:ligatures w14:val="standardContextual"/>
    </w:rPr>
  </w:style>
  <w:style w:type="paragraph" w:customStyle="1" w:styleId="21">
    <w:name w:val="Заголовок 21"/>
    <w:basedOn w:val="a"/>
    <w:next w:val="a"/>
    <w:qFormat/>
    <w:rsid w:val="00825E2D"/>
    <w:pPr>
      <w:keepNext/>
      <w:numPr>
        <w:ilvl w:val="1"/>
        <w:numId w:val="6"/>
      </w:numPr>
      <w:suppressAutoHyphens/>
      <w:spacing w:before="240" w:after="60" w:line="276" w:lineRule="auto"/>
      <w:outlineLvl w:val="1"/>
    </w:pPr>
    <w:rPr>
      <w:rFonts w:ascii="Arial" w:eastAsia="Arial" w:hAnsi="Arial" w:cs="Arial"/>
      <w:b/>
      <w:bCs/>
      <w:i/>
      <w:iCs/>
      <w:color w:val="auto"/>
      <w:kern w:val="1"/>
      <w:sz w:val="28"/>
      <w:szCs w:val="28"/>
    </w:rPr>
  </w:style>
  <w:style w:type="paragraph" w:styleId="af1">
    <w:name w:val="Body Text"/>
    <w:basedOn w:val="a"/>
    <w:link w:val="af2"/>
    <w:rsid w:val="0067019C"/>
    <w:pPr>
      <w:widowControl/>
      <w:tabs>
        <w:tab w:val="left" w:pos="6120"/>
      </w:tabs>
      <w:spacing w:line="360" w:lineRule="auto"/>
    </w:pPr>
    <w:rPr>
      <w:rFonts w:ascii="Calibri" w:eastAsia="Times New Roman" w:hAnsi="Calibri" w:cs="Times New Roman"/>
      <w:color w:val="auto"/>
      <w:lang w:bidi="ar-SA"/>
    </w:rPr>
  </w:style>
  <w:style w:type="character" w:customStyle="1" w:styleId="af2">
    <w:name w:val="Основной текст Знак"/>
    <w:basedOn w:val="a0"/>
    <w:link w:val="af1"/>
    <w:rsid w:val="0067019C"/>
    <w:rPr>
      <w:rFonts w:ascii="Calibri" w:eastAsia="Times New Roman" w:hAnsi="Calibri" w:cs="Times New Roman"/>
      <w:kern w:val="0"/>
      <w:sz w:val="24"/>
      <w:szCs w:val="24"/>
      <w:lang w:eastAsia="ru-RU"/>
      <w14:ligatures w14:val="none"/>
    </w:rPr>
  </w:style>
  <w:style w:type="paragraph" w:customStyle="1" w:styleId="ListParagraph">
    <w:name w:val="List Paragraph"/>
    <w:basedOn w:val="a"/>
    <w:rsid w:val="0067019C"/>
    <w:pPr>
      <w:widowControl/>
      <w:spacing w:after="200" w:line="276" w:lineRule="auto"/>
      <w:ind w:left="720"/>
    </w:pPr>
    <w:rPr>
      <w:rFonts w:ascii="Calibri" w:eastAsia="Times New Roman" w:hAnsi="Calibri" w:cs="Calibri"/>
      <w:color w:val="auto"/>
      <w:sz w:val="22"/>
      <w:szCs w:val="22"/>
      <w:lang w:bidi="ar-SA"/>
    </w:rPr>
  </w:style>
  <w:style w:type="paragraph" w:styleId="af3">
    <w:name w:val="Body Text Indent"/>
    <w:basedOn w:val="a"/>
    <w:link w:val="af4"/>
    <w:uiPriority w:val="99"/>
    <w:semiHidden/>
    <w:unhideWhenUsed/>
    <w:rsid w:val="0067019C"/>
    <w:pPr>
      <w:spacing w:after="120"/>
      <w:ind w:left="283"/>
    </w:pPr>
  </w:style>
  <w:style w:type="character" w:customStyle="1" w:styleId="af4">
    <w:name w:val="Основной текст с отступом Знак"/>
    <w:basedOn w:val="a0"/>
    <w:link w:val="af3"/>
    <w:uiPriority w:val="99"/>
    <w:semiHidden/>
    <w:rsid w:val="0067019C"/>
    <w:rPr>
      <w:rFonts w:ascii="Courier New" w:eastAsia="Courier New" w:hAnsi="Courier New" w:cs="Courier New"/>
      <w:color w:val="000000"/>
      <w:kern w:val="0"/>
      <w:sz w:val="24"/>
      <w:szCs w:val="24"/>
      <w:lang w:eastAsia="ru-RU" w:bidi="ru-RU"/>
      <w14:ligatures w14:val="none"/>
    </w:rPr>
  </w:style>
  <w:style w:type="paragraph" w:styleId="24">
    <w:name w:val="Body Text Indent 2"/>
    <w:basedOn w:val="a"/>
    <w:link w:val="25"/>
    <w:semiHidden/>
    <w:rsid w:val="0067019C"/>
    <w:pPr>
      <w:widowControl/>
      <w:spacing w:after="120" w:line="480" w:lineRule="auto"/>
      <w:ind w:left="283"/>
    </w:pPr>
    <w:rPr>
      <w:rFonts w:ascii="Calibri" w:eastAsia="Times New Roman" w:hAnsi="Calibri" w:cs="Calibri"/>
      <w:color w:val="auto"/>
      <w:sz w:val="22"/>
      <w:szCs w:val="22"/>
      <w:lang w:bidi="ar-SA"/>
    </w:rPr>
  </w:style>
  <w:style w:type="character" w:customStyle="1" w:styleId="25">
    <w:name w:val="Основной текст с отступом 2 Знак"/>
    <w:basedOn w:val="a0"/>
    <w:link w:val="24"/>
    <w:semiHidden/>
    <w:rsid w:val="0067019C"/>
    <w:rPr>
      <w:rFonts w:ascii="Calibri" w:eastAsia="Times New Roman" w:hAnsi="Calibri" w:cs="Calibri"/>
      <w:kern w:val="0"/>
      <w:lang w:eastAsia="ru-RU"/>
      <w14:ligatures w14:val="none"/>
    </w:rPr>
  </w:style>
  <w:style w:type="paragraph" w:styleId="33">
    <w:name w:val="Body Text Indent 3"/>
    <w:basedOn w:val="a"/>
    <w:link w:val="34"/>
    <w:semiHidden/>
    <w:rsid w:val="0067019C"/>
    <w:pPr>
      <w:widowControl/>
      <w:spacing w:after="120" w:line="276" w:lineRule="auto"/>
      <w:ind w:left="283"/>
    </w:pPr>
    <w:rPr>
      <w:rFonts w:ascii="Calibri" w:eastAsia="Times New Roman" w:hAnsi="Calibri" w:cs="Calibri"/>
      <w:color w:val="auto"/>
      <w:sz w:val="16"/>
      <w:szCs w:val="16"/>
      <w:lang w:bidi="ar-SA"/>
    </w:rPr>
  </w:style>
  <w:style w:type="character" w:customStyle="1" w:styleId="34">
    <w:name w:val="Основной текст с отступом 3 Знак"/>
    <w:basedOn w:val="a0"/>
    <w:link w:val="33"/>
    <w:semiHidden/>
    <w:rsid w:val="0067019C"/>
    <w:rPr>
      <w:rFonts w:ascii="Calibri" w:eastAsia="Times New Roman" w:hAnsi="Calibri" w:cs="Calibri"/>
      <w:kern w:val="0"/>
      <w:sz w:val="16"/>
      <w:szCs w:val="16"/>
      <w:lang w:eastAsia="ru-RU"/>
      <w14:ligatures w14:val="none"/>
    </w:rPr>
  </w:style>
  <w:style w:type="paragraph" w:styleId="35">
    <w:name w:val="Body Text 3"/>
    <w:basedOn w:val="a"/>
    <w:link w:val="36"/>
    <w:semiHidden/>
    <w:rsid w:val="0067019C"/>
    <w:pPr>
      <w:widowControl/>
      <w:spacing w:after="120" w:line="276" w:lineRule="auto"/>
    </w:pPr>
    <w:rPr>
      <w:rFonts w:ascii="Calibri" w:eastAsia="Times New Roman" w:hAnsi="Calibri" w:cs="Calibri"/>
      <w:color w:val="auto"/>
      <w:sz w:val="16"/>
      <w:szCs w:val="16"/>
      <w:lang w:bidi="ar-SA"/>
    </w:rPr>
  </w:style>
  <w:style w:type="character" w:customStyle="1" w:styleId="36">
    <w:name w:val="Основной текст 3 Знак"/>
    <w:basedOn w:val="a0"/>
    <w:link w:val="35"/>
    <w:semiHidden/>
    <w:rsid w:val="0067019C"/>
    <w:rPr>
      <w:rFonts w:ascii="Calibri" w:eastAsia="Times New Roman" w:hAnsi="Calibri" w:cs="Calibri"/>
      <w:kern w:val="0"/>
      <w:sz w:val="16"/>
      <w:szCs w:val="16"/>
      <w:lang w:eastAsia="ru-RU"/>
      <w14:ligatures w14:val="none"/>
    </w:rPr>
  </w:style>
  <w:style w:type="paragraph" w:styleId="af5">
    <w:basedOn w:val="a"/>
    <w:next w:val="af6"/>
    <w:rsid w:val="0067019C"/>
    <w:pPr>
      <w:widowControl/>
      <w:spacing w:before="100" w:after="100"/>
    </w:pPr>
    <w:rPr>
      <w:rFonts w:ascii="Calibri" w:eastAsia="Times New Roman" w:hAnsi="Calibri" w:cs="Times New Roman"/>
      <w:color w:val="auto"/>
      <w:lang w:bidi="ar-SA"/>
    </w:rPr>
  </w:style>
  <w:style w:type="paragraph" w:styleId="af6">
    <w:name w:val="Normal (Web)"/>
    <w:basedOn w:val="a"/>
    <w:uiPriority w:val="99"/>
    <w:semiHidden/>
    <w:unhideWhenUsed/>
    <w:rsid w:val="0067019C"/>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7E3C73-0685-419C-9FB7-918255B27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11</Pages>
  <Words>4569</Words>
  <Characters>26047</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Лера</dc:creator>
  <cp:keywords/>
  <dc:description/>
  <cp:lastModifiedBy>Лера</cp:lastModifiedBy>
  <cp:revision>4</cp:revision>
  <dcterms:created xsi:type="dcterms:W3CDTF">2026-08-25T04:02:00Z</dcterms:created>
  <dcterms:modified xsi:type="dcterms:W3CDTF">2026-08-28T05:44:00Z</dcterms:modified>
</cp:coreProperties>
</file>